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B1" w:rsidRPr="00576FB1" w:rsidRDefault="00576FB1" w:rsidP="00576FB1">
      <w:pPr>
        <w:shd w:val="clear" w:color="auto" w:fill="FFFFFF"/>
        <w:tabs>
          <w:tab w:val="left" w:pos="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bg-BG" w:eastAsia="bg-BG"/>
        </w:rPr>
      </w:pPr>
      <w:r w:rsidRPr="00576FB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bg-BG" w:eastAsia="bg-BG"/>
        </w:rPr>
        <w:t>Д О К У М Е Н Т А Ц И Я</w:t>
      </w:r>
    </w:p>
    <w:p w:rsidR="00576FB1" w:rsidRPr="00576FB1" w:rsidRDefault="00BF3C8E" w:rsidP="00576FB1">
      <w:pPr>
        <w:shd w:val="clear" w:color="auto" w:fill="FFFFFF"/>
        <w:tabs>
          <w:tab w:val="left" w:pos="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bg-BG" w:eastAsia="bg-BG"/>
        </w:rPr>
        <w:t xml:space="preserve">КЪМ ОБЯВА </w:t>
      </w:r>
      <w:r w:rsidR="00576FB1" w:rsidRPr="00576FB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bg-BG" w:eastAsia="bg-BG"/>
        </w:rPr>
        <w:t>ЗА ОБЩЕСТВЕНА ПОРЪЧКА НА СТОЙНОСТ ПО ЧЛ.</w:t>
      </w:r>
      <w:r w:rsidR="00576FB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bg-BG" w:eastAsia="bg-BG"/>
        </w:rPr>
        <w:t xml:space="preserve"> </w:t>
      </w:r>
      <w:r w:rsidR="00576FB1" w:rsidRPr="00576FB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bg-BG" w:eastAsia="bg-BG"/>
        </w:rPr>
        <w:t>20, АЛ.</w:t>
      </w:r>
      <w:r w:rsidR="00576FB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bg-BG" w:eastAsia="bg-BG"/>
        </w:rPr>
        <w:t xml:space="preserve"> 3 ОТ </w:t>
      </w:r>
      <w:r w:rsidR="00576FB1" w:rsidRPr="00576FB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bg-BG" w:eastAsia="bg-BG"/>
        </w:rPr>
        <w:t>ЗОП</w:t>
      </w:r>
    </w:p>
    <w:p w:rsidR="00576FB1" w:rsidRPr="00576FB1" w:rsidRDefault="00576FB1" w:rsidP="00576FB1">
      <w:pPr>
        <w:shd w:val="clear" w:color="auto" w:fill="FFFFFF"/>
        <w:tabs>
          <w:tab w:val="left" w:pos="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bg-BG" w:eastAsia="bg-BG"/>
        </w:rPr>
      </w:pPr>
    </w:p>
    <w:p w:rsidR="00576FB1" w:rsidRPr="00576FB1" w:rsidRDefault="00576FB1" w:rsidP="00055BB9">
      <w:pPr>
        <w:shd w:val="clear" w:color="auto" w:fill="FFFFFF"/>
        <w:tabs>
          <w:tab w:val="left" w:pos="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76FB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  1. Наименование и адрес на възложителя</w:t>
      </w:r>
      <w:r w:rsidRPr="00576F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 УМБАЛ „Света Екатерина” ЕАД, със</w:t>
      </w:r>
      <w:r w:rsidRPr="00576F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76F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седалище и адрес: гр.</w:t>
      </w:r>
      <w:r w:rsidRPr="00576F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D337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София, 1431,</w:t>
      </w:r>
      <w:r w:rsidRPr="00576F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бул. „Пенчо Славейков” № 52А;</w:t>
      </w:r>
    </w:p>
    <w:p w:rsidR="00576FB1" w:rsidRPr="00576FB1" w:rsidRDefault="00576FB1" w:rsidP="00055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</w:t>
      </w:r>
      <w:r w:rsidRPr="00576FB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576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</w:t>
      </w:r>
      <w:r w:rsidRPr="00576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Обект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и предмет</w:t>
      </w:r>
      <w:r w:rsidRPr="00576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на поръчката</w:t>
      </w:r>
      <w:r w:rsidRPr="00576F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:</w:t>
      </w:r>
      <w:r w:rsidRPr="00055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  <w:r w:rsidRPr="00576F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строителство по смисъла на чл. 3, ал. 1, т. 1 от ЗОП и предмет:</w:t>
      </w:r>
      <w:r w:rsidRPr="00576F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76FB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>ПРЕУСТРОЙСТВО НА СЪЩЕСТВУВАЩА АНГИОГРАФСКА ЗАЛА В</w:t>
      </w:r>
      <w:r w:rsidR="00EF686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bg-BG" w:eastAsia="bg-BG"/>
        </w:rPr>
        <w:t xml:space="preserve"> ЗАЛА ЗА АНГИОГРАФСКИ ИЗСЛЕДВАНИЯ И ПРОЦЕДУРИ НА</w:t>
      </w:r>
      <w:r w:rsidRPr="00576FB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 xml:space="preserve"> УМБАЛ „СВЕТА ЕКАТЕРИНА“ ЕАД</w:t>
      </w:r>
      <w:r w:rsidRPr="00576F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576FB1" w:rsidRPr="00576FB1" w:rsidRDefault="00576FB1" w:rsidP="00055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576FB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 3.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Кратко описание предмета</w:t>
      </w:r>
      <w:r w:rsidRPr="00576FB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на поръчката</w:t>
      </w:r>
      <w:r w:rsidRPr="00055B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r w:rsidRPr="00EF68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Предметът на обществената поръчка е ПРЕУСТРОЙСТВО НА СЪЩЕСТВУВАЩА АНГИОГРАФСКА ЗА</w:t>
      </w:r>
      <w:r w:rsidR="00EF686D" w:rsidRPr="00EF68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ЛА </w:t>
      </w:r>
      <w:r w:rsidR="00EF686D" w:rsidRPr="00EF686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В</w:t>
      </w:r>
      <w:r w:rsidR="00EF686D" w:rsidRPr="00EF686D">
        <w:rPr>
          <w:rFonts w:ascii="Times New Roman" w:eastAsia="Times New Roman" w:hAnsi="Times New Roman"/>
          <w:bCs/>
          <w:color w:val="000000"/>
          <w:sz w:val="24"/>
          <w:szCs w:val="24"/>
          <w:lang w:val="bg-BG" w:eastAsia="bg-BG"/>
        </w:rPr>
        <w:t xml:space="preserve"> ЗАЛА ЗА АНГИОГРА</w:t>
      </w:r>
      <w:r w:rsidR="005C3BF9">
        <w:rPr>
          <w:rFonts w:ascii="Times New Roman" w:eastAsia="Times New Roman" w:hAnsi="Times New Roman"/>
          <w:bCs/>
          <w:color w:val="000000"/>
          <w:sz w:val="24"/>
          <w:szCs w:val="24"/>
          <w:lang w:val="bg-BG" w:eastAsia="bg-BG"/>
        </w:rPr>
        <w:t xml:space="preserve">ФСКИ ИЗСЛЕДВАНИЯ И ПРОЦЕДУРИ НА </w:t>
      </w:r>
      <w:r w:rsidRPr="00EF68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УМБАЛ „СВЕТА ЕКАТЕРИНА“ ЕАД, съгласно подробна количествена сметка, технически изисквани</w:t>
      </w:r>
      <w:r w:rsidR="00921402" w:rsidRPr="00EF68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 и спецификация на Възложителя;</w:t>
      </w:r>
    </w:p>
    <w:p w:rsidR="009B2A0E" w:rsidRPr="009B2A0E" w:rsidRDefault="00576FB1" w:rsidP="009B2A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76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 </w:t>
      </w:r>
      <w:r w:rsidR="00625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ab/>
      </w:r>
      <w:r w:rsidRPr="009B2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4</w:t>
      </w:r>
      <w:r w:rsidRPr="009B2A0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 Обособени позиции</w:t>
      </w:r>
      <w:r w:rsidRPr="009B2A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="005C3BF9" w:rsidRPr="009B2A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25D3C" w:rsidRPr="009B2A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обществената поръчка не предвижда обособени позиции.</w:t>
      </w:r>
    </w:p>
    <w:p w:rsidR="009B2A0E" w:rsidRPr="009B2A0E" w:rsidRDefault="009B2A0E" w:rsidP="009B2A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gramStart"/>
      <w:r w:rsidRPr="009B2A0E">
        <w:rPr>
          <w:rFonts w:ascii="Times New Roman" w:hAnsi="Times New Roman" w:cs="Times New Roman"/>
          <w:color w:val="000000"/>
          <w:sz w:val="24"/>
          <w:szCs w:val="24"/>
        </w:rPr>
        <w:t>Дейностите по изпълнение на поръчката са във функционална зависимост и не позволяват делимост, тъй като нито една от тях няма самостоятелна значимост, респективно не може да бъде идентифицирана и възлагана като отделен предмет на обществената поръчка.</w:t>
      </w:r>
      <w:proofErr w:type="gramEnd"/>
      <w:r w:rsidRPr="009B2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B2A0E">
        <w:rPr>
          <w:rFonts w:ascii="Times New Roman" w:hAnsi="Times New Roman" w:cs="Times New Roman"/>
          <w:color w:val="000000"/>
          <w:sz w:val="24"/>
          <w:szCs w:val="24"/>
        </w:rPr>
        <w:t>Разделянето на настоящата поръчка на обособени позиции е нецелесъобразно, тъй като това ще затрудни технически изпълнението й и може да доведе до сериозно застрашаване на правилното изпълнение на поръчката.</w:t>
      </w:r>
      <w:proofErr w:type="gramEnd"/>
    </w:p>
    <w:p w:rsidR="00625D3C" w:rsidRPr="009B2A0E" w:rsidRDefault="00625D3C" w:rsidP="00055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2A0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</w:t>
      </w:r>
      <w:r w:rsidRPr="009B2A0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576FB1" w:rsidRPr="009B2A0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5.</w:t>
      </w:r>
      <w:r w:rsidR="00576FB1" w:rsidRPr="009B2A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Общият</w:t>
      </w:r>
      <w:r w:rsidR="00576FB1" w:rsidRPr="009B2A0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576FB1" w:rsidRPr="009B2A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размер на максималната прогнозна стойност, за</w:t>
      </w:r>
      <w:r w:rsidRPr="009B2A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изпълнение предмета на поръчката е до </w:t>
      </w:r>
      <w:r w:rsidR="00AC75CA" w:rsidRPr="009B2A0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208</w:t>
      </w:r>
      <w:r w:rsidR="00AC75CA" w:rsidRPr="009B2A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C3BF9" w:rsidRPr="009B2A0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000</w:t>
      </w:r>
      <w:r w:rsidR="00576FB1" w:rsidRPr="009B2A0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,</w:t>
      </w:r>
      <w:r w:rsidRPr="009B2A0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576FB1" w:rsidRPr="009B2A0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00 лева, без ДДС</w:t>
      </w:r>
      <w:r w:rsidR="001B3FD1" w:rsidRPr="009B2A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като отправени от участници ценови предложения, надвишаващи този ресурс няма да се разглеждат и ще бъдат отстранени от обществената поръчка.</w:t>
      </w:r>
    </w:p>
    <w:p w:rsidR="00576FB1" w:rsidRPr="00576FB1" w:rsidRDefault="00576FB1" w:rsidP="001B3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76FB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        </w:t>
      </w:r>
      <w:r w:rsidR="00625D3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  <w:r w:rsidRPr="00576FB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6.</w:t>
      </w:r>
      <w:r w:rsidRPr="00576F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07F7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Място и срок за изпълнение</w:t>
      </w:r>
      <w:r w:rsidRPr="00576F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576FB1" w:rsidRPr="00846CB6" w:rsidRDefault="00D07F74" w:rsidP="00055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</w:t>
      </w:r>
      <w:r w:rsidR="00576FB1" w:rsidRPr="00846CB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6.1.</w:t>
      </w:r>
      <w:r w:rsidRPr="00846C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 за изпълнение</w:t>
      </w:r>
      <w:r w:rsidR="00576FB1" w:rsidRPr="00846C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</w:t>
      </w:r>
      <w:r w:rsidRPr="00846C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строителството</w:t>
      </w:r>
      <w:r w:rsidR="00576FB1" w:rsidRPr="00846C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 УМБАЛ</w:t>
      </w:r>
      <w:r w:rsidR="00576FB1" w:rsidRPr="00846CB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„Света Екатерина” ЕАД</w:t>
      </w:r>
      <w:r w:rsidR="00576FB1" w:rsidRPr="00846CB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bg-BG" w:eastAsia="bg-BG"/>
        </w:rPr>
        <w:t>,</w:t>
      </w:r>
      <w:r w:rsidRPr="00846CB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bg-BG" w:eastAsia="bg-BG"/>
        </w:rPr>
        <w:t xml:space="preserve"> 1431,</w:t>
      </w:r>
      <w:r w:rsidR="00576FB1" w:rsidRPr="00846CB6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val="bg-BG" w:eastAsia="bg-BG"/>
        </w:rPr>
        <w:t xml:space="preserve"> </w:t>
      </w:r>
      <w:r w:rsidRPr="00846CB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bg-BG" w:eastAsia="bg-BG"/>
        </w:rPr>
        <w:t>гр. София, бул. „</w:t>
      </w:r>
      <w:r w:rsidR="00576FB1" w:rsidRPr="00846CB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bg-BG" w:eastAsia="bg-BG"/>
        </w:rPr>
        <w:t>Пенчо Славейков”  №</w:t>
      </w:r>
      <w:r w:rsidRPr="00846CB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bg-BG" w:eastAsia="bg-BG"/>
        </w:rPr>
        <w:t xml:space="preserve"> </w:t>
      </w:r>
      <w:r w:rsidR="00576FB1" w:rsidRPr="00846CB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bg-BG" w:eastAsia="bg-BG"/>
        </w:rPr>
        <w:t>52А</w:t>
      </w:r>
      <w:r w:rsidRPr="00846CB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bg-BG" w:eastAsia="bg-BG"/>
        </w:rPr>
        <w:t>, АНГИОГРАФСКА ЗАЛА.</w:t>
      </w:r>
      <w:r w:rsidR="00576FB1" w:rsidRPr="00846CB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</w:t>
      </w:r>
    </w:p>
    <w:p w:rsidR="00576FB1" w:rsidRPr="005F3EE7" w:rsidRDefault="00576FB1" w:rsidP="00CD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46CB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6.2. Срок за изпълнение на поръчката</w:t>
      </w:r>
      <w:r w:rsidRPr="00846C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="00055BB9" w:rsidRPr="00846C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55BB9" w:rsidRPr="00846CB6">
        <w:rPr>
          <w:rFonts w:ascii="Times New Roman" w:hAnsi="Times New Roman"/>
          <w:sz w:val="24"/>
          <w:szCs w:val="24"/>
        </w:rPr>
        <w:t>не</w:t>
      </w:r>
      <w:r w:rsidR="00D07F74" w:rsidRPr="00846CB6">
        <w:rPr>
          <w:rFonts w:ascii="Times New Roman" w:hAnsi="Times New Roman"/>
          <w:sz w:val="24"/>
          <w:szCs w:val="24"/>
        </w:rPr>
        <w:t xml:space="preserve"> повече от 120 /сто и двадесет/ календарни дни и</w:t>
      </w:r>
      <w:r w:rsidR="005F3EE7" w:rsidRPr="00846CB6">
        <w:rPr>
          <w:rFonts w:ascii="Times New Roman" w:hAnsi="Times New Roman"/>
          <w:sz w:val="24"/>
          <w:szCs w:val="24"/>
          <w:lang w:val="bg-BG"/>
        </w:rPr>
        <w:t xml:space="preserve"> не</w:t>
      </w:r>
      <w:r w:rsidR="00846CB6" w:rsidRPr="00846CB6">
        <w:rPr>
          <w:rFonts w:ascii="Times New Roman" w:hAnsi="Times New Roman"/>
          <w:sz w:val="24"/>
          <w:szCs w:val="24"/>
        </w:rPr>
        <w:t xml:space="preserve"> по-малко от 45</w:t>
      </w:r>
      <w:r w:rsidR="00D07F74" w:rsidRPr="00846CB6">
        <w:rPr>
          <w:rFonts w:ascii="Times New Roman" w:hAnsi="Times New Roman"/>
          <w:sz w:val="24"/>
          <w:szCs w:val="24"/>
        </w:rPr>
        <w:t xml:space="preserve"> /четиридесет</w:t>
      </w:r>
      <w:r w:rsidR="00846CB6" w:rsidRPr="00846CB6">
        <w:rPr>
          <w:rFonts w:ascii="Times New Roman" w:hAnsi="Times New Roman"/>
          <w:sz w:val="24"/>
          <w:szCs w:val="24"/>
          <w:lang w:val="bg-BG"/>
        </w:rPr>
        <w:t xml:space="preserve"> и пет</w:t>
      </w:r>
      <w:r w:rsidR="00D07F74" w:rsidRPr="00846CB6">
        <w:rPr>
          <w:rFonts w:ascii="Times New Roman" w:hAnsi="Times New Roman"/>
          <w:sz w:val="24"/>
          <w:szCs w:val="24"/>
        </w:rPr>
        <w:t>/ календарни дни.</w:t>
      </w:r>
      <w:r w:rsidR="005F3EE7" w:rsidRPr="00846CB6">
        <w:rPr>
          <w:rFonts w:ascii="Times New Roman" w:hAnsi="Times New Roman"/>
          <w:sz w:val="24"/>
          <w:szCs w:val="24"/>
          <w:lang w:val="bg-BG"/>
        </w:rPr>
        <w:t xml:space="preserve"> Оферти, които предлагат срок за изпълнение по-кратък от </w:t>
      </w:r>
      <w:r w:rsidR="00846CB6" w:rsidRPr="00846CB6">
        <w:rPr>
          <w:rFonts w:ascii="Times New Roman" w:hAnsi="Times New Roman"/>
          <w:sz w:val="24"/>
          <w:szCs w:val="24"/>
        </w:rPr>
        <w:t>4</w:t>
      </w:r>
      <w:r w:rsidR="00846CB6" w:rsidRPr="00846CB6">
        <w:rPr>
          <w:rFonts w:ascii="Times New Roman" w:hAnsi="Times New Roman"/>
          <w:sz w:val="24"/>
          <w:szCs w:val="24"/>
          <w:lang w:val="bg-BG"/>
        </w:rPr>
        <w:t>5</w:t>
      </w:r>
      <w:r w:rsidR="005F3EE7" w:rsidRPr="00846CB6">
        <w:rPr>
          <w:rFonts w:ascii="Times New Roman" w:hAnsi="Times New Roman"/>
          <w:sz w:val="24"/>
          <w:szCs w:val="24"/>
        </w:rPr>
        <w:t xml:space="preserve"> /четиридесет</w:t>
      </w:r>
      <w:r w:rsidR="00846CB6" w:rsidRPr="00846CB6">
        <w:rPr>
          <w:rFonts w:ascii="Times New Roman" w:hAnsi="Times New Roman"/>
          <w:sz w:val="24"/>
          <w:szCs w:val="24"/>
          <w:lang w:val="bg-BG"/>
        </w:rPr>
        <w:t xml:space="preserve"> и пет</w:t>
      </w:r>
      <w:r w:rsidR="005F3EE7" w:rsidRPr="00846CB6">
        <w:rPr>
          <w:rFonts w:ascii="Times New Roman" w:hAnsi="Times New Roman"/>
          <w:sz w:val="24"/>
          <w:szCs w:val="24"/>
        </w:rPr>
        <w:t>/ календарни дни</w:t>
      </w:r>
      <w:r w:rsidR="005F3EE7" w:rsidRPr="00846CB6">
        <w:rPr>
          <w:rFonts w:ascii="Times New Roman" w:hAnsi="Times New Roman"/>
          <w:sz w:val="24"/>
          <w:szCs w:val="24"/>
          <w:lang w:val="bg-BG"/>
        </w:rPr>
        <w:t xml:space="preserve"> ще се счете за нереалистичен и участникът, който го е отправил ще бъде отстранен от обществената поръчка.</w:t>
      </w:r>
    </w:p>
    <w:p w:rsidR="00576FB1" w:rsidRPr="00CD34E1" w:rsidRDefault="00576FB1" w:rsidP="00BE5138">
      <w:pPr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bg-BG" w:eastAsia="bg-BG"/>
        </w:rPr>
      </w:pPr>
      <w:r w:rsidRPr="00CD34E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CD34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34E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CD34E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bg-BG" w:eastAsia="bg-BG"/>
        </w:rPr>
        <w:t>Изисквания</w:t>
      </w:r>
      <w:r w:rsidRPr="00CD34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 w:eastAsia="bg-BG"/>
        </w:rPr>
        <w:t>:</w:t>
      </w:r>
    </w:p>
    <w:p w:rsidR="00055BB9" w:rsidRPr="00CD34E1" w:rsidRDefault="00CD34E1" w:rsidP="00BE5138">
      <w:pPr>
        <w:pStyle w:val="Default"/>
        <w:ind w:firstLine="709"/>
        <w:jc w:val="both"/>
      </w:pPr>
      <w:r w:rsidRPr="00CD34E1">
        <w:rPr>
          <w:b/>
          <w:bCs/>
        </w:rPr>
        <w:t>Изисквания към стро</w:t>
      </w:r>
      <w:r w:rsidRPr="00CD34E1">
        <w:rPr>
          <w:b/>
          <w:bCs/>
          <w:lang w:val="bg-BG"/>
        </w:rPr>
        <w:t>ителството</w:t>
      </w:r>
      <w:r w:rsidR="00055BB9" w:rsidRPr="00CD34E1">
        <w:rPr>
          <w:bCs/>
        </w:rPr>
        <w:t xml:space="preserve">: </w:t>
      </w:r>
    </w:p>
    <w:p w:rsidR="00055BB9" w:rsidRPr="00CD34E1" w:rsidRDefault="00CD34E1" w:rsidP="00BE5138">
      <w:pPr>
        <w:pStyle w:val="Default"/>
        <w:ind w:firstLine="709"/>
        <w:jc w:val="both"/>
      </w:pPr>
      <w:proofErr w:type="gramStart"/>
      <w:r w:rsidRPr="00CD34E1">
        <w:t>В стро</w:t>
      </w:r>
      <w:r w:rsidRPr="00CD34E1">
        <w:rPr>
          <w:lang w:val="bg-BG"/>
        </w:rPr>
        <w:t>ителството</w:t>
      </w:r>
      <w:r w:rsidR="00055BB9" w:rsidRPr="00CD34E1">
        <w:t xml:space="preserve"> се влагат само строителни продукти, които осигуряват изпълнението на съществените изисквания към строежите и отговарят на техническите спецификации, определени със Закона за техническите изисквания към продуктите.</w:t>
      </w:r>
      <w:proofErr w:type="gramEnd"/>
      <w:r w:rsidR="00055BB9" w:rsidRPr="00CD34E1">
        <w:t xml:space="preserve"> </w:t>
      </w:r>
    </w:p>
    <w:p w:rsidR="00055BB9" w:rsidRPr="00CD34E1" w:rsidRDefault="00055BB9" w:rsidP="00BE5138">
      <w:pPr>
        <w:pStyle w:val="Default"/>
        <w:ind w:firstLine="709"/>
        <w:jc w:val="both"/>
      </w:pPr>
      <w:proofErr w:type="gramStart"/>
      <w:r w:rsidRPr="00CD34E1">
        <w:t>Да се спазва Наредбата за съществените изисквания към строежите и оценяване на съответствието на строителните продукти с техническите спецификации.</w:t>
      </w:r>
      <w:proofErr w:type="gramEnd"/>
      <w:r w:rsidRPr="00CD34E1">
        <w:t xml:space="preserve"> </w:t>
      </w:r>
    </w:p>
    <w:p w:rsidR="00055BB9" w:rsidRPr="00CD34E1" w:rsidRDefault="00055BB9" w:rsidP="00BE5138">
      <w:pPr>
        <w:pStyle w:val="Default"/>
        <w:ind w:firstLine="709"/>
        <w:jc w:val="both"/>
      </w:pPr>
      <w:r w:rsidRPr="00CD34E1">
        <w:rPr>
          <w:b/>
          <w:bCs/>
        </w:rPr>
        <w:t>Основни положения при организацията и изпълнението на обществената поръчка</w:t>
      </w:r>
      <w:r w:rsidR="00CD34E1" w:rsidRPr="00CD34E1">
        <w:rPr>
          <w:lang w:val="bg-BG"/>
        </w:rPr>
        <w:t>:</w:t>
      </w:r>
      <w:r w:rsidRPr="00CD34E1">
        <w:t xml:space="preserve"> </w:t>
      </w:r>
    </w:p>
    <w:p w:rsidR="00055BB9" w:rsidRPr="00BE5138" w:rsidRDefault="00055BB9" w:rsidP="00BE5138">
      <w:pPr>
        <w:pStyle w:val="Default"/>
        <w:ind w:firstLine="709"/>
        <w:jc w:val="both"/>
      </w:pPr>
      <w:proofErr w:type="gramStart"/>
      <w:r w:rsidRPr="00BE5138">
        <w:t>Участниците трябва да докажат възможността си за изпълнение на обществената поръчка</w:t>
      </w:r>
      <w:r w:rsidR="00CD34E1" w:rsidRPr="00BE5138">
        <w:rPr>
          <w:lang w:val="bg-BG"/>
        </w:rPr>
        <w:t>,</w:t>
      </w:r>
      <w:r w:rsidRPr="00BE5138">
        <w:t xml:space="preserve"> включващо обезпечаване с необходимата техника, специалисти и организация за изпълнение на предвидените</w:t>
      </w:r>
      <w:r w:rsidR="00CD34E1" w:rsidRPr="00BE5138">
        <w:t xml:space="preserve"> работи</w:t>
      </w:r>
      <w:r w:rsidRPr="00BE5138">
        <w:t>.</w:t>
      </w:r>
      <w:proofErr w:type="gramEnd"/>
      <w:r w:rsidRPr="00BE5138">
        <w:t xml:space="preserve"> </w:t>
      </w:r>
    </w:p>
    <w:p w:rsidR="00055BB9" w:rsidRPr="00BE5138" w:rsidRDefault="00BE5138" w:rsidP="001763F5">
      <w:pPr>
        <w:pStyle w:val="Default"/>
        <w:ind w:firstLine="709"/>
        <w:jc w:val="both"/>
        <w:rPr>
          <w:lang w:val="bg-BG"/>
        </w:rPr>
      </w:pPr>
      <w:r w:rsidRPr="00BE5138">
        <w:rPr>
          <w:b/>
          <w:bCs/>
        </w:rPr>
        <w:t>Технически изисквания</w:t>
      </w:r>
      <w:r w:rsidRPr="00BE5138">
        <w:rPr>
          <w:bCs/>
          <w:lang w:val="bg-BG"/>
        </w:rPr>
        <w:t>:</w:t>
      </w:r>
    </w:p>
    <w:p w:rsidR="00055BB9" w:rsidRPr="00BE5138" w:rsidRDefault="00055BB9" w:rsidP="001763F5">
      <w:pPr>
        <w:pStyle w:val="Default"/>
        <w:ind w:firstLine="709"/>
        <w:jc w:val="both"/>
      </w:pPr>
      <w:proofErr w:type="gramStart"/>
      <w:r w:rsidRPr="00BE5138">
        <w:t>Изпълняванит</w:t>
      </w:r>
      <w:r w:rsidR="00BE5138" w:rsidRPr="00BE5138">
        <w:t>е</w:t>
      </w:r>
      <w:r w:rsidRPr="00BE5138">
        <w:t xml:space="preserve"> работи следва да отговарят на нормативните изисквания и стандарти, съгласно действащото законодателство на Република Бъл</w:t>
      </w:r>
      <w:r w:rsidR="00BE5138" w:rsidRPr="00BE5138">
        <w:t>гария за съответните видове</w:t>
      </w:r>
      <w:r w:rsidR="00BE5138" w:rsidRPr="00BE5138">
        <w:rPr>
          <w:lang w:val="bg-BG"/>
        </w:rPr>
        <w:t xml:space="preserve"> работи</w:t>
      </w:r>
      <w:r w:rsidRPr="00BE5138">
        <w:t>.</w:t>
      </w:r>
      <w:proofErr w:type="gramEnd"/>
      <w:r w:rsidRPr="00BE5138">
        <w:t xml:space="preserve"> </w:t>
      </w:r>
    </w:p>
    <w:p w:rsidR="00055BB9" w:rsidRPr="00BE5138" w:rsidRDefault="00055BB9" w:rsidP="001763F5">
      <w:pPr>
        <w:pStyle w:val="Default"/>
        <w:ind w:firstLine="720"/>
        <w:jc w:val="both"/>
        <w:rPr>
          <w:b/>
          <w:lang w:val="bg-BG"/>
        </w:rPr>
      </w:pPr>
      <w:r w:rsidRPr="00BE5138">
        <w:rPr>
          <w:b/>
        </w:rPr>
        <w:lastRenderedPageBreak/>
        <w:t>Изисквания към използваните строителни материа</w:t>
      </w:r>
      <w:r w:rsidR="00BE5138" w:rsidRPr="00BE5138">
        <w:rPr>
          <w:b/>
        </w:rPr>
        <w:t>ли за реализиране на поръчката</w:t>
      </w:r>
      <w:r w:rsidR="00BE5138" w:rsidRPr="00BE5138">
        <w:rPr>
          <w:lang w:val="bg-BG"/>
        </w:rPr>
        <w:t>:</w:t>
      </w:r>
    </w:p>
    <w:p w:rsidR="00055BB9" w:rsidRPr="00BE5138" w:rsidRDefault="00055BB9" w:rsidP="001763F5">
      <w:pPr>
        <w:pStyle w:val="Default"/>
        <w:ind w:firstLine="720"/>
        <w:jc w:val="both"/>
      </w:pPr>
      <w:proofErr w:type="gramStart"/>
      <w:r w:rsidRPr="00BE5138">
        <w:t>Използваните строителни материали</w:t>
      </w:r>
      <w:r w:rsidR="00BE5138" w:rsidRPr="00BE5138">
        <w:t xml:space="preserve"> трябва да бъдат със сертификат</w:t>
      </w:r>
      <w:r w:rsidR="00BE5138" w:rsidRPr="00BE5138">
        <w:rPr>
          <w:lang w:val="bg-BG"/>
        </w:rPr>
        <w:t xml:space="preserve"> </w:t>
      </w:r>
      <w:r w:rsidRPr="00BE5138">
        <w:t>за качество съгласно БДС или „еквивалентно”.</w:t>
      </w:r>
      <w:proofErr w:type="gramEnd"/>
      <w:r w:rsidRPr="00BE5138">
        <w:t xml:space="preserve"> </w:t>
      </w:r>
    </w:p>
    <w:p w:rsidR="00055BB9" w:rsidRPr="00BE5138" w:rsidRDefault="00055BB9" w:rsidP="001763F5">
      <w:pPr>
        <w:pStyle w:val="Default"/>
        <w:ind w:firstLine="720"/>
        <w:jc w:val="both"/>
        <w:rPr>
          <w:b/>
          <w:lang w:val="bg-BG"/>
        </w:rPr>
      </w:pPr>
      <w:r w:rsidRPr="00BE5138">
        <w:rPr>
          <w:b/>
        </w:rPr>
        <w:t>Изисквания за налична механизация и об</w:t>
      </w:r>
      <w:r w:rsidR="00BE5138" w:rsidRPr="00BE5138">
        <w:rPr>
          <w:b/>
        </w:rPr>
        <w:t>орудване на изпълнителя</w:t>
      </w:r>
      <w:r w:rsidR="00BE5138" w:rsidRPr="00BE5138">
        <w:rPr>
          <w:lang w:val="bg-BG"/>
        </w:rPr>
        <w:t>:</w:t>
      </w:r>
    </w:p>
    <w:p w:rsidR="00055BB9" w:rsidRPr="00BE5138" w:rsidRDefault="00055BB9" w:rsidP="005C3BF9">
      <w:pPr>
        <w:pStyle w:val="Default"/>
        <w:ind w:firstLine="720"/>
        <w:jc w:val="both"/>
      </w:pPr>
      <w:proofErr w:type="gramStart"/>
      <w:r w:rsidRPr="00BE5138">
        <w:t>Участниците трябва да притежават необходимата строителна техника, механизация и оборудване за своевременното и нормалното</w:t>
      </w:r>
      <w:r w:rsidR="00BE5138" w:rsidRPr="00BE5138">
        <w:t xml:space="preserve"> изпълнение на предвидените </w:t>
      </w:r>
      <w:r w:rsidR="00BE5138" w:rsidRPr="00BE5138">
        <w:rPr>
          <w:lang w:val="bg-BG"/>
        </w:rPr>
        <w:t>работи</w:t>
      </w:r>
      <w:r w:rsidRPr="00BE5138">
        <w:t>, качествено и в срок съгласно изискванията на ЗУТ.</w:t>
      </w:r>
      <w:proofErr w:type="gramEnd"/>
      <w:r w:rsidRPr="00BE5138">
        <w:t xml:space="preserve"> </w:t>
      </w:r>
    </w:p>
    <w:p w:rsidR="00055BB9" w:rsidRPr="00BE5138" w:rsidRDefault="00055BB9" w:rsidP="001763F5">
      <w:pPr>
        <w:pStyle w:val="Default"/>
        <w:ind w:firstLine="720"/>
        <w:jc w:val="both"/>
        <w:rPr>
          <w:b/>
        </w:rPr>
      </w:pPr>
      <w:r w:rsidRPr="00BE5138">
        <w:rPr>
          <w:b/>
        </w:rPr>
        <w:t>Изисквания за осигурява</w:t>
      </w:r>
      <w:r w:rsidR="00BE5138" w:rsidRPr="00BE5138">
        <w:rPr>
          <w:b/>
        </w:rPr>
        <w:t>не на безопасни условия на труд</w:t>
      </w:r>
      <w:r w:rsidR="00BE5138" w:rsidRPr="00BE5138">
        <w:rPr>
          <w:lang w:val="bg-BG"/>
        </w:rPr>
        <w:t>:</w:t>
      </w:r>
      <w:r w:rsidRPr="00BE5138">
        <w:t xml:space="preserve"> </w:t>
      </w:r>
    </w:p>
    <w:p w:rsidR="00F27DF6" w:rsidRPr="00F27DF6" w:rsidRDefault="00BE5138" w:rsidP="00B94D4D">
      <w:pPr>
        <w:pStyle w:val="Default"/>
        <w:ind w:firstLine="720"/>
        <w:jc w:val="both"/>
        <w:rPr>
          <w:lang w:val="bg-BG"/>
        </w:rPr>
      </w:pPr>
      <w:proofErr w:type="gramStart"/>
      <w:r w:rsidRPr="00F27DF6">
        <w:t>Участниците</w:t>
      </w:r>
      <w:r w:rsidRPr="00F27DF6">
        <w:rPr>
          <w:lang w:val="bg-BG"/>
        </w:rPr>
        <w:t xml:space="preserve"> в</w:t>
      </w:r>
      <w:r w:rsidR="00055BB9" w:rsidRPr="00F27DF6">
        <w:t xml:space="preserve"> обществената поръчка следва да обезпечат безопасността на работния процес, хигиената на труда и пожарната безопасност във всички етапи по време на изпълнение </w:t>
      </w:r>
      <w:r w:rsidRPr="00F27DF6">
        <w:t>на обекта.</w:t>
      </w:r>
      <w:proofErr w:type="gramEnd"/>
      <w:r w:rsidRPr="00F27DF6">
        <w:t xml:space="preserve"> </w:t>
      </w:r>
      <w:proofErr w:type="gramStart"/>
      <w:r w:rsidRPr="00F27DF6">
        <w:t>Изпълнителят трябва</w:t>
      </w:r>
      <w:r w:rsidR="00055BB9" w:rsidRPr="00F27DF6">
        <w:t xml:space="preserve"> да е застрахован за професионална отговорност съгласно чл.</w:t>
      </w:r>
      <w:proofErr w:type="gramEnd"/>
      <w:r w:rsidR="00055BB9" w:rsidRPr="00F27DF6">
        <w:t xml:space="preserve"> </w:t>
      </w:r>
      <w:proofErr w:type="gramStart"/>
      <w:r w:rsidR="00055BB9" w:rsidRPr="00F27DF6">
        <w:t>171 от ЗУТ.</w:t>
      </w:r>
      <w:proofErr w:type="gramEnd"/>
      <w:r w:rsidR="00055BB9" w:rsidRPr="00F27DF6">
        <w:t xml:space="preserve"> </w:t>
      </w:r>
    </w:p>
    <w:p w:rsidR="003715B8" w:rsidRPr="00F27DF6" w:rsidRDefault="00F27DF6" w:rsidP="001763F5">
      <w:pPr>
        <w:tabs>
          <w:tab w:val="left" w:pos="45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DF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27DF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3715B8" w:rsidRPr="00F27DF6">
        <w:rPr>
          <w:rFonts w:ascii="Times New Roman" w:hAnsi="Times New Roman" w:cs="Times New Roman"/>
          <w:b/>
          <w:sz w:val="24"/>
          <w:szCs w:val="24"/>
        </w:rPr>
        <w:t>За добра организация при изпъ</w:t>
      </w:r>
      <w:r w:rsidR="00217C01">
        <w:rPr>
          <w:rFonts w:ascii="Times New Roman" w:hAnsi="Times New Roman" w:cs="Times New Roman"/>
          <w:b/>
          <w:sz w:val="24"/>
          <w:szCs w:val="24"/>
        </w:rPr>
        <w:t>лнение на строително-ремонтните</w:t>
      </w:r>
      <w:r w:rsidR="00217C0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3715B8" w:rsidRPr="00F27DF6">
        <w:rPr>
          <w:rFonts w:ascii="Times New Roman" w:hAnsi="Times New Roman" w:cs="Times New Roman"/>
          <w:b/>
          <w:sz w:val="24"/>
          <w:szCs w:val="24"/>
        </w:rPr>
        <w:t>работи във връзка с осъществяване на обекта са необходими</w:t>
      </w:r>
      <w:r w:rsidR="003715B8" w:rsidRPr="00F27D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15B8" w:rsidRPr="001763F5" w:rsidRDefault="003715B8" w:rsidP="001763F5">
      <w:pPr>
        <w:pStyle w:val="Default"/>
        <w:ind w:firstLine="720"/>
        <w:jc w:val="both"/>
      </w:pPr>
      <w:proofErr w:type="gramStart"/>
      <w:r w:rsidRPr="001763F5">
        <w:t>Ра</w:t>
      </w:r>
      <w:r w:rsidR="00F27DF6" w:rsidRPr="001763F5">
        <w:t>ботна програма за изпълнение на</w:t>
      </w:r>
      <w:r w:rsidR="00F27DF6" w:rsidRPr="001763F5">
        <w:rPr>
          <w:lang w:val="bg-BG"/>
        </w:rPr>
        <w:t xml:space="preserve"> </w:t>
      </w:r>
      <w:r w:rsidRPr="001763F5">
        <w:t>работи</w:t>
      </w:r>
      <w:r w:rsidR="00F27DF6" w:rsidRPr="001763F5">
        <w:rPr>
          <w:lang w:val="bg-BG"/>
        </w:rPr>
        <w:t>те</w:t>
      </w:r>
      <w:r w:rsidRPr="001763F5">
        <w:t xml:space="preserve"> - указваща последователността и разписанието за извършван</w:t>
      </w:r>
      <w:r w:rsidR="00F27DF6" w:rsidRPr="001763F5">
        <w:t>е на предвидените в количествен</w:t>
      </w:r>
      <w:r w:rsidR="00F27DF6" w:rsidRPr="001763F5">
        <w:rPr>
          <w:lang w:val="bg-BG"/>
        </w:rPr>
        <w:t>а</w:t>
      </w:r>
      <w:r w:rsidR="00F27DF6" w:rsidRPr="001763F5">
        <w:t>т</w:t>
      </w:r>
      <w:r w:rsidR="00F27DF6" w:rsidRPr="001763F5">
        <w:rPr>
          <w:lang w:val="bg-BG"/>
        </w:rPr>
        <w:t>а</w:t>
      </w:r>
      <w:r w:rsidR="00F27DF6" w:rsidRPr="001763F5">
        <w:t xml:space="preserve"> сметк</w:t>
      </w:r>
      <w:r w:rsidR="00F27DF6" w:rsidRPr="001763F5">
        <w:rPr>
          <w:lang w:val="bg-BG"/>
        </w:rPr>
        <w:t>а</w:t>
      </w:r>
      <w:r w:rsidRPr="001763F5">
        <w:t xml:space="preserve"> работи и съпътстващите ги дейности.</w:t>
      </w:r>
      <w:proofErr w:type="gramEnd"/>
      <w:r w:rsidRPr="001763F5">
        <w:t xml:space="preserve"> </w:t>
      </w:r>
      <w:proofErr w:type="gramStart"/>
      <w:r w:rsidRPr="001763F5">
        <w:t>Предложението трябва да съдържа подробно описание на временните и постоянни дейности, които ще се изпълнят.</w:t>
      </w:r>
      <w:proofErr w:type="gramEnd"/>
      <w:r w:rsidRPr="001763F5">
        <w:t xml:space="preserve"> </w:t>
      </w:r>
    </w:p>
    <w:p w:rsidR="003715B8" w:rsidRPr="001763F5" w:rsidRDefault="003715B8" w:rsidP="001763F5">
      <w:pPr>
        <w:pStyle w:val="Default"/>
        <w:ind w:firstLine="720"/>
        <w:jc w:val="both"/>
      </w:pPr>
      <w:proofErr w:type="gramStart"/>
      <w:r w:rsidRPr="001763F5">
        <w:t>Участникът трябва да укаже броя, вида и капацитета на оборудването и персонала, които той предлага да използва в основните работни дейности.</w:t>
      </w:r>
      <w:proofErr w:type="gramEnd"/>
      <w:r w:rsidRPr="001763F5">
        <w:t xml:space="preserve"> </w:t>
      </w:r>
    </w:p>
    <w:p w:rsidR="003715B8" w:rsidRPr="001763F5" w:rsidRDefault="003715B8" w:rsidP="001763F5">
      <w:pPr>
        <w:pStyle w:val="Default"/>
        <w:ind w:firstLine="720"/>
        <w:jc w:val="both"/>
      </w:pPr>
      <w:r w:rsidRPr="001763F5">
        <w:rPr>
          <w:b/>
          <w:bCs/>
        </w:rPr>
        <w:t>Общи положения</w:t>
      </w:r>
      <w:r w:rsidR="00F27DF6" w:rsidRPr="001763F5">
        <w:rPr>
          <w:bCs/>
          <w:lang w:val="bg-BG"/>
        </w:rPr>
        <w:t>:</w:t>
      </w:r>
      <w:r w:rsidRPr="001763F5">
        <w:rPr>
          <w:bCs/>
        </w:rPr>
        <w:t xml:space="preserve"> </w:t>
      </w:r>
    </w:p>
    <w:p w:rsidR="003715B8" w:rsidRPr="001763F5" w:rsidRDefault="003715B8" w:rsidP="001763F5">
      <w:pPr>
        <w:pStyle w:val="Default"/>
        <w:ind w:firstLine="720"/>
        <w:jc w:val="both"/>
      </w:pPr>
      <w:r w:rsidRPr="001763F5">
        <w:rPr>
          <w:b/>
        </w:rPr>
        <w:t>a)</w:t>
      </w:r>
      <w:r w:rsidRPr="001763F5">
        <w:t xml:space="preserve"> Участниците са задължени да осигурят необходимото работно облекло и лични предпазни средства на работниците. </w:t>
      </w:r>
    </w:p>
    <w:p w:rsidR="003715B8" w:rsidRPr="006B3C2C" w:rsidRDefault="003715B8" w:rsidP="001763F5">
      <w:pPr>
        <w:pStyle w:val="Default"/>
        <w:ind w:firstLine="720"/>
        <w:jc w:val="both"/>
        <w:rPr>
          <w:lang w:val="bg-BG"/>
        </w:rPr>
      </w:pPr>
      <w:r w:rsidRPr="001763F5">
        <w:rPr>
          <w:b/>
        </w:rPr>
        <w:t>b)</w:t>
      </w:r>
      <w:r w:rsidRPr="001763F5">
        <w:t xml:space="preserve"> Работещите в условия на влага, вода и други подобни да ползват гумени ботуши. </w:t>
      </w:r>
    </w:p>
    <w:p w:rsidR="003715B8" w:rsidRPr="001763F5" w:rsidRDefault="003715B8" w:rsidP="001763F5">
      <w:pPr>
        <w:pStyle w:val="Default"/>
        <w:ind w:firstLine="720"/>
        <w:jc w:val="both"/>
      </w:pPr>
      <w:r w:rsidRPr="001763F5">
        <w:rPr>
          <w:b/>
        </w:rPr>
        <w:t>c)</w:t>
      </w:r>
      <w:r w:rsidRPr="001763F5">
        <w:t xml:space="preserve"> Всеки работник или служител, който постъпва за първи път на работа или преминава на друга работа, независимо от неговата подготовка и квалификация се допуска на работа само след като бъде подробно инструктиран за правилата на безопасност и хигиена на труда от изпълнителя. </w:t>
      </w:r>
    </w:p>
    <w:p w:rsidR="003715B8" w:rsidRPr="001763F5" w:rsidRDefault="003715B8" w:rsidP="001763F5">
      <w:pPr>
        <w:pStyle w:val="Default"/>
        <w:ind w:firstLine="720"/>
        <w:jc w:val="both"/>
      </w:pPr>
      <w:r w:rsidRPr="001763F5">
        <w:rPr>
          <w:b/>
        </w:rPr>
        <w:t>d)</w:t>
      </w:r>
      <w:r w:rsidRPr="001763F5">
        <w:t xml:space="preserve"> Забранява се на работниците без разрешение да извъ</w:t>
      </w:r>
      <w:r w:rsidR="00F27DF6" w:rsidRPr="001763F5">
        <w:t>ршват каквито и да е работи, не</w:t>
      </w:r>
      <w:r w:rsidRPr="001763F5">
        <w:t xml:space="preserve">влизащи в кръга на техните постоянни задължения, освен от необходимост за предотвратяване на авария и то по нареждане на изпълнителя, възложителя или контролните органи. </w:t>
      </w:r>
    </w:p>
    <w:p w:rsidR="003715B8" w:rsidRPr="001763F5" w:rsidRDefault="003715B8" w:rsidP="001763F5">
      <w:pPr>
        <w:pStyle w:val="Default"/>
        <w:ind w:firstLine="720"/>
        <w:jc w:val="both"/>
      </w:pPr>
      <w:r w:rsidRPr="001763F5">
        <w:rPr>
          <w:b/>
        </w:rPr>
        <w:t>e)</w:t>
      </w:r>
      <w:r w:rsidRPr="001763F5">
        <w:t xml:space="preserve"> Всяка машина, участваща в дейностите, свързани с предмета на поръчката, следва да бъде напълно окомплектована с аптечка с медицински медикаменти. </w:t>
      </w:r>
    </w:p>
    <w:p w:rsidR="003715B8" w:rsidRPr="001763F5" w:rsidRDefault="003715B8" w:rsidP="001763F5">
      <w:pPr>
        <w:pStyle w:val="Default"/>
        <w:ind w:firstLine="720"/>
        <w:jc w:val="both"/>
      </w:pPr>
      <w:r w:rsidRPr="001763F5">
        <w:rPr>
          <w:b/>
          <w:bCs/>
        </w:rPr>
        <w:t>Работа с машини</w:t>
      </w:r>
      <w:r w:rsidR="001763F5" w:rsidRPr="001763F5">
        <w:rPr>
          <w:bCs/>
          <w:lang w:val="bg-BG"/>
        </w:rPr>
        <w:t>:</w:t>
      </w:r>
      <w:r w:rsidRPr="001763F5">
        <w:rPr>
          <w:bCs/>
        </w:rPr>
        <w:t xml:space="preserve"> </w:t>
      </w:r>
    </w:p>
    <w:p w:rsidR="003715B8" w:rsidRPr="001763F5" w:rsidRDefault="003715B8" w:rsidP="005C3BF9">
      <w:pPr>
        <w:pStyle w:val="Default"/>
        <w:ind w:firstLine="720"/>
        <w:jc w:val="both"/>
      </w:pPr>
      <w:r w:rsidRPr="001763F5">
        <w:t xml:space="preserve">Работниците, които обслужват и управляват машините трябва да бъдат правоспособни, да са снабдени с инструкции, съдържащи изискванията по техника на безопасността, указанията на сигналната система, правилата за управление на машината, правилата за определено натоварване и допустимата скорост на работа на машината и др. </w:t>
      </w:r>
    </w:p>
    <w:p w:rsidR="003715B8" w:rsidRPr="001763F5" w:rsidRDefault="003715B8" w:rsidP="001763F5">
      <w:pPr>
        <w:pStyle w:val="Default"/>
        <w:ind w:firstLine="720"/>
        <w:jc w:val="both"/>
      </w:pPr>
      <w:r w:rsidRPr="001763F5">
        <w:rPr>
          <w:b/>
          <w:bCs/>
        </w:rPr>
        <w:t>Противопожарна охрана</w:t>
      </w:r>
      <w:r w:rsidR="001763F5" w:rsidRPr="001763F5">
        <w:rPr>
          <w:bCs/>
          <w:lang w:val="bg-BG"/>
        </w:rPr>
        <w:t>:</w:t>
      </w:r>
      <w:r w:rsidRPr="001763F5">
        <w:rPr>
          <w:bCs/>
        </w:rPr>
        <w:t xml:space="preserve"> </w:t>
      </w:r>
    </w:p>
    <w:p w:rsidR="003715B8" w:rsidRPr="001763F5" w:rsidRDefault="003715B8" w:rsidP="001763F5">
      <w:pPr>
        <w:pStyle w:val="Default"/>
        <w:ind w:firstLine="720"/>
        <w:jc w:val="both"/>
      </w:pPr>
      <w:r w:rsidRPr="001763F5">
        <w:rPr>
          <w:b/>
        </w:rPr>
        <w:t>a)</w:t>
      </w:r>
      <w:r w:rsidRPr="001763F5">
        <w:t xml:space="preserve"> Задължително е спазването на правилата за противопожарна охрана. </w:t>
      </w:r>
      <w:proofErr w:type="gramStart"/>
      <w:r w:rsidRPr="001763F5">
        <w:t>Ръководството на обекта/тите е длъжно да изпълнява всички мероприятия съгласно тези правила.</w:t>
      </w:r>
      <w:proofErr w:type="gramEnd"/>
      <w:r w:rsidRPr="001763F5">
        <w:t xml:space="preserve"> </w:t>
      </w:r>
    </w:p>
    <w:p w:rsidR="003715B8" w:rsidRPr="001763F5" w:rsidRDefault="003715B8" w:rsidP="001763F5">
      <w:pPr>
        <w:pStyle w:val="Default"/>
        <w:ind w:firstLine="720"/>
        <w:jc w:val="both"/>
      </w:pPr>
      <w:r w:rsidRPr="001763F5">
        <w:rPr>
          <w:b/>
        </w:rPr>
        <w:t>b)</w:t>
      </w:r>
      <w:r w:rsidRPr="001763F5">
        <w:t xml:space="preserve"> Забранява се гасенето с вода на запалени течни горива. </w:t>
      </w:r>
      <w:proofErr w:type="gramStart"/>
      <w:r w:rsidRPr="001763F5">
        <w:t>Същото да се извършва с пясък или със</w:t>
      </w:r>
      <w:r w:rsidR="002D3375">
        <w:rPr>
          <w:lang w:val="bg-BG"/>
        </w:rPr>
        <w:t xml:space="preserve"> </w:t>
      </w:r>
      <w:r w:rsidRPr="001763F5">
        <w:t>специални пенообразуващи и други подходящи пожарогасителни средства.</w:t>
      </w:r>
      <w:proofErr w:type="gramEnd"/>
      <w:r w:rsidRPr="001763F5">
        <w:t xml:space="preserve"> </w:t>
      </w:r>
      <w:proofErr w:type="gramStart"/>
      <w:r w:rsidRPr="001763F5">
        <w:t>В случай на пожар, да не се гасят с вода варели с нефт и нефтопродукти.</w:t>
      </w:r>
      <w:proofErr w:type="gramEnd"/>
      <w:r w:rsidRPr="001763F5">
        <w:t xml:space="preserve"> </w:t>
      </w:r>
    </w:p>
    <w:p w:rsidR="003715B8" w:rsidRPr="001763F5" w:rsidRDefault="003715B8" w:rsidP="001763F5">
      <w:pPr>
        <w:pStyle w:val="Default"/>
        <w:ind w:firstLine="720"/>
        <w:jc w:val="both"/>
      </w:pPr>
      <w:r w:rsidRPr="001763F5">
        <w:rPr>
          <w:b/>
        </w:rPr>
        <w:t>c)</w:t>
      </w:r>
      <w:r w:rsidRPr="001763F5">
        <w:t xml:space="preserve"> Пушенето и паленето на огън да става на определени за целта пожаро обезопасени места. </w:t>
      </w:r>
    </w:p>
    <w:p w:rsidR="003715B8" w:rsidRPr="001763F5" w:rsidRDefault="003715B8" w:rsidP="00270FE3">
      <w:pPr>
        <w:pStyle w:val="Default"/>
        <w:pageBreakBefore/>
        <w:ind w:firstLine="720"/>
        <w:jc w:val="both"/>
        <w:rPr>
          <w:lang w:val="bg-BG"/>
        </w:rPr>
      </w:pPr>
      <w:r w:rsidRPr="001763F5">
        <w:rPr>
          <w:b/>
          <w:bCs/>
        </w:rPr>
        <w:lastRenderedPageBreak/>
        <w:t>БХТПО</w:t>
      </w:r>
      <w:r w:rsidR="001763F5" w:rsidRPr="001763F5">
        <w:rPr>
          <w:b/>
          <w:bCs/>
        </w:rPr>
        <w:t xml:space="preserve"> по време на извършване на</w:t>
      </w:r>
      <w:r w:rsidR="001763F5" w:rsidRPr="001763F5">
        <w:rPr>
          <w:b/>
          <w:bCs/>
          <w:lang w:val="bg-BG"/>
        </w:rPr>
        <w:t xml:space="preserve"> работите</w:t>
      </w:r>
      <w:r w:rsidR="001763F5" w:rsidRPr="001763F5">
        <w:rPr>
          <w:bCs/>
          <w:lang w:val="bg-BG"/>
        </w:rPr>
        <w:t>:</w:t>
      </w:r>
    </w:p>
    <w:p w:rsidR="003715B8" w:rsidRPr="001763F5" w:rsidRDefault="003715B8" w:rsidP="001763F5">
      <w:pPr>
        <w:pStyle w:val="Default"/>
        <w:ind w:firstLine="720"/>
        <w:jc w:val="both"/>
      </w:pPr>
      <w:r w:rsidRPr="001763F5">
        <w:t>При организиране и осъществяване на трудовата дейност при изпълнение на поръчката се спазват изискванията на Наредба № 2/22.03.2004</w:t>
      </w:r>
      <w:r w:rsidR="001763F5" w:rsidRPr="001763F5">
        <w:rPr>
          <w:lang w:val="bg-BG"/>
        </w:rPr>
        <w:t xml:space="preserve"> </w:t>
      </w:r>
      <w:r w:rsidRPr="001763F5">
        <w:t xml:space="preserve">г. за минималните изисквания за здравословни и безопасни условия на труд при извършване на строителни и монтажни работи, Наредба № РД-07/8 от 20 декември 2008 г. за минималните изисквания за знаци и сигнали за безопасност и/или здраве при работа, нормативните актове по безопасността на труда за различните дейности, видове работи и работно оборудване. </w:t>
      </w:r>
    </w:p>
    <w:p w:rsidR="003715B8" w:rsidRPr="00F65258" w:rsidRDefault="003715B8" w:rsidP="00F65258">
      <w:pPr>
        <w:pStyle w:val="Default"/>
        <w:ind w:firstLine="720"/>
        <w:jc w:val="both"/>
      </w:pPr>
      <w:r w:rsidRPr="00F65258">
        <w:t xml:space="preserve">Работодателите и лицата, които ръководят и/или управляват трудовите процеси, се задължават да осигурят и утвърдят инструкции по безопасност, хигиена на труда и пожарна безопасност (БХТПБ) за отделните видове работни места, съгласно изискванията по безопасност на труда, установени в законовите разпоредби на РБ, стандартизационните документи и паспортите на работното оборудване. </w:t>
      </w:r>
    </w:p>
    <w:p w:rsidR="003715B8" w:rsidRPr="00F65258" w:rsidRDefault="003715B8" w:rsidP="00F65258">
      <w:pPr>
        <w:pStyle w:val="Default"/>
        <w:ind w:firstLine="720"/>
        <w:jc w:val="both"/>
      </w:pPr>
      <w:r w:rsidRPr="00F65258">
        <w:rPr>
          <w:b/>
          <w:bCs/>
          <w:i/>
          <w:iCs/>
        </w:rPr>
        <w:t>Инструкциите по БХТПБ се изработват в обхват и със съдържание, както следва</w:t>
      </w:r>
      <w:r w:rsidRPr="00F65258">
        <w:rPr>
          <w:bCs/>
          <w:i/>
          <w:iCs/>
        </w:rPr>
        <w:t xml:space="preserve">: </w:t>
      </w:r>
    </w:p>
    <w:p w:rsidR="003715B8" w:rsidRPr="00F65258" w:rsidRDefault="003715B8" w:rsidP="00F65258">
      <w:pPr>
        <w:pStyle w:val="Default"/>
        <w:spacing w:after="24"/>
        <w:ind w:firstLine="720"/>
        <w:jc w:val="both"/>
      </w:pPr>
      <w:r w:rsidRPr="00F65258">
        <w:rPr>
          <w:b/>
        </w:rPr>
        <w:t>1</w:t>
      </w:r>
      <w:r w:rsidRPr="00E2114D">
        <w:rPr>
          <w:b/>
        </w:rPr>
        <w:t>.</w:t>
      </w:r>
      <w:r w:rsidRPr="00F65258">
        <w:t xml:space="preserve"> Правата, задълженията и отговорностите на лицата, които ръководят или управляват трудовите процеси; </w:t>
      </w:r>
    </w:p>
    <w:p w:rsidR="003715B8" w:rsidRPr="00F65258" w:rsidRDefault="003715B8" w:rsidP="00F65258">
      <w:pPr>
        <w:pStyle w:val="Default"/>
        <w:spacing w:after="24"/>
        <w:ind w:firstLine="720"/>
        <w:jc w:val="both"/>
      </w:pPr>
      <w:r w:rsidRPr="00F65258">
        <w:rPr>
          <w:b/>
        </w:rPr>
        <w:t>2.</w:t>
      </w:r>
      <w:r w:rsidR="00E2114D">
        <w:rPr>
          <w:lang w:val="bg-BG"/>
        </w:rPr>
        <w:t xml:space="preserve"> </w:t>
      </w:r>
      <w:r w:rsidR="00A962ED">
        <w:t>Изискваната</w:t>
      </w:r>
      <w:r w:rsidR="00A962ED">
        <w:rPr>
          <w:lang w:val="bg-BG"/>
        </w:rPr>
        <w:t xml:space="preserve"> </w:t>
      </w:r>
      <w:r w:rsidRPr="00F65258">
        <w:t xml:space="preserve">правоспособност или квалификация на производствения персонал; </w:t>
      </w:r>
    </w:p>
    <w:p w:rsidR="003715B8" w:rsidRPr="00F65258" w:rsidRDefault="003715B8" w:rsidP="00F65258">
      <w:pPr>
        <w:pStyle w:val="Default"/>
        <w:spacing w:after="24"/>
        <w:ind w:firstLine="720"/>
        <w:jc w:val="both"/>
      </w:pPr>
      <w:r w:rsidRPr="00F65258">
        <w:rPr>
          <w:b/>
        </w:rPr>
        <w:t>3.</w:t>
      </w:r>
      <w:r w:rsidRPr="00F65258">
        <w:t xml:space="preserve"> Изискванията по БХТПБ преди започване, през време и при прекъсване, преустановяване и завършване на работата; </w:t>
      </w:r>
    </w:p>
    <w:p w:rsidR="003715B8" w:rsidRPr="00F65258" w:rsidRDefault="003715B8" w:rsidP="00F65258">
      <w:pPr>
        <w:pStyle w:val="Default"/>
        <w:spacing w:after="24"/>
        <w:ind w:firstLine="720"/>
        <w:jc w:val="both"/>
      </w:pPr>
      <w:r w:rsidRPr="00F65258">
        <w:rPr>
          <w:b/>
        </w:rPr>
        <w:t>4.</w:t>
      </w:r>
      <w:r w:rsidRPr="00F65258">
        <w:t xml:space="preserve"> Изискванията по БХТПБ, на които трябва да отговарят ползваните машини и другото работно оборудване; </w:t>
      </w:r>
    </w:p>
    <w:p w:rsidR="003715B8" w:rsidRPr="00F65258" w:rsidRDefault="003715B8" w:rsidP="00F65258">
      <w:pPr>
        <w:pStyle w:val="Default"/>
        <w:spacing w:after="24"/>
        <w:ind w:firstLine="720"/>
        <w:jc w:val="both"/>
      </w:pPr>
      <w:r w:rsidRPr="00F65258">
        <w:rPr>
          <w:b/>
        </w:rPr>
        <w:t>5.</w:t>
      </w:r>
      <w:r w:rsidRPr="00F65258">
        <w:t xml:space="preserve"> Средствата за индивидуална защита, които трябва да се ползват; </w:t>
      </w:r>
    </w:p>
    <w:p w:rsidR="003715B8" w:rsidRPr="00F65258" w:rsidRDefault="003715B8" w:rsidP="00F65258">
      <w:pPr>
        <w:pStyle w:val="Default"/>
        <w:spacing w:after="24"/>
        <w:ind w:firstLine="720"/>
        <w:jc w:val="both"/>
      </w:pPr>
      <w:r w:rsidRPr="00F65258">
        <w:rPr>
          <w:b/>
        </w:rPr>
        <w:t>6.</w:t>
      </w:r>
      <w:r w:rsidRPr="00F65258">
        <w:t xml:space="preserve"> Други изисквания, които се налагат от конкретните условия на работа; </w:t>
      </w:r>
    </w:p>
    <w:p w:rsidR="003715B8" w:rsidRPr="00F65258" w:rsidRDefault="003715B8" w:rsidP="00F65258">
      <w:pPr>
        <w:pStyle w:val="Default"/>
        <w:spacing w:after="24"/>
        <w:ind w:firstLine="720"/>
        <w:jc w:val="both"/>
      </w:pPr>
      <w:r w:rsidRPr="00F65258">
        <w:rPr>
          <w:b/>
        </w:rPr>
        <w:t>7.</w:t>
      </w:r>
      <w:r w:rsidRPr="00F65258">
        <w:t xml:space="preserve"> Условията за принудително и аварийно преустановяване на работата, мерки за предотвратяване и ликвидиране н</w:t>
      </w:r>
      <w:r w:rsidR="00F65258" w:rsidRPr="00F65258">
        <w:t>а аварии и оказване на първа до</w:t>
      </w:r>
      <w:r w:rsidRPr="00F65258">
        <w:t xml:space="preserve">лекарска помощ при злополука и </w:t>
      </w:r>
      <w:proofErr w:type="gramStart"/>
      <w:r w:rsidRPr="00F65258">
        <w:t>др.;</w:t>
      </w:r>
      <w:proofErr w:type="gramEnd"/>
      <w:r w:rsidRPr="00F65258">
        <w:t xml:space="preserve"> </w:t>
      </w:r>
    </w:p>
    <w:p w:rsidR="003715B8" w:rsidRPr="00E2114D" w:rsidRDefault="003715B8" w:rsidP="00E2114D">
      <w:pPr>
        <w:pStyle w:val="Default"/>
        <w:ind w:firstLine="720"/>
        <w:jc w:val="both"/>
      </w:pPr>
      <w:r w:rsidRPr="00E2114D">
        <w:rPr>
          <w:b/>
        </w:rPr>
        <w:t>8.</w:t>
      </w:r>
      <w:r w:rsidRPr="00E2114D">
        <w:t xml:space="preserve"> Местата за поставяне на знаците за безопасност на труда и противопожарна охрана, за описанията на сигналите, подавани с ръка, и словесните съобщения, които трябва да се подават при работа с кранове и повдигателни съоръжения. </w:t>
      </w:r>
      <w:proofErr w:type="gramStart"/>
      <w:r w:rsidRPr="00E2114D">
        <w:t>Ръководителите са длъжни да осигуряват безопасни и здравословни условия на труд за всички работници.</w:t>
      </w:r>
      <w:proofErr w:type="gramEnd"/>
      <w:r w:rsidRPr="00E2114D">
        <w:t xml:space="preserve"> </w:t>
      </w:r>
      <w:proofErr w:type="gramStart"/>
      <w:r w:rsidRPr="00E2114D">
        <w:t>Трудови договори могат да се сключват само с лица, които отговарят на изискванията на Кодекса на труда.</w:t>
      </w:r>
      <w:proofErr w:type="gramEnd"/>
      <w:r w:rsidRPr="00E2114D">
        <w:t xml:space="preserve"> </w:t>
      </w:r>
      <w:proofErr w:type="gramStart"/>
      <w:r w:rsidRPr="00E2114D">
        <w:t>В случаите, когато се изисква лицата да са правоспособни или да имат необходимата квалификация за съответната работа или работно място, същите трябва да притежават съответния документ.</w:t>
      </w:r>
      <w:proofErr w:type="gramEnd"/>
      <w:r w:rsidRPr="00E2114D">
        <w:t xml:space="preserve"> </w:t>
      </w:r>
    </w:p>
    <w:p w:rsidR="003715B8" w:rsidRPr="00E2114D" w:rsidRDefault="003715B8" w:rsidP="00E2114D">
      <w:pPr>
        <w:pStyle w:val="Default"/>
        <w:ind w:firstLine="720"/>
      </w:pPr>
      <w:r w:rsidRPr="00E2114D">
        <w:rPr>
          <w:b/>
          <w:bCs/>
          <w:i/>
          <w:iCs/>
        </w:rPr>
        <w:t xml:space="preserve">Забранява се допускането до работа на лица, които: </w:t>
      </w:r>
    </w:p>
    <w:p w:rsidR="003715B8" w:rsidRPr="00E2114D" w:rsidRDefault="003715B8" w:rsidP="00E2114D">
      <w:pPr>
        <w:pStyle w:val="Default"/>
        <w:ind w:firstLine="720"/>
      </w:pPr>
      <w:r w:rsidRPr="00E2114D">
        <w:rPr>
          <w:b/>
          <w:bCs/>
        </w:rPr>
        <w:t xml:space="preserve">1. </w:t>
      </w:r>
      <w:r w:rsidRPr="00E2114D">
        <w:t xml:space="preserve">Не са назначени в съответствие с изискванията; </w:t>
      </w:r>
    </w:p>
    <w:p w:rsidR="003715B8" w:rsidRPr="00E2114D" w:rsidRDefault="003715B8" w:rsidP="00E2114D">
      <w:pPr>
        <w:pStyle w:val="Default"/>
        <w:ind w:firstLine="720"/>
      </w:pPr>
      <w:r w:rsidRPr="00E2114D">
        <w:rPr>
          <w:b/>
          <w:bCs/>
        </w:rPr>
        <w:t xml:space="preserve">2. </w:t>
      </w:r>
      <w:r w:rsidRPr="00E2114D">
        <w:t xml:space="preserve">Не са съответно инструктирани и обучени по БХТПБ; </w:t>
      </w:r>
    </w:p>
    <w:p w:rsidR="003715B8" w:rsidRPr="00E2114D" w:rsidRDefault="003715B8" w:rsidP="00E2114D">
      <w:pPr>
        <w:pStyle w:val="Default"/>
        <w:ind w:firstLine="720"/>
      </w:pPr>
      <w:r w:rsidRPr="00E2114D">
        <w:rPr>
          <w:b/>
          <w:bCs/>
        </w:rPr>
        <w:t xml:space="preserve">3. </w:t>
      </w:r>
      <w:r w:rsidRPr="00E2114D">
        <w:t xml:space="preserve">Не са запознати с плана за ликвидиране на аварии; </w:t>
      </w:r>
    </w:p>
    <w:p w:rsidR="003715B8" w:rsidRPr="00E2114D" w:rsidRDefault="003715B8" w:rsidP="00A962ED">
      <w:pPr>
        <w:pStyle w:val="Default"/>
        <w:ind w:firstLine="720"/>
        <w:jc w:val="both"/>
      </w:pPr>
      <w:r w:rsidRPr="00E2114D">
        <w:rPr>
          <w:b/>
          <w:bCs/>
        </w:rPr>
        <w:t xml:space="preserve">4. </w:t>
      </w:r>
      <w:r w:rsidRPr="00E2114D">
        <w:t>Не са снабдени или не ползват съответно изискващ</w:t>
      </w:r>
      <w:r w:rsidR="00E2114D" w:rsidRPr="00E2114D">
        <w:t>ите се работно облекло, обувки,</w:t>
      </w:r>
      <w:r w:rsidR="00E2114D" w:rsidRPr="00E2114D">
        <w:rPr>
          <w:lang w:val="bg-BG"/>
        </w:rPr>
        <w:t xml:space="preserve"> </w:t>
      </w:r>
      <w:r w:rsidRPr="00E2114D">
        <w:t xml:space="preserve">лични предпазни средства и обезопасени инструменти; </w:t>
      </w:r>
    </w:p>
    <w:p w:rsidR="003715B8" w:rsidRPr="00E2114D" w:rsidRDefault="003715B8" w:rsidP="00E2114D">
      <w:pPr>
        <w:pStyle w:val="Default"/>
        <w:ind w:firstLine="720"/>
        <w:jc w:val="both"/>
      </w:pPr>
      <w:r w:rsidRPr="00E2114D">
        <w:rPr>
          <w:b/>
          <w:bCs/>
        </w:rPr>
        <w:t xml:space="preserve">5. </w:t>
      </w:r>
      <w:r w:rsidRPr="00E2114D">
        <w:t xml:space="preserve">Имат противопоказни заболявания спрямо условията на работата, която им се възлага; </w:t>
      </w:r>
    </w:p>
    <w:p w:rsidR="003715B8" w:rsidRPr="00E2114D" w:rsidRDefault="003715B8" w:rsidP="00E2114D">
      <w:pPr>
        <w:pStyle w:val="Default"/>
        <w:ind w:firstLine="720"/>
        <w:jc w:val="both"/>
      </w:pPr>
      <w:r w:rsidRPr="00E2114D">
        <w:rPr>
          <w:b/>
        </w:rPr>
        <w:t>6.</w:t>
      </w:r>
      <w:r w:rsidRPr="00E2114D">
        <w:t xml:space="preserve"> Са правоспособни или имат съответна квалификация, но са преместени на друго работно място и не са преминали инструктаж за условията на новото им работно място; </w:t>
      </w:r>
    </w:p>
    <w:p w:rsidR="003715B8" w:rsidRPr="00E2114D" w:rsidRDefault="003715B8" w:rsidP="00E2114D">
      <w:pPr>
        <w:pStyle w:val="Default"/>
        <w:ind w:firstLine="720"/>
        <w:jc w:val="both"/>
        <w:rPr>
          <w:lang w:val="bg-BG"/>
        </w:rPr>
      </w:pPr>
      <w:r w:rsidRPr="00E2114D">
        <w:rPr>
          <w:b/>
        </w:rPr>
        <w:t>7.</w:t>
      </w:r>
      <w:r w:rsidR="00E2114D" w:rsidRPr="00E2114D">
        <w:rPr>
          <w:lang w:val="bg-BG"/>
        </w:rPr>
        <w:t xml:space="preserve"> </w:t>
      </w:r>
      <w:r w:rsidRPr="00E2114D">
        <w:t>Са в нетрезво състояние или са под въздействи</w:t>
      </w:r>
      <w:r w:rsidR="00E2114D" w:rsidRPr="00E2114D">
        <w:t>ето на други упойващи средства</w:t>
      </w:r>
      <w:r w:rsidR="00E2114D" w:rsidRPr="00E2114D">
        <w:rPr>
          <w:lang w:val="bg-BG"/>
        </w:rPr>
        <w:t>.</w:t>
      </w:r>
    </w:p>
    <w:p w:rsidR="003715B8" w:rsidRPr="00E2114D" w:rsidRDefault="003715B8" w:rsidP="00E2114D">
      <w:pPr>
        <w:pStyle w:val="Default"/>
        <w:ind w:firstLine="720"/>
        <w:jc w:val="both"/>
      </w:pPr>
      <w:r w:rsidRPr="00E2114D">
        <w:t>Лицата, които постъпват на работа, се инструктират за правилата по БХТПБ и подлежат на медицински прегледи по Наредба №</w:t>
      </w:r>
      <w:r w:rsidR="00E2114D" w:rsidRPr="00E2114D">
        <w:rPr>
          <w:lang w:val="bg-BG"/>
        </w:rPr>
        <w:t xml:space="preserve"> </w:t>
      </w:r>
      <w:r w:rsidRPr="00E2114D">
        <w:t>3 за</w:t>
      </w:r>
      <w:r w:rsidR="00E2114D" w:rsidRPr="00E2114D">
        <w:rPr>
          <w:lang w:val="bg-BG"/>
        </w:rPr>
        <w:t xml:space="preserve"> </w:t>
      </w:r>
      <w:r w:rsidRPr="00E2114D">
        <w:t>задължителните предварителни и периодични медицински прегледи на работниците и Наредба №</w:t>
      </w:r>
      <w:r w:rsidR="00E2114D" w:rsidRPr="00E2114D">
        <w:rPr>
          <w:lang w:val="bg-BG"/>
        </w:rPr>
        <w:t xml:space="preserve"> </w:t>
      </w:r>
      <w:r w:rsidRPr="00E2114D">
        <w:t>5/20.04.2006</w:t>
      </w:r>
      <w:r w:rsidR="00E2114D" w:rsidRPr="00E2114D">
        <w:rPr>
          <w:lang w:val="bg-BG"/>
        </w:rPr>
        <w:t xml:space="preserve"> </w:t>
      </w:r>
      <w:r w:rsidRPr="00E2114D">
        <w:t xml:space="preserve">г. за </w:t>
      </w:r>
      <w:r w:rsidRPr="00E2114D">
        <w:lastRenderedPageBreak/>
        <w:t xml:space="preserve">осигуряване на здравословни и безопасни условия на труд на работниците по срочно трудово правоотношение или временно трудово правоотношение. </w:t>
      </w:r>
    </w:p>
    <w:p w:rsidR="003715B8" w:rsidRPr="00E2114D" w:rsidRDefault="003715B8" w:rsidP="00E2114D">
      <w:pPr>
        <w:pStyle w:val="Default"/>
        <w:jc w:val="both"/>
      </w:pPr>
      <w:proofErr w:type="gramStart"/>
      <w:r w:rsidRPr="00E2114D">
        <w:t>Работодателят е задължен да осигурява специално работно облекло и лични предпазни средства в съответствие с Наредба №</w:t>
      </w:r>
      <w:r w:rsidR="00E2114D" w:rsidRPr="00E2114D">
        <w:rPr>
          <w:lang w:val="bg-BG"/>
        </w:rPr>
        <w:t xml:space="preserve"> </w:t>
      </w:r>
      <w:r w:rsidRPr="00E2114D">
        <w:t>3/19.04.2001</w:t>
      </w:r>
      <w:r w:rsidR="00E2114D" w:rsidRPr="00E2114D">
        <w:rPr>
          <w:lang w:val="bg-BG"/>
        </w:rPr>
        <w:t xml:space="preserve"> </w:t>
      </w:r>
      <w:r w:rsidRPr="00E2114D">
        <w:t>г. за минималните изисквания за безопасност и опазване на здравето на работещите при използване на лични предпазни средства на работното място.</w:t>
      </w:r>
      <w:proofErr w:type="gramEnd"/>
      <w:r w:rsidRPr="00E2114D">
        <w:t xml:space="preserve"> </w:t>
      </w:r>
    </w:p>
    <w:p w:rsidR="003715B8" w:rsidRPr="00DC4BD9" w:rsidRDefault="003715B8" w:rsidP="00DC4BD9">
      <w:pPr>
        <w:pStyle w:val="Default"/>
        <w:ind w:firstLine="720"/>
        <w:jc w:val="both"/>
      </w:pPr>
      <w:r w:rsidRPr="00DC4BD9">
        <w:rPr>
          <w:b/>
          <w:bCs/>
        </w:rPr>
        <w:t>Екология</w:t>
      </w:r>
      <w:r w:rsidR="00E2114D" w:rsidRPr="00DC4BD9">
        <w:rPr>
          <w:bCs/>
          <w:lang w:val="bg-BG"/>
        </w:rPr>
        <w:t>:</w:t>
      </w:r>
      <w:r w:rsidRPr="00DC4BD9">
        <w:rPr>
          <w:bCs/>
        </w:rPr>
        <w:t xml:space="preserve"> </w:t>
      </w:r>
    </w:p>
    <w:p w:rsidR="003715B8" w:rsidRPr="00DC4BD9" w:rsidRDefault="003715B8" w:rsidP="00DC4BD9">
      <w:pPr>
        <w:pStyle w:val="Default"/>
        <w:ind w:firstLine="720"/>
        <w:jc w:val="both"/>
      </w:pPr>
      <w:proofErr w:type="gramStart"/>
      <w:r w:rsidRPr="00DC4BD9">
        <w:t>Изискванията по отношение на опазване на околната среда трябва да отговарят на всички нормативни актове на законодателството в Република България в тази област.</w:t>
      </w:r>
      <w:proofErr w:type="gramEnd"/>
      <w:r w:rsidRPr="00DC4BD9">
        <w:t xml:space="preserve"> </w:t>
      </w:r>
    </w:p>
    <w:p w:rsidR="003715B8" w:rsidRPr="00764B8F" w:rsidRDefault="00E2114D" w:rsidP="00DC4B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64B8F">
        <w:rPr>
          <w:rFonts w:ascii="Times New Roman" w:hAnsi="Times New Roman" w:cs="Times New Roman"/>
          <w:b/>
          <w:bCs/>
          <w:sz w:val="24"/>
          <w:szCs w:val="24"/>
          <w:lang w:val="bg-BG"/>
        </w:rPr>
        <w:t>Условия, свързани с поръчката</w:t>
      </w:r>
      <w:r w:rsidRPr="00764B8F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</w:p>
    <w:p w:rsidR="00576FB1" w:rsidRPr="009636FE" w:rsidRDefault="003715B8" w:rsidP="00C268C5">
      <w:pPr>
        <w:pStyle w:val="BodyText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64B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Участниците следва да изв</w:t>
      </w:r>
      <w:r w:rsidR="00E2114D" w:rsidRPr="00764B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ършат оглед на </w:t>
      </w:r>
      <w:r w:rsidR="00DC4BD9" w:rsidRPr="00764B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обекта, който е предмет на обществената поръчка и при нужда да с</w:t>
      </w:r>
      <w:r w:rsidR="00550F96" w:rsidRPr="00764B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 запознаят с чертежите към проекта</w:t>
      </w:r>
      <w:r w:rsidR="00DC4BD9" w:rsidRPr="00764B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за да оформят своята оферта.</w:t>
      </w:r>
      <w:r w:rsidRPr="00764B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C4BD9" w:rsidRPr="00764B8F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Оглед на обекта за изпълнение на обществената поръчка може да бъде </w:t>
      </w:r>
      <w:r w:rsidR="009636FE" w:rsidRPr="00764B8F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извършен</w:t>
      </w:r>
      <w:r w:rsidR="009636FE" w:rsidRPr="00764B8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217C01" w:rsidRPr="00764B8F">
        <w:rPr>
          <w:rFonts w:ascii="Times New Roman" w:hAnsi="Times New Roman" w:cs="Times New Roman"/>
          <w:sz w:val="24"/>
          <w:szCs w:val="24"/>
        </w:rPr>
        <w:t xml:space="preserve">в периода от </w:t>
      </w:r>
      <w:r w:rsidR="00217C01" w:rsidRPr="00764B8F">
        <w:rPr>
          <w:rFonts w:ascii="Times New Roman" w:hAnsi="Times New Roman" w:cs="Times New Roman"/>
          <w:sz w:val="24"/>
          <w:szCs w:val="24"/>
          <w:lang w:val="bg-BG"/>
        </w:rPr>
        <w:t>12</w:t>
      </w:r>
      <w:r w:rsidR="00217C01" w:rsidRPr="00764B8F">
        <w:rPr>
          <w:rFonts w:ascii="Times New Roman" w:hAnsi="Times New Roman" w:cs="Times New Roman"/>
          <w:sz w:val="24"/>
          <w:szCs w:val="24"/>
        </w:rPr>
        <w:t>.</w:t>
      </w:r>
      <w:r w:rsidR="00217C01" w:rsidRPr="00764B8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217C01" w:rsidRPr="00764B8F">
        <w:rPr>
          <w:rFonts w:ascii="Times New Roman" w:hAnsi="Times New Roman" w:cs="Times New Roman"/>
          <w:sz w:val="24"/>
          <w:szCs w:val="24"/>
        </w:rPr>
        <w:t>2.201</w:t>
      </w:r>
      <w:r w:rsidR="00217C01" w:rsidRPr="00764B8F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217C01" w:rsidRPr="00764B8F">
        <w:rPr>
          <w:rFonts w:ascii="Times New Roman" w:hAnsi="Times New Roman" w:cs="Times New Roman"/>
          <w:sz w:val="24"/>
          <w:szCs w:val="24"/>
        </w:rPr>
        <w:t xml:space="preserve"> г. до </w:t>
      </w:r>
      <w:r w:rsidR="00217C01" w:rsidRPr="00764B8F">
        <w:rPr>
          <w:rFonts w:ascii="Times New Roman" w:hAnsi="Times New Roman" w:cs="Times New Roman"/>
          <w:sz w:val="24"/>
          <w:szCs w:val="24"/>
          <w:lang w:val="bg-BG"/>
        </w:rPr>
        <w:t>16</w:t>
      </w:r>
      <w:r w:rsidR="00217C01" w:rsidRPr="00764B8F">
        <w:rPr>
          <w:rFonts w:ascii="Times New Roman" w:hAnsi="Times New Roman" w:cs="Times New Roman"/>
          <w:sz w:val="24"/>
          <w:szCs w:val="24"/>
        </w:rPr>
        <w:t>.</w:t>
      </w:r>
      <w:r w:rsidR="00217C01" w:rsidRPr="00764B8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217C01" w:rsidRPr="00764B8F">
        <w:rPr>
          <w:rFonts w:ascii="Times New Roman" w:hAnsi="Times New Roman" w:cs="Times New Roman"/>
          <w:sz w:val="24"/>
          <w:szCs w:val="24"/>
        </w:rPr>
        <w:t>2.201</w:t>
      </w:r>
      <w:r w:rsidR="00217C01" w:rsidRPr="00764B8F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764B8F" w:rsidRPr="00764B8F">
        <w:rPr>
          <w:rFonts w:ascii="Times New Roman" w:hAnsi="Times New Roman" w:cs="Times New Roman"/>
          <w:sz w:val="24"/>
          <w:szCs w:val="24"/>
        </w:rPr>
        <w:t xml:space="preserve"> г. в часовете между 13</w:t>
      </w:r>
      <w:r w:rsidR="009636FE" w:rsidRPr="00764B8F">
        <w:rPr>
          <w:rFonts w:ascii="Times New Roman" w:hAnsi="Times New Roman" w:cs="Times New Roman"/>
          <w:sz w:val="24"/>
          <w:szCs w:val="24"/>
        </w:rPr>
        <w:t>: 00 ч. и 16: 00 ч.</w:t>
      </w:r>
      <w:r w:rsidR="00DC4BD9" w:rsidRPr="00764B8F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от представители на потенциалните участници срещу представено пълномощно, когато огледът ще се извърши от лица, </w:t>
      </w:r>
      <w:r w:rsidR="00C268C5" w:rsidRPr="00764B8F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различни от представляващите ги</w:t>
      </w:r>
      <w:r w:rsidR="00C268C5" w:rsidRPr="00764B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сградата на УМБАЛ „Света Екатерина” ЕАД, бул. „</w:t>
      </w:r>
      <w:r w:rsidRPr="00764B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Пенчо Славейков” №</w:t>
      </w:r>
      <w:r w:rsidR="00C268C5" w:rsidRPr="00764B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764B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52А</w:t>
      </w:r>
      <w:r w:rsidR="00C268C5" w:rsidRPr="00764B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София, 1431, з</w:t>
      </w:r>
      <w:r w:rsidRPr="00764B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контакти: инж. Г. Славков – инж. поддр. мед.</w:t>
      </w:r>
      <w:r w:rsidR="00C268C5" w:rsidRPr="00764B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764B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апаратура, тел. 02 9159721.</w:t>
      </w:r>
    </w:p>
    <w:p w:rsidR="00576FB1" w:rsidRPr="00576FB1" w:rsidRDefault="00C268C5" w:rsidP="00C268C5">
      <w:pPr>
        <w:shd w:val="clear" w:color="auto" w:fill="FFFFFF"/>
        <w:spacing w:after="0" w:line="25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Участникът в обществената поръчка</w:t>
      </w:r>
      <w:r w:rsidR="00576FB1" w:rsidRPr="00576FB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следва да представи документи и информация, удостоверяващи неговото лично състояние, а именно</w:t>
      </w:r>
      <w:r w:rsidR="00576FB1" w:rsidRPr="00C268C5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576FB1" w:rsidRPr="00C268C5" w:rsidRDefault="00C268C5" w:rsidP="00576FB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C268C5">
        <w:rPr>
          <w:rFonts w:ascii="Times New Roman" w:eastAsia="Times New Roman" w:hAnsi="Times New Roman" w:cs="Times New Roman"/>
          <w:spacing w:val="-1"/>
          <w:sz w:val="24"/>
          <w:szCs w:val="24"/>
          <w:lang w:val="bg-BG" w:eastAsia="bg-BG"/>
        </w:rPr>
        <w:t>Информационен лист за участника</w:t>
      </w:r>
      <w:r w:rsidRPr="00C268C5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bg-BG"/>
        </w:rPr>
        <w:t>, включващ</w:t>
      </w:r>
      <w:r w:rsidR="00576FB1" w:rsidRPr="00C268C5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bg-BG"/>
        </w:rPr>
        <w:t>:</w:t>
      </w:r>
      <w:r w:rsidR="00576FB1" w:rsidRPr="00C268C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C268C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</w:t>
      </w:r>
      <w:r w:rsidR="00576FB1" w:rsidRPr="00C268C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осочва</w:t>
      </w:r>
      <w:r w:rsidRPr="00C268C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 на</w:t>
      </w:r>
      <w:r w:rsidR="00576FB1" w:rsidRPr="00C268C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ЕИК по чл. 23 от Закона за търговския регистър, БУЛСТАТ и/или д</w:t>
      </w:r>
      <w:r w:rsidR="00846C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руга идентифицираща информация </w:t>
      </w:r>
      <w:r w:rsidR="00576FB1" w:rsidRPr="00C268C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 съответствие със законодателството на държавата, в която участникът е установен, както и адрес, включително електронен, за кореспонденция при прове</w:t>
      </w:r>
      <w:r w:rsidRPr="00C268C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ждане на обществената поръчка</w:t>
      </w:r>
      <w:r w:rsidR="00576FB1" w:rsidRPr="00C268C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576FB1" w:rsidRPr="00A64B7F" w:rsidRDefault="00C268C5" w:rsidP="00576F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</w:pPr>
      <w:r w:rsidRPr="00C268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</w:t>
      </w:r>
      <w:r w:rsidR="00846C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Декларация за </w:t>
      </w:r>
      <w:r w:rsidR="00576FB1" w:rsidRPr="00A64B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липса на обстоятелства по чл. 97, ал. 5 от ППЗОП</w:t>
      </w:r>
      <w:r w:rsidR="00576FB1" w:rsidRPr="00A64B7F">
        <w:rPr>
          <w:rFonts w:ascii="Times New Roman" w:eastAsia="Times New Roman" w:hAnsi="Times New Roman" w:cs="Times New Roman"/>
          <w:smallCaps/>
          <w:kern w:val="1"/>
          <w:sz w:val="24"/>
          <w:szCs w:val="24"/>
          <w:lang w:val="bg-BG" w:eastAsia="bg-BG"/>
        </w:rPr>
        <w:t xml:space="preserve"> </w:t>
      </w:r>
      <w:r w:rsidR="00576FB1" w:rsidRPr="00A64B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(за обстоятелствата по чл. </w:t>
      </w:r>
      <w:r w:rsidRPr="00A64B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54, ал. 1, т. 1, 2 и 7 от ЗОП</w:t>
      </w:r>
      <w:r w:rsidR="00576FB1" w:rsidRPr="00A64B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="00576FB1" w:rsidRPr="00A64B7F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Декларацията се изготвя </w:t>
      </w:r>
      <w:r w:rsidR="00576FB1" w:rsidRPr="00A64B7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 приложения към настоящата обява образец.</w:t>
      </w:r>
    </w:p>
    <w:p w:rsidR="00576FB1" w:rsidRPr="00A64B7F" w:rsidRDefault="00A64B7F" w:rsidP="00576F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</w:t>
      </w:r>
      <w:r w:rsidR="00846C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Декларация </w:t>
      </w:r>
      <w:r w:rsidR="00576FB1" w:rsidRPr="00A64B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липса на обстоятелства по чл. 97, ал. 5 от ППЗОП</w:t>
      </w:r>
      <w:r w:rsidR="00576FB1" w:rsidRPr="00A64B7F">
        <w:rPr>
          <w:rFonts w:ascii="Times New Roman" w:eastAsia="Times New Roman" w:hAnsi="Times New Roman" w:cs="Times New Roman"/>
          <w:smallCaps/>
          <w:kern w:val="1"/>
          <w:sz w:val="24"/>
          <w:szCs w:val="24"/>
          <w:lang w:val="bg-BG" w:eastAsia="bg-BG"/>
        </w:rPr>
        <w:t xml:space="preserve"> </w:t>
      </w:r>
      <w:r w:rsidR="00576FB1" w:rsidRPr="00A64B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(за обстоятелствата по чл. 54, ал. 1, т.</w:t>
      </w:r>
      <w:r w:rsidR="00C268C5" w:rsidRPr="00A64B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76FB1" w:rsidRPr="00A64B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3-5</w:t>
      </w:r>
      <w:r w:rsidRPr="00A64B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ЗОП</w:t>
      </w:r>
      <w:r w:rsidR="00576FB1" w:rsidRPr="00A64B7F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. Декларацията се изготвя </w:t>
      </w:r>
      <w:r w:rsidR="00576FB1" w:rsidRPr="00A64B7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 приложения към настоящата обява образец.</w:t>
      </w:r>
    </w:p>
    <w:p w:rsidR="00576FB1" w:rsidRPr="00576FB1" w:rsidRDefault="00A64B7F" w:rsidP="00A64B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="00576FB1" w:rsidRPr="00576FB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Други изисквания</w:t>
      </w:r>
      <w:r w:rsidR="00576FB1" w:rsidRPr="00A64B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576FB1" w:rsidRPr="00A64B7F" w:rsidRDefault="00576FB1" w:rsidP="0057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76FB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</w:t>
      </w:r>
      <w:r w:rsidR="00A64B7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A64B7F">
        <w:rPr>
          <w:rFonts w:ascii="Times New Roman" w:eastAsia="Times New Roman" w:hAnsi="Times New Roman" w:cs="Times New Roman"/>
          <w:b/>
          <w:sz w:val="24"/>
          <w:szCs w:val="24"/>
        </w:rPr>
        <w:t>Условия и начин на плащане</w:t>
      </w:r>
      <w:r w:rsidRPr="00A64B7F">
        <w:rPr>
          <w:rFonts w:ascii="Times New Roman" w:eastAsia="Times New Roman" w:hAnsi="Times New Roman" w:cs="Times New Roman"/>
          <w:sz w:val="24"/>
          <w:szCs w:val="24"/>
        </w:rPr>
        <w:t>: Плащан</w:t>
      </w:r>
      <w:r w:rsidR="00A64B7F" w:rsidRPr="00A64B7F">
        <w:rPr>
          <w:rFonts w:ascii="Times New Roman" w:eastAsia="Times New Roman" w:hAnsi="Times New Roman" w:cs="Times New Roman"/>
          <w:sz w:val="24"/>
          <w:szCs w:val="24"/>
        </w:rPr>
        <w:t>ията за</w:t>
      </w:r>
      <w:r w:rsidR="00A64B7F" w:rsidRPr="00A64B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строителството</w:t>
      </w:r>
      <w:r w:rsidRPr="00A64B7F">
        <w:rPr>
          <w:rFonts w:ascii="Times New Roman" w:eastAsia="Times New Roman" w:hAnsi="Times New Roman" w:cs="Times New Roman"/>
          <w:sz w:val="24"/>
          <w:szCs w:val="24"/>
        </w:rPr>
        <w:t xml:space="preserve"> се извършва</w:t>
      </w:r>
      <w:r w:rsidR="00550F96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A64B7F">
        <w:rPr>
          <w:rFonts w:ascii="Times New Roman" w:eastAsia="Times New Roman" w:hAnsi="Times New Roman" w:cs="Times New Roman"/>
          <w:sz w:val="24"/>
          <w:szCs w:val="24"/>
        </w:rPr>
        <w:t xml:space="preserve"> с платежно нареждане по банко</w:t>
      </w:r>
      <w:r w:rsidR="005F3EE7">
        <w:rPr>
          <w:rFonts w:ascii="Times New Roman" w:eastAsia="Times New Roman" w:hAnsi="Times New Roman" w:cs="Times New Roman"/>
          <w:sz w:val="24"/>
          <w:szCs w:val="24"/>
        </w:rPr>
        <w:t>вата сметка на Изпълнителя,</w:t>
      </w:r>
      <w:r w:rsidR="005F3EE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 клаузите в проекта на договор</w:t>
      </w:r>
      <w:r w:rsidRPr="00A64B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76FB1" w:rsidRPr="00576FB1" w:rsidRDefault="00A64B7F" w:rsidP="0057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</w:t>
      </w:r>
      <w:r w:rsidR="00576FB1" w:rsidRPr="00576F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Възложителят ще сключи писмен договор за изпълнение на предмета на поръчката, с определения за изпълнител участник.</w:t>
      </w:r>
    </w:p>
    <w:p w:rsidR="00576FB1" w:rsidRPr="00576FB1" w:rsidRDefault="00A64B7F" w:rsidP="00576FB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</w:t>
      </w:r>
      <w:r w:rsidR="00576FB1" w:rsidRPr="00576F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 подписване на договора за обществена поръчка участникът, </w:t>
      </w:r>
      <w:proofErr w:type="gramStart"/>
      <w:r w:rsidR="00576FB1" w:rsidRPr="00576FB1">
        <w:rPr>
          <w:rFonts w:ascii="Times New Roman" w:eastAsia="Calibri" w:hAnsi="Times New Roman" w:cs="Times New Roman"/>
          <w:sz w:val="24"/>
          <w:szCs w:val="24"/>
          <w:lang w:val="ru-RU"/>
        </w:rPr>
        <w:t>определен</w:t>
      </w:r>
      <w:proofErr w:type="gramEnd"/>
      <w:r w:rsidR="00576FB1" w:rsidRPr="00576F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изпълнител, е длъжен да </w:t>
      </w:r>
      <w:r w:rsidR="00576FB1" w:rsidRPr="00576FB1">
        <w:rPr>
          <w:rFonts w:ascii="Times New Roman" w:eastAsia="Calibri" w:hAnsi="Times New Roman" w:cs="Times New Roman"/>
          <w:sz w:val="24"/>
          <w:szCs w:val="24"/>
          <w:lang w:val="bg-BG"/>
        </w:rPr>
        <w:t>представи:</w:t>
      </w:r>
    </w:p>
    <w:p w:rsidR="00576FB1" w:rsidRPr="00576FB1" w:rsidRDefault="00A64B7F" w:rsidP="00576FB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576FB1" w:rsidRPr="00576FB1">
        <w:rPr>
          <w:rFonts w:ascii="Times New Roman" w:eastAsia="Calibri" w:hAnsi="Times New Roman" w:cs="Times New Roman"/>
          <w:sz w:val="24"/>
          <w:szCs w:val="24"/>
          <w:lang w:val="bg-BG"/>
        </w:rPr>
        <w:t>актуални документи, удостоверяващи декларираните обстоятелства по чл. 54 от ЗОП;</w:t>
      </w:r>
    </w:p>
    <w:p w:rsidR="00576FB1" w:rsidRPr="00576FB1" w:rsidRDefault="00A64B7F" w:rsidP="00576FB1">
      <w:pPr>
        <w:tabs>
          <w:tab w:val="left" w:pos="1496"/>
          <w:tab w:val="left" w:pos="9482"/>
        </w:tabs>
        <w:spacing w:after="0" w:line="277" w:lineRule="exact"/>
        <w:ind w:right="-1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          </w:t>
      </w:r>
      <w:r w:rsidR="00576FB1" w:rsidRPr="00576FB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декларация по чл. 4, ал. 7 и по чл. 6, ал. 5 от </w:t>
      </w:r>
      <w:r w:rsidR="00576FB1" w:rsidRPr="00576F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Закона за мерките срещу изпирането на пари, </w:t>
      </w:r>
      <w:r w:rsidR="00576FB1" w:rsidRPr="00576FB1">
        <w:rPr>
          <w:rFonts w:ascii="Times New Roman" w:eastAsia="Times New Roman" w:hAnsi="Times New Roman" w:cs="Times New Roman"/>
          <w:sz w:val="24"/>
          <w:szCs w:val="24"/>
          <w:lang w:val="bg-BG"/>
        </w:rPr>
        <w:t>съгласно приложения към обявата образец</w:t>
      </w:r>
      <w:r w:rsidR="005B71D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;</w:t>
      </w:r>
    </w:p>
    <w:p w:rsidR="00576FB1" w:rsidRPr="008C3918" w:rsidRDefault="005B71D2" w:rsidP="000005DD">
      <w:pPr>
        <w:tabs>
          <w:tab w:val="left" w:pos="851"/>
          <w:tab w:val="left" w:pos="9482"/>
        </w:tabs>
        <w:spacing w:after="0" w:line="277" w:lineRule="exact"/>
        <w:ind w:right="-1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          </w:t>
      </w:r>
      <w:r w:rsidR="00576FB1" w:rsidRPr="008C391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декларация по чл. 6, ал. 2 от </w:t>
      </w:r>
      <w:r w:rsidR="00576FB1" w:rsidRPr="008C39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Закона за мерките срещу изпирането на пари, </w:t>
      </w:r>
      <w:r w:rsidR="00576FB1" w:rsidRPr="008C3918">
        <w:rPr>
          <w:rFonts w:ascii="Times New Roman" w:eastAsia="Times New Roman" w:hAnsi="Times New Roman" w:cs="Times New Roman"/>
          <w:sz w:val="24"/>
          <w:szCs w:val="24"/>
          <w:lang w:val="bg-BG"/>
        </w:rPr>
        <w:t>съгласно</w:t>
      </w:r>
      <w:r w:rsidRPr="008C391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приложения към обявата образец;</w:t>
      </w:r>
    </w:p>
    <w:p w:rsidR="00576FB1" w:rsidRPr="000005DD" w:rsidRDefault="00846CB6" w:rsidP="000005DD">
      <w:pPr>
        <w:tabs>
          <w:tab w:val="left" w:pos="1496"/>
          <w:tab w:val="left" w:pos="9498"/>
        </w:tabs>
        <w:spacing w:after="0" w:line="277" w:lineRule="exact"/>
        <w:ind w:right="-16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</w:t>
      </w:r>
      <w:r w:rsidR="00576FB1" w:rsidRPr="008C3918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576FB1" w:rsidRPr="008C3918"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  <w:t>аранция за изпъ</w:t>
      </w:r>
      <w:r w:rsidR="008C3918" w:rsidRPr="008C3918"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  <w:t xml:space="preserve">лнение на договора в размер на </w:t>
      </w:r>
      <w:r w:rsidR="008C3918" w:rsidRPr="008C391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5</w:t>
      </w:r>
      <w:r w:rsidR="008C3918" w:rsidRPr="008C3918"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  <w:t xml:space="preserve"> /</w:t>
      </w:r>
      <w:r w:rsidR="008C3918" w:rsidRPr="008C3918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пет</w:t>
      </w:r>
      <w:r w:rsidR="00576FB1" w:rsidRPr="008C3918"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  <w:t>/ % от стойността на договора в лв. без ДДС.</w:t>
      </w:r>
    </w:p>
    <w:p w:rsidR="005B71D2" w:rsidRPr="000005DD" w:rsidRDefault="005B71D2" w:rsidP="00846CB6">
      <w:pPr>
        <w:pStyle w:val="Default"/>
        <w:tabs>
          <w:tab w:val="left" w:pos="567"/>
        </w:tabs>
        <w:jc w:val="both"/>
      </w:pPr>
      <w:r w:rsidRPr="000005DD">
        <w:rPr>
          <w:rFonts w:eastAsia="Times New Roman"/>
          <w:b/>
          <w:lang w:val="ru-RU" w:eastAsia="bg-BG"/>
        </w:rPr>
        <w:t xml:space="preserve">     </w:t>
      </w:r>
      <w:r w:rsidR="00846CB6">
        <w:rPr>
          <w:rFonts w:eastAsia="Times New Roman"/>
          <w:b/>
          <w:lang w:val="ru-RU" w:eastAsia="bg-BG"/>
        </w:rPr>
        <w:tab/>
      </w:r>
      <w:r w:rsidR="00576FB1" w:rsidRPr="000005DD">
        <w:rPr>
          <w:rFonts w:eastAsia="Times New Roman"/>
          <w:b/>
          <w:lang w:val="ru-RU" w:eastAsia="bg-BG"/>
        </w:rPr>
        <w:t>Критерий за възлагане</w:t>
      </w:r>
      <w:r w:rsidR="00576FB1" w:rsidRPr="000005DD">
        <w:rPr>
          <w:rFonts w:eastAsia="Times New Roman"/>
          <w:lang w:val="ru-RU" w:eastAsia="bg-BG"/>
        </w:rPr>
        <w:t>:</w:t>
      </w:r>
      <w:r w:rsidR="000005DD" w:rsidRPr="000005DD">
        <w:rPr>
          <w:rFonts w:eastAsia="Times New Roman"/>
          <w:lang w:val="bg-BG" w:eastAsia="bg-BG"/>
        </w:rPr>
        <w:t xml:space="preserve"> „</w:t>
      </w:r>
      <w:r w:rsidR="000005DD">
        <w:rPr>
          <w:rFonts w:eastAsia="Times New Roman"/>
          <w:lang w:val="bg-BG" w:eastAsia="bg-BG"/>
        </w:rPr>
        <w:t xml:space="preserve">оптимално </w:t>
      </w:r>
      <w:r w:rsidRPr="000005DD">
        <w:rPr>
          <w:bCs/>
        </w:rPr>
        <w:t xml:space="preserve">съотношение качество - цена, с показатели, свързани с предмета на обществената поръчка. </w:t>
      </w:r>
    </w:p>
    <w:p w:rsidR="005B71D2" w:rsidRPr="001F1F2A" w:rsidRDefault="005B71D2" w:rsidP="00B7414E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5B71D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Методика за определяне на относителната тежест на показателите в комплексната оценка</w:t>
      </w:r>
      <w:r w:rsidRPr="005B71D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5B71D2" w:rsidRPr="00194E2A" w:rsidRDefault="005B71D2" w:rsidP="00194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E2A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194E2A">
        <w:rPr>
          <w:rFonts w:ascii="Times New Roman" w:hAnsi="Times New Roman" w:cs="Times New Roman"/>
          <w:color w:val="000000"/>
          <w:sz w:val="24"/>
          <w:szCs w:val="24"/>
        </w:rPr>
        <w:t xml:space="preserve"> К1 – Обща стойност – изразява се в цифра, представляваща съотношението между предложената най-ниска обща стойност от участник към предложената обща стойност от съответния участник, у</w:t>
      </w:r>
      <w:r w:rsidR="00ED1A3A" w:rsidRPr="00194E2A">
        <w:rPr>
          <w:rFonts w:ascii="Times New Roman" w:hAnsi="Times New Roman" w:cs="Times New Roman"/>
          <w:color w:val="000000"/>
          <w:sz w:val="24"/>
          <w:szCs w:val="24"/>
        </w:rPr>
        <w:t xml:space="preserve">множена с тегловен коефициент </w:t>
      </w:r>
      <w:r w:rsidR="00ED1A3A" w:rsidRPr="00194E2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50 </w:t>
      </w:r>
      <w:r w:rsidRPr="00194E2A">
        <w:rPr>
          <w:rFonts w:ascii="Times New Roman" w:hAnsi="Times New Roman" w:cs="Times New Roman"/>
          <w:color w:val="000000"/>
          <w:sz w:val="24"/>
          <w:szCs w:val="24"/>
        </w:rPr>
        <w:t xml:space="preserve">т. </w:t>
      </w:r>
    </w:p>
    <w:p w:rsidR="00ED1A3A" w:rsidRPr="00194E2A" w:rsidRDefault="000005DD" w:rsidP="00194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E2A">
        <w:rPr>
          <w:rFonts w:ascii="Times New Roman" w:hAnsi="Times New Roman" w:cs="Times New Roman"/>
          <w:color w:val="000000"/>
          <w:sz w:val="24"/>
          <w:szCs w:val="24"/>
        </w:rPr>
        <w:t>К1</w:t>
      </w:r>
      <w:r w:rsidR="00ED1A3A" w:rsidRPr="00194E2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5B71D2" w:rsidRPr="00194E2A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="00ED1A3A" w:rsidRPr="00194E2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ED1A3A" w:rsidRPr="00194E2A">
        <w:rPr>
          <w:rFonts w:ascii="Times New Roman" w:hAnsi="Times New Roman" w:cs="Times New Roman"/>
          <w:color w:val="000000"/>
          <w:sz w:val="24"/>
          <w:szCs w:val="24"/>
        </w:rPr>
        <w:t>ННПОС</w:t>
      </w:r>
      <w:r w:rsidR="00ED1A3A" w:rsidRPr="00194E2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ED1A3A" w:rsidRPr="00194E2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94E2A">
        <w:rPr>
          <w:rFonts w:ascii="Times New Roman" w:hAnsi="Times New Roman" w:cs="Times New Roman"/>
          <w:color w:val="000000"/>
          <w:sz w:val="24"/>
          <w:szCs w:val="24"/>
        </w:rPr>
        <w:t>най-ниска предложена обща стойност</w:t>
      </w:r>
      <w:r w:rsidR="00ED1A3A" w:rsidRPr="00194E2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D1A3A" w:rsidRPr="00194E2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194E2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ED1A3A" w:rsidRPr="00194E2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ED1A3A" w:rsidRPr="00194E2A">
        <w:rPr>
          <w:rFonts w:ascii="Times New Roman" w:hAnsi="Times New Roman" w:cs="Times New Roman"/>
          <w:color w:val="000000"/>
          <w:sz w:val="24"/>
          <w:szCs w:val="24"/>
        </w:rPr>
        <w:t>ОСПСУ</w:t>
      </w:r>
      <w:r w:rsidR="00ED1A3A" w:rsidRPr="00194E2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ED1A3A" w:rsidRPr="00194E2A">
        <w:rPr>
          <w:rFonts w:ascii="Times New Roman" w:hAnsi="Times New Roman" w:cs="Times New Roman"/>
          <w:color w:val="000000"/>
          <w:sz w:val="24"/>
          <w:szCs w:val="24"/>
        </w:rPr>
        <w:t>(обща стойност, пр</w:t>
      </w:r>
      <w:r w:rsidR="00B7414E" w:rsidRPr="00194E2A">
        <w:rPr>
          <w:rFonts w:ascii="Times New Roman" w:hAnsi="Times New Roman" w:cs="Times New Roman"/>
          <w:color w:val="000000"/>
          <w:sz w:val="24"/>
          <w:szCs w:val="24"/>
        </w:rPr>
        <w:t>едложена от съответния участник</w:t>
      </w:r>
      <w:r w:rsidR="00ED1A3A" w:rsidRPr="00194E2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D1A3A" w:rsidRPr="00194E2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ED1A3A" w:rsidRPr="00194E2A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="00ED1A3A" w:rsidRPr="00194E2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50;</w:t>
      </w:r>
    </w:p>
    <w:p w:rsidR="005B71D2" w:rsidRPr="00194E2A" w:rsidRDefault="00ED1A3A" w:rsidP="00194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E2A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194E2A">
        <w:rPr>
          <w:rFonts w:ascii="Times New Roman" w:hAnsi="Times New Roman" w:cs="Times New Roman"/>
          <w:color w:val="000000"/>
          <w:sz w:val="24"/>
          <w:szCs w:val="24"/>
        </w:rPr>
        <w:t xml:space="preserve"> К2 – Срок за изпълнение (в календарни дни)</w:t>
      </w:r>
      <w:r w:rsidR="005B71D2" w:rsidRPr="00194E2A">
        <w:rPr>
          <w:rFonts w:ascii="Times New Roman" w:hAnsi="Times New Roman" w:cs="Times New Roman"/>
          <w:color w:val="000000"/>
          <w:sz w:val="24"/>
          <w:szCs w:val="24"/>
        </w:rPr>
        <w:t xml:space="preserve"> - изразява се в цифра, представляваща съотношението между предложения най-кратък срок за изпълнение от участник към предложения срок за изпълнение от съответния участник, </w:t>
      </w:r>
      <w:r w:rsidR="00B7414E" w:rsidRPr="00194E2A">
        <w:rPr>
          <w:rFonts w:ascii="Times New Roman" w:hAnsi="Times New Roman" w:cs="Times New Roman"/>
          <w:color w:val="000000"/>
          <w:sz w:val="24"/>
          <w:szCs w:val="24"/>
        </w:rPr>
        <w:t xml:space="preserve">умножен с тегловен коефициент </w:t>
      </w:r>
      <w:r w:rsidR="00B7414E" w:rsidRPr="00194E2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40 </w:t>
      </w:r>
      <w:r w:rsidR="005B71D2" w:rsidRPr="00194E2A">
        <w:rPr>
          <w:rFonts w:ascii="Times New Roman" w:hAnsi="Times New Roman" w:cs="Times New Roman"/>
          <w:color w:val="000000"/>
          <w:sz w:val="24"/>
          <w:szCs w:val="24"/>
        </w:rPr>
        <w:t xml:space="preserve">т. </w:t>
      </w:r>
    </w:p>
    <w:p w:rsidR="00B7414E" w:rsidRPr="00194E2A" w:rsidRDefault="00B7414E" w:rsidP="00194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194E2A">
        <w:rPr>
          <w:rFonts w:ascii="Times New Roman" w:hAnsi="Times New Roman" w:cs="Times New Roman"/>
          <w:color w:val="000000"/>
          <w:sz w:val="24"/>
          <w:szCs w:val="24"/>
        </w:rPr>
        <w:t>К2 = НКПСИ (най-кратък предложен срок за изпълнение)</w:t>
      </w:r>
      <w:r w:rsidRPr="00194E2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/ </w:t>
      </w:r>
      <w:r w:rsidRPr="00194E2A">
        <w:rPr>
          <w:rFonts w:ascii="Times New Roman" w:hAnsi="Times New Roman" w:cs="Times New Roman"/>
          <w:color w:val="000000"/>
          <w:sz w:val="24"/>
          <w:szCs w:val="24"/>
        </w:rPr>
        <w:t>ПСОСУ (предложен срок за изпълнение от съотв. участник)</w:t>
      </w:r>
      <w:r w:rsidR="001B420A" w:rsidRPr="00194E2A">
        <w:rPr>
          <w:rFonts w:ascii="Times New Roman" w:hAnsi="Times New Roman" w:cs="Times New Roman"/>
          <w:color w:val="000000"/>
          <w:sz w:val="24"/>
          <w:szCs w:val="24"/>
        </w:rPr>
        <w:t xml:space="preserve"> X</w:t>
      </w:r>
      <w:r w:rsidR="001B420A" w:rsidRPr="00194E2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194E2A">
        <w:rPr>
          <w:rFonts w:ascii="Times New Roman" w:hAnsi="Times New Roman" w:cs="Times New Roman"/>
          <w:color w:val="000000"/>
          <w:sz w:val="24"/>
          <w:szCs w:val="24"/>
          <w:lang w:val="bg-BG"/>
        </w:rPr>
        <w:t>40;</w:t>
      </w:r>
    </w:p>
    <w:p w:rsidR="005B71D2" w:rsidRPr="00194E2A" w:rsidRDefault="005B71D2" w:rsidP="00194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E2A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194E2A">
        <w:rPr>
          <w:rFonts w:ascii="Times New Roman" w:hAnsi="Times New Roman" w:cs="Times New Roman"/>
          <w:color w:val="000000"/>
          <w:sz w:val="24"/>
          <w:szCs w:val="24"/>
        </w:rPr>
        <w:t xml:space="preserve"> К3 – Условия на допълнителен гаранционен срок</w:t>
      </w:r>
      <w:r w:rsidR="001B420A" w:rsidRPr="00194E2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1B420A" w:rsidRPr="00194E2A">
        <w:rPr>
          <w:rFonts w:ascii="Times New Roman" w:hAnsi="Times New Roman" w:cs="Times New Roman"/>
          <w:color w:val="000000"/>
          <w:sz w:val="24"/>
          <w:szCs w:val="24"/>
        </w:rPr>
        <w:t>(в години)</w:t>
      </w:r>
      <w:r w:rsidRPr="00194E2A">
        <w:rPr>
          <w:rFonts w:ascii="Times New Roman" w:hAnsi="Times New Roman" w:cs="Times New Roman"/>
          <w:color w:val="000000"/>
          <w:sz w:val="24"/>
          <w:szCs w:val="24"/>
        </w:rPr>
        <w:t xml:space="preserve"> - изразява се в цифра, представляваща съотношението между предложения срок в години от съответния участник в</w:t>
      </w:r>
      <w:r w:rsidR="00D20FB2" w:rsidRPr="00194E2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обществената поръчка</w:t>
      </w:r>
      <w:r w:rsidRPr="00194E2A">
        <w:rPr>
          <w:rFonts w:ascii="Times New Roman" w:hAnsi="Times New Roman" w:cs="Times New Roman"/>
          <w:color w:val="000000"/>
          <w:sz w:val="24"/>
          <w:szCs w:val="24"/>
        </w:rPr>
        <w:t xml:space="preserve"> към предложения най – голям срок на допълнителен гаранционен срок, умножен с тегловен ко</w:t>
      </w:r>
      <w:r w:rsidR="001B420A" w:rsidRPr="00194E2A">
        <w:rPr>
          <w:rFonts w:ascii="Times New Roman" w:hAnsi="Times New Roman" w:cs="Times New Roman"/>
          <w:color w:val="000000"/>
          <w:sz w:val="24"/>
          <w:szCs w:val="24"/>
        </w:rPr>
        <w:t>ефициент</w:t>
      </w:r>
      <w:r w:rsidR="001B420A" w:rsidRPr="00194E2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10 </w:t>
      </w:r>
      <w:r w:rsidRPr="00194E2A">
        <w:rPr>
          <w:rFonts w:ascii="Times New Roman" w:hAnsi="Times New Roman" w:cs="Times New Roman"/>
          <w:color w:val="000000"/>
          <w:sz w:val="24"/>
          <w:szCs w:val="24"/>
        </w:rPr>
        <w:t xml:space="preserve">т. </w:t>
      </w:r>
    </w:p>
    <w:p w:rsidR="00D20FB2" w:rsidRPr="00194E2A" w:rsidRDefault="00D20FB2" w:rsidP="006800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194E2A">
        <w:rPr>
          <w:rFonts w:ascii="Times New Roman" w:hAnsi="Times New Roman" w:cs="Times New Roman"/>
          <w:color w:val="000000"/>
          <w:sz w:val="24"/>
          <w:szCs w:val="24"/>
        </w:rPr>
        <w:t>К3 =</w:t>
      </w:r>
      <w:r w:rsidRPr="00194E2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194E2A">
        <w:rPr>
          <w:rFonts w:ascii="Times New Roman" w:hAnsi="Times New Roman" w:cs="Times New Roman"/>
          <w:color w:val="000000"/>
          <w:sz w:val="24"/>
          <w:szCs w:val="24"/>
        </w:rPr>
        <w:t>ПДГРСУ</w:t>
      </w:r>
      <w:r w:rsidRPr="00194E2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194E2A">
        <w:rPr>
          <w:rFonts w:ascii="Times New Roman" w:hAnsi="Times New Roman" w:cs="Times New Roman"/>
          <w:color w:val="000000"/>
          <w:sz w:val="24"/>
          <w:szCs w:val="24"/>
        </w:rPr>
        <w:t>(предложен допълнителен гаранционен срок от съотв. участник)</w:t>
      </w:r>
      <w:r w:rsidRPr="00194E2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/</w:t>
      </w:r>
      <w:r w:rsidR="00194E2A" w:rsidRPr="00194E2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gramStart"/>
      <w:r w:rsidRPr="00194E2A">
        <w:rPr>
          <w:rFonts w:ascii="Times New Roman" w:hAnsi="Times New Roman" w:cs="Times New Roman"/>
          <w:color w:val="000000"/>
          <w:sz w:val="24"/>
          <w:szCs w:val="24"/>
        </w:rPr>
        <w:t>НГПДГС</w:t>
      </w:r>
      <w:r w:rsidRPr="00194E2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194E2A" w:rsidRPr="00194E2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194E2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194E2A">
        <w:rPr>
          <w:rFonts w:ascii="Times New Roman" w:hAnsi="Times New Roman" w:cs="Times New Roman"/>
          <w:color w:val="000000"/>
          <w:sz w:val="24"/>
          <w:szCs w:val="24"/>
        </w:rPr>
        <w:t>най-голям предложен допълнителен гаранционен срок)</w:t>
      </w:r>
      <w:r w:rsidR="00194E2A" w:rsidRPr="00194E2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194E2A" w:rsidRPr="00194E2A">
        <w:rPr>
          <w:rFonts w:ascii="Times New Roman" w:hAnsi="Times New Roman" w:cs="Times New Roman"/>
          <w:color w:val="000000"/>
          <w:sz w:val="24"/>
          <w:szCs w:val="24"/>
        </w:rPr>
        <w:t xml:space="preserve">X </w:t>
      </w:r>
      <w:r w:rsidR="00194E2A" w:rsidRPr="00194E2A">
        <w:rPr>
          <w:rFonts w:ascii="Times New Roman" w:hAnsi="Times New Roman" w:cs="Times New Roman"/>
          <w:color w:val="000000"/>
          <w:sz w:val="24"/>
          <w:szCs w:val="24"/>
          <w:lang w:val="bg-BG"/>
        </w:rPr>
        <w:t>10.</w:t>
      </w:r>
    </w:p>
    <w:p w:rsidR="005B71D2" w:rsidRPr="00B025F1" w:rsidRDefault="005B71D2" w:rsidP="006800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5F1">
        <w:rPr>
          <w:rFonts w:ascii="Times New Roman" w:hAnsi="Times New Roman" w:cs="Times New Roman"/>
          <w:color w:val="000000"/>
          <w:sz w:val="24"/>
          <w:szCs w:val="24"/>
        </w:rPr>
        <w:t xml:space="preserve">Ккомпл. = К1 + К2 + К3. </w:t>
      </w:r>
      <w:proofErr w:type="gramStart"/>
      <w:r w:rsidRPr="00B025F1">
        <w:rPr>
          <w:rFonts w:ascii="Times New Roman" w:hAnsi="Times New Roman" w:cs="Times New Roman"/>
          <w:color w:val="000000"/>
          <w:sz w:val="24"/>
          <w:szCs w:val="24"/>
        </w:rPr>
        <w:t>Максималният брой точки е 100.</w:t>
      </w:r>
      <w:proofErr w:type="gramEnd"/>
      <w:r w:rsidRPr="00B025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71D2" w:rsidRPr="00B025F1" w:rsidRDefault="005B71D2" w:rsidP="006800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025F1">
        <w:rPr>
          <w:rFonts w:ascii="Times New Roman" w:hAnsi="Times New Roman" w:cs="Times New Roman"/>
          <w:color w:val="000000"/>
          <w:sz w:val="24"/>
          <w:szCs w:val="24"/>
        </w:rPr>
        <w:t>На първо място се класира предложението, получило най-висока комплексна оценка Ккомпл.</w:t>
      </w:r>
      <w:proofErr w:type="gramEnd"/>
      <w:r w:rsidRPr="00B025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71D2" w:rsidRPr="00B025F1" w:rsidRDefault="005B71D2" w:rsidP="006800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gramStart"/>
      <w:r w:rsidRPr="00B025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*Забележка</w:t>
      </w:r>
      <w:r w:rsidRPr="00B025F1">
        <w:rPr>
          <w:rFonts w:ascii="Times New Roman" w:hAnsi="Times New Roman" w:cs="Times New Roman"/>
          <w:bCs/>
          <w:color w:val="000000"/>
          <w:sz w:val="24"/>
          <w:szCs w:val="24"/>
        </w:rPr>
        <w:t>: изчисляването по показатели е с точност до третия десетичен знак.</w:t>
      </w:r>
      <w:proofErr w:type="gramEnd"/>
    </w:p>
    <w:p w:rsidR="00576FB1" w:rsidRPr="00576FB1" w:rsidRDefault="00194E2A" w:rsidP="001F1F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025F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</w:t>
      </w:r>
      <w:r w:rsidR="00B025F1" w:rsidRPr="00B025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 случай, че</w:t>
      </w:r>
      <w:r w:rsidR="00576FB1" w:rsidRPr="00B025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две или повече оферти</w:t>
      </w:r>
      <w:r w:rsidR="00B025F1" w:rsidRPr="00B025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имат </w:t>
      </w:r>
      <w:proofErr w:type="gramStart"/>
      <w:r w:rsidR="00B025F1" w:rsidRPr="00B025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равна</w:t>
      </w:r>
      <w:proofErr w:type="gramEnd"/>
      <w:r w:rsidR="00B025F1" w:rsidRPr="00B025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комплексна оценка</w:t>
      </w:r>
      <w:r w:rsidR="00576FB1" w:rsidRPr="00B025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назначената от Възложителя комисия ще проведе </w:t>
      </w:r>
      <w:r w:rsidR="00B025F1" w:rsidRPr="00B025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публично жребий за определяне</w:t>
      </w:r>
      <w:r w:rsidR="00576FB1" w:rsidRPr="00B025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изпълнител</w:t>
      </w:r>
      <w:r w:rsidR="00B025F1" w:rsidRPr="00B025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обществената поръчка</w:t>
      </w:r>
      <w:r w:rsidR="00576FB1" w:rsidRPr="00B025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B025F1" w:rsidRPr="00B025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между участниците, подали тези</w:t>
      </w:r>
      <w:r w:rsidR="00576FB1" w:rsidRPr="00B025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оферти. С правилата на жребия участниците ще се запознаят непосредствено преди неговото провеждане.</w:t>
      </w:r>
      <w:r w:rsidR="00576FB1" w:rsidRPr="00576F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</w:t>
      </w:r>
    </w:p>
    <w:p w:rsidR="00576FB1" w:rsidRPr="00576FB1" w:rsidRDefault="00576FB1" w:rsidP="001F1F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0" w:name="bookmark12"/>
      <w:r w:rsidRPr="00576FB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Срок на валидност на офертите</w:t>
      </w:r>
      <w:r w:rsidRPr="00B025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="005B71D2" w:rsidRPr="00B025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B71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120</w:t>
      </w:r>
      <w:r w:rsidRPr="00576F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календарни дни, считано от крайния срок за получаване на офертите.</w:t>
      </w:r>
      <w:bookmarkEnd w:id="0"/>
    </w:p>
    <w:p w:rsidR="00576FB1" w:rsidRPr="00576FB1" w:rsidRDefault="00576FB1" w:rsidP="001F1F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6FB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Място и срок за получаване на офертата</w:t>
      </w:r>
      <w:r w:rsidRPr="00B025F1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576FB1" w:rsidRPr="00576FB1" w:rsidRDefault="00576FB1" w:rsidP="001F1F2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76FB1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576FB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Място за получаване на офертата</w:t>
      </w:r>
      <w:r w:rsidRPr="00B025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  <w:r w:rsidRPr="00576FB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гр, София, </w:t>
      </w:r>
      <w:r w:rsidRPr="00576FB1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бул. </w:t>
      </w:r>
      <w:r w:rsidRPr="00576FB1">
        <w:rPr>
          <w:rFonts w:ascii="Times New Roman" w:eastAsia="Times New Roman" w:hAnsi="Times New Roman" w:cs="Times New Roman"/>
          <w:sz w:val="24"/>
          <w:szCs w:val="24"/>
          <w:lang w:val="bg-BG"/>
        </w:rPr>
        <w:t>„Пенчо Славейков" №</w:t>
      </w:r>
      <w:r w:rsidR="00B025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76FB1">
        <w:rPr>
          <w:rFonts w:ascii="Times New Roman" w:eastAsia="Times New Roman" w:hAnsi="Times New Roman" w:cs="Times New Roman"/>
          <w:sz w:val="24"/>
          <w:szCs w:val="24"/>
          <w:lang w:val="bg-BG"/>
        </w:rPr>
        <w:t>52 А в деловодството на болницата, ет. 4.</w:t>
      </w:r>
    </w:p>
    <w:p w:rsidR="00576FB1" w:rsidRPr="00576FB1" w:rsidRDefault="00B025F1" w:rsidP="001F1F2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="00576FB1" w:rsidRPr="00576FB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Срок за получаване на офертата</w:t>
      </w:r>
      <w:r w:rsidR="00576FB1" w:rsidRPr="00B025F1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петнадесет</w:t>
      </w:r>
      <w:r w:rsidR="00A962E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76FB1" w:rsidRPr="00576FB1">
        <w:rPr>
          <w:rFonts w:ascii="Times New Roman" w:eastAsia="Times New Roman" w:hAnsi="Times New Roman" w:cs="Times New Roman"/>
          <w:sz w:val="24"/>
          <w:szCs w:val="24"/>
          <w:lang w:val="bg-BG"/>
        </w:rPr>
        <w:t>календарни дни от публикуването на обявата в профила на купувача.</w:t>
      </w:r>
    </w:p>
    <w:p w:rsidR="00576FB1" w:rsidRPr="001F1F2A" w:rsidRDefault="0068001D" w:rsidP="001F1F2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ab/>
      </w:r>
      <w:r w:rsidR="00576FB1" w:rsidRPr="001F1F2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>Срок за валидност на обявата</w:t>
      </w:r>
      <w:r w:rsidRPr="001F1F2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bg-BG"/>
        </w:rPr>
        <w:t>:</w:t>
      </w:r>
      <w:r w:rsidRPr="001F1F2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петнадесет</w:t>
      </w:r>
      <w:r w:rsidR="00576FB1" w:rsidRPr="001F1F2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календарни дни от публикуването на обявата в профила на купувача.</w:t>
      </w:r>
    </w:p>
    <w:p w:rsidR="00576FB1" w:rsidRPr="001F1F2A" w:rsidRDefault="0068001D" w:rsidP="00576FB1">
      <w:pPr>
        <w:tabs>
          <w:tab w:val="left" w:pos="709"/>
        </w:tabs>
        <w:spacing w:after="0" w:line="240" w:lineRule="auto"/>
        <w:ind w:right="62"/>
        <w:jc w:val="both"/>
        <w:rPr>
          <w:rFonts w:ascii="Times New Roman" w:eastAsia="Arial Unicode MS" w:hAnsi="Times New Roman" w:cs="Times New Roman"/>
          <w:color w:val="000000"/>
          <w:spacing w:val="-12"/>
          <w:sz w:val="24"/>
          <w:szCs w:val="24"/>
          <w:lang w:val="bg-BG" w:eastAsia="bg-BG"/>
        </w:rPr>
      </w:pPr>
      <w:r w:rsidRPr="001F1F2A">
        <w:rPr>
          <w:rFonts w:ascii="Times New Roman" w:eastAsia="Arial Unicode MS" w:hAnsi="Times New Roman" w:cs="Times New Roman"/>
          <w:b/>
          <w:bCs/>
          <w:sz w:val="24"/>
          <w:szCs w:val="24"/>
          <w:lang w:val="bg" w:eastAsia="bg-BG"/>
        </w:rPr>
        <w:t xml:space="preserve">            </w:t>
      </w:r>
      <w:r w:rsidR="00576FB1" w:rsidRPr="001F1F2A">
        <w:rPr>
          <w:rFonts w:ascii="Times New Roman" w:eastAsia="Arial Unicode MS" w:hAnsi="Times New Roman" w:cs="Times New Roman"/>
          <w:b/>
          <w:bCs/>
          <w:sz w:val="24"/>
          <w:szCs w:val="24"/>
          <w:lang w:val="bg" w:eastAsia="bg-BG"/>
        </w:rPr>
        <w:t>Място и дата на отваряне на офертите</w:t>
      </w:r>
      <w:r w:rsidR="00342FBA">
        <w:rPr>
          <w:rFonts w:ascii="Times New Roman" w:eastAsia="Arial Unicode MS" w:hAnsi="Times New Roman" w:cs="Times New Roman"/>
          <w:sz w:val="24"/>
          <w:szCs w:val="24"/>
          <w:lang w:val="bg" w:eastAsia="bg-BG"/>
        </w:rPr>
        <w:t xml:space="preserve">: </w:t>
      </w:r>
      <w:r w:rsidR="00342FBA">
        <w:rPr>
          <w:rFonts w:ascii="Times New Roman" w:eastAsia="Arial Unicode MS" w:hAnsi="Times New Roman" w:cs="Times New Roman"/>
          <w:sz w:val="24"/>
          <w:szCs w:val="24"/>
          <w:lang w:eastAsia="bg-BG"/>
        </w:rPr>
        <w:t>23</w:t>
      </w:r>
      <w:r w:rsidR="00342FBA"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  <w:t>.</w:t>
      </w:r>
      <w:r w:rsidR="001F1F2A" w:rsidRPr="001F1F2A">
        <w:rPr>
          <w:rFonts w:ascii="Times New Roman" w:eastAsia="Arial Unicode MS" w:hAnsi="Times New Roman" w:cs="Times New Roman"/>
          <w:sz w:val="24"/>
          <w:szCs w:val="24"/>
          <w:lang w:val="bg" w:eastAsia="bg-BG"/>
        </w:rPr>
        <w:t>0</w:t>
      </w:r>
      <w:r w:rsidRPr="001F1F2A">
        <w:rPr>
          <w:rFonts w:ascii="Times New Roman" w:eastAsia="Arial Unicode MS" w:hAnsi="Times New Roman" w:cs="Times New Roman"/>
          <w:sz w:val="24"/>
          <w:szCs w:val="24"/>
          <w:lang w:val="bg" w:eastAsia="bg-BG"/>
        </w:rPr>
        <w:t>2</w:t>
      </w:r>
      <w:r w:rsidR="00576FB1" w:rsidRPr="001F1F2A">
        <w:rPr>
          <w:rFonts w:ascii="Times New Roman" w:eastAsia="Arial Unicode MS" w:hAnsi="Times New Roman" w:cs="Times New Roman"/>
          <w:sz w:val="24"/>
          <w:szCs w:val="24"/>
          <w:lang w:val="bg" w:eastAsia="bg-BG"/>
        </w:rPr>
        <w:t>.</w:t>
      </w:r>
      <w:r w:rsidR="001F1F2A" w:rsidRPr="001F1F2A"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  <w:t>2018</w:t>
      </w:r>
      <w:r w:rsidR="00576FB1" w:rsidRPr="001F1F2A"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  <w:t xml:space="preserve"> г.</w:t>
      </w:r>
      <w:r w:rsidR="00576FB1" w:rsidRPr="001F1F2A">
        <w:rPr>
          <w:rFonts w:ascii="Times New Roman" w:eastAsia="Arial Unicode MS" w:hAnsi="Times New Roman" w:cs="Times New Roman"/>
          <w:color w:val="000000"/>
          <w:spacing w:val="-12"/>
          <w:sz w:val="24"/>
          <w:szCs w:val="24"/>
          <w:lang w:val="bg" w:eastAsia="bg-BG"/>
        </w:rPr>
        <w:t>, 10</w:t>
      </w:r>
      <w:r w:rsidR="00576FB1" w:rsidRPr="001F1F2A">
        <w:rPr>
          <w:rFonts w:ascii="Times New Roman" w:eastAsia="Arial Unicode MS" w:hAnsi="Times New Roman" w:cs="Times New Roman"/>
          <w:color w:val="000000"/>
          <w:spacing w:val="-12"/>
          <w:sz w:val="24"/>
          <w:szCs w:val="24"/>
          <w:lang w:val="bg-BG" w:eastAsia="bg-BG"/>
        </w:rPr>
        <w:t>,</w:t>
      </w:r>
      <w:r w:rsidRPr="001F1F2A">
        <w:rPr>
          <w:rFonts w:ascii="Times New Roman" w:eastAsia="Arial Unicode MS" w:hAnsi="Times New Roman" w:cs="Times New Roman"/>
          <w:color w:val="000000"/>
          <w:spacing w:val="-12"/>
          <w:sz w:val="24"/>
          <w:szCs w:val="24"/>
          <w:lang w:val="bg-BG" w:eastAsia="bg-BG"/>
        </w:rPr>
        <w:t xml:space="preserve"> </w:t>
      </w:r>
      <w:r w:rsidR="00576FB1" w:rsidRPr="001F1F2A">
        <w:rPr>
          <w:rFonts w:ascii="Times New Roman" w:eastAsia="Arial Unicode MS" w:hAnsi="Times New Roman" w:cs="Times New Roman"/>
          <w:color w:val="000000"/>
          <w:spacing w:val="-12"/>
          <w:sz w:val="24"/>
          <w:szCs w:val="24"/>
          <w:lang w:val="bg-BG" w:eastAsia="bg-BG"/>
        </w:rPr>
        <w:t>30</w:t>
      </w:r>
      <w:r w:rsidR="00576FB1" w:rsidRPr="001F1F2A">
        <w:rPr>
          <w:rFonts w:ascii="Times New Roman" w:eastAsia="Arial Unicode MS" w:hAnsi="Times New Roman" w:cs="Times New Roman"/>
          <w:color w:val="000000"/>
          <w:spacing w:val="-12"/>
          <w:sz w:val="24"/>
          <w:szCs w:val="24"/>
          <w:lang w:val="bg" w:eastAsia="bg-BG"/>
        </w:rPr>
        <w:t xml:space="preserve"> ч. Място: Зала №</w:t>
      </w:r>
      <w:r w:rsidR="00342FBA">
        <w:rPr>
          <w:rFonts w:ascii="Times New Roman" w:eastAsia="Arial Unicode MS" w:hAnsi="Times New Roman" w:cs="Times New Roman"/>
          <w:color w:val="000000"/>
          <w:spacing w:val="-12"/>
          <w:sz w:val="24"/>
          <w:szCs w:val="24"/>
          <w:lang w:val="bg" w:eastAsia="bg-BG"/>
        </w:rPr>
        <w:t xml:space="preserve"> </w:t>
      </w:r>
      <w:r w:rsidR="00342FBA">
        <w:rPr>
          <w:rFonts w:ascii="Times New Roman" w:eastAsia="Arial Unicode MS" w:hAnsi="Times New Roman" w:cs="Times New Roman"/>
          <w:color w:val="000000"/>
          <w:spacing w:val="-12"/>
          <w:sz w:val="24"/>
          <w:szCs w:val="24"/>
          <w:lang w:eastAsia="bg-BG"/>
        </w:rPr>
        <w:t>1</w:t>
      </w:r>
      <w:r w:rsidR="00576FB1" w:rsidRPr="001F1F2A">
        <w:rPr>
          <w:rFonts w:ascii="Times New Roman" w:eastAsia="Arial Unicode MS" w:hAnsi="Times New Roman" w:cs="Times New Roman"/>
          <w:color w:val="000000"/>
          <w:spacing w:val="-12"/>
          <w:sz w:val="24"/>
          <w:szCs w:val="24"/>
          <w:lang w:val="bg" w:eastAsia="bg-BG"/>
        </w:rPr>
        <w:t>, партерен етаж на У</w:t>
      </w:r>
      <w:r w:rsidR="00576FB1" w:rsidRPr="001F1F2A">
        <w:rPr>
          <w:rFonts w:ascii="Times New Roman" w:eastAsia="Arial Unicode MS" w:hAnsi="Times New Roman" w:cs="Times New Roman"/>
          <w:color w:val="000000"/>
          <w:spacing w:val="-12"/>
          <w:sz w:val="24"/>
          <w:szCs w:val="24"/>
          <w:lang w:val="bg-BG" w:eastAsia="bg-BG"/>
        </w:rPr>
        <w:t>МБАЛ</w:t>
      </w:r>
      <w:r w:rsidRPr="001F1F2A">
        <w:rPr>
          <w:rFonts w:ascii="Times New Roman" w:eastAsia="Arial Unicode MS" w:hAnsi="Times New Roman" w:cs="Times New Roman"/>
          <w:color w:val="000000"/>
          <w:spacing w:val="-12"/>
          <w:sz w:val="24"/>
          <w:szCs w:val="24"/>
          <w:lang w:val="bg" w:eastAsia="bg-BG"/>
        </w:rPr>
        <w:t xml:space="preserve"> „Света Екатерина“ ЕАД, бул. „Пенчо Славейков“</w:t>
      </w:r>
      <w:r w:rsidR="00576FB1" w:rsidRPr="001F1F2A">
        <w:rPr>
          <w:rFonts w:ascii="Times New Roman" w:eastAsia="Arial Unicode MS" w:hAnsi="Times New Roman" w:cs="Times New Roman"/>
          <w:color w:val="000000"/>
          <w:spacing w:val="-12"/>
          <w:sz w:val="24"/>
          <w:szCs w:val="24"/>
          <w:lang w:val="bg" w:eastAsia="bg-BG"/>
        </w:rPr>
        <w:t xml:space="preserve"> №</w:t>
      </w:r>
      <w:r w:rsidRPr="001F1F2A">
        <w:rPr>
          <w:rFonts w:ascii="Times New Roman" w:eastAsia="Arial Unicode MS" w:hAnsi="Times New Roman" w:cs="Times New Roman"/>
          <w:color w:val="000000"/>
          <w:spacing w:val="-12"/>
          <w:sz w:val="24"/>
          <w:szCs w:val="24"/>
          <w:lang w:val="bg" w:eastAsia="bg-BG"/>
        </w:rPr>
        <w:t xml:space="preserve"> </w:t>
      </w:r>
      <w:r w:rsidR="00576FB1" w:rsidRPr="001F1F2A">
        <w:rPr>
          <w:rFonts w:ascii="Times New Roman" w:eastAsia="Arial Unicode MS" w:hAnsi="Times New Roman" w:cs="Times New Roman"/>
          <w:color w:val="000000"/>
          <w:spacing w:val="-12"/>
          <w:sz w:val="24"/>
          <w:szCs w:val="24"/>
          <w:lang w:val="bg" w:eastAsia="bg-BG"/>
        </w:rPr>
        <w:t xml:space="preserve">52 А. </w:t>
      </w:r>
    </w:p>
    <w:p w:rsidR="00576FB1" w:rsidRPr="001F1F2A" w:rsidRDefault="00576FB1" w:rsidP="00576FB1">
      <w:pPr>
        <w:shd w:val="clear" w:color="auto" w:fill="FFFFFF"/>
        <w:spacing w:after="0" w:line="250" w:lineRule="exact"/>
        <w:ind w:firstLine="708"/>
        <w:jc w:val="both"/>
        <w:rPr>
          <w:rFonts w:ascii="Times New Roman" w:eastAsia="Arial Unicode MS" w:hAnsi="Times New Roman" w:cs="Times New Roman"/>
          <w:color w:val="000000"/>
          <w:spacing w:val="-12"/>
          <w:sz w:val="24"/>
          <w:szCs w:val="24"/>
          <w:lang w:val="bg-BG" w:eastAsia="bg-BG"/>
        </w:rPr>
      </w:pPr>
      <w:r w:rsidRPr="001F1F2A">
        <w:rPr>
          <w:rFonts w:ascii="Times New Roman" w:eastAsia="Arial Unicode MS" w:hAnsi="Times New Roman" w:cs="Times New Roman"/>
          <w:color w:val="000000"/>
          <w:spacing w:val="-12"/>
          <w:sz w:val="24"/>
          <w:szCs w:val="24"/>
          <w:lang w:val="bg" w:eastAsia="bg-BG"/>
        </w:rPr>
        <w:t>Отварянето на офертите е публично и на него могат да прис</w:t>
      </w:r>
      <w:r w:rsidR="0068001D" w:rsidRPr="001F1F2A">
        <w:rPr>
          <w:rFonts w:ascii="Times New Roman" w:eastAsia="Arial Unicode MS" w:hAnsi="Times New Roman" w:cs="Times New Roman"/>
          <w:color w:val="000000"/>
          <w:spacing w:val="-12"/>
          <w:sz w:val="24"/>
          <w:szCs w:val="24"/>
          <w:lang w:val="bg" w:eastAsia="bg-BG"/>
        </w:rPr>
        <w:t>ъстват участниците в обществената поръчка</w:t>
      </w:r>
      <w:r w:rsidRPr="001F1F2A">
        <w:rPr>
          <w:rFonts w:ascii="Times New Roman" w:eastAsia="Arial Unicode MS" w:hAnsi="Times New Roman" w:cs="Times New Roman"/>
          <w:color w:val="000000"/>
          <w:spacing w:val="-12"/>
          <w:sz w:val="24"/>
          <w:szCs w:val="24"/>
          <w:lang w:val="bg" w:eastAsia="bg-BG"/>
        </w:rPr>
        <w:t xml:space="preserve"> или техни упълномощени представи</w:t>
      </w:r>
      <w:r w:rsidR="0068001D" w:rsidRPr="001F1F2A">
        <w:rPr>
          <w:rFonts w:ascii="Times New Roman" w:eastAsia="Arial Unicode MS" w:hAnsi="Times New Roman" w:cs="Times New Roman"/>
          <w:color w:val="000000"/>
          <w:spacing w:val="-12"/>
          <w:sz w:val="24"/>
          <w:szCs w:val="24"/>
          <w:lang w:val="bg" w:eastAsia="bg-BG"/>
        </w:rPr>
        <w:t>тели</w:t>
      </w:r>
      <w:r w:rsidRPr="001F1F2A">
        <w:rPr>
          <w:rFonts w:ascii="Times New Roman" w:eastAsia="Arial Unicode MS" w:hAnsi="Times New Roman" w:cs="Times New Roman"/>
          <w:color w:val="000000"/>
          <w:spacing w:val="-12"/>
          <w:sz w:val="24"/>
          <w:szCs w:val="24"/>
          <w:lang w:val="bg" w:eastAsia="bg-BG"/>
        </w:rPr>
        <w:t xml:space="preserve">. </w:t>
      </w:r>
    </w:p>
    <w:p w:rsidR="00576FB1" w:rsidRPr="00576FB1" w:rsidRDefault="00576FB1" w:rsidP="00576FB1">
      <w:pPr>
        <w:spacing w:after="0" w:line="240" w:lineRule="auto"/>
        <w:ind w:firstLine="705"/>
        <w:jc w:val="both"/>
        <w:rPr>
          <w:rFonts w:ascii="Times New Roman" w:eastAsia="Arial Unicode MS" w:hAnsi="Times New Roman" w:cs="Times New Roman"/>
          <w:bCs/>
          <w:color w:val="000000"/>
          <w:spacing w:val="-12"/>
          <w:sz w:val="24"/>
          <w:szCs w:val="24"/>
          <w:lang w:val="ru-RU" w:eastAsia="bg-BG"/>
        </w:rPr>
      </w:pPr>
      <w:r w:rsidRPr="001F1F2A">
        <w:rPr>
          <w:rFonts w:ascii="Times New Roman" w:eastAsia="Arial Unicode MS" w:hAnsi="Times New Roman" w:cs="Times New Roman"/>
          <w:bCs/>
          <w:color w:val="000000"/>
          <w:spacing w:val="-12"/>
          <w:sz w:val="24"/>
          <w:szCs w:val="24"/>
          <w:lang w:val="ru-RU" w:eastAsia="bg-BG"/>
        </w:rPr>
        <w:t>Възложителят ще удължи срока по чл.</w:t>
      </w:r>
      <w:r w:rsidR="0068001D" w:rsidRPr="001F1F2A">
        <w:rPr>
          <w:rFonts w:ascii="Times New Roman" w:eastAsia="Arial Unicode MS" w:hAnsi="Times New Roman" w:cs="Times New Roman"/>
          <w:bCs/>
          <w:color w:val="000000"/>
          <w:spacing w:val="-12"/>
          <w:sz w:val="24"/>
          <w:szCs w:val="24"/>
          <w:lang w:val="ru-RU" w:eastAsia="bg-BG"/>
        </w:rPr>
        <w:t xml:space="preserve"> </w:t>
      </w:r>
      <w:r w:rsidRPr="001F1F2A">
        <w:rPr>
          <w:rFonts w:ascii="Times New Roman" w:eastAsia="Arial Unicode MS" w:hAnsi="Times New Roman" w:cs="Times New Roman"/>
          <w:bCs/>
          <w:color w:val="000000"/>
          <w:spacing w:val="-12"/>
          <w:sz w:val="24"/>
          <w:szCs w:val="24"/>
          <w:lang w:val="ru-RU" w:eastAsia="bg-BG"/>
        </w:rPr>
        <w:t>188, ал.</w:t>
      </w:r>
      <w:r w:rsidR="0068001D" w:rsidRPr="001F1F2A">
        <w:rPr>
          <w:rFonts w:ascii="Times New Roman" w:eastAsia="Arial Unicode MS" w:hAnsi="Times New Roman" w:cs="Times New Roman"/>
          <w:bCs/>
          <w:color w:val="000000"/>
          <w:spacing w:val="-12"/>
          <w:sz w:val="24"/>
          <w:szCs w:val="24"/>
          <w:lang w:val="ru-RU" w:eastAsia="bg-BG"/>
        </w:rPr>
        <w:t xml:space="preserve"> </w:t>
      </w:r>
      <w:r w:rsidRPr="001F1F2A">
        <w:rPr>
          <w:rFonts w:ascii="Times New Roman" w:eastAsia="Arial Unicode MS" w:hAnsi="Times New Roman" w:cs="Times New Roman"/>
          <w:bCs/>
          <w:color w:val="000000"/>
          <w:spacing w:val="-12"/>
          <w:sz w:val="24"/>
          <w:szCs w:val="24"/>
          <w:lang w:val="ru-RU" w:eastAsia="bg-BG"/>
        </w:rPr>
        <w:t xml:space="preserve">1 от ЗОП с най-малко три дни, когато в първоначално определения срок са получени по-малко </w:t>
      </w:r>
      <w:proofErr w:type="gramStart"/>
      <w:r w:rsidRPr="001F1F2A">
        <w:rPr>
          <w:rFonts w:ascii="Times New Roman" w:eastAsia="Arial Unicode MS" w:hAnsi="Times New Roman" w:cs="Times New Roman"/>
          <w:bCs/>
          <w:color w:val="000000"/>
          <w:spacing w:val="-12"/>
          <w:sz w:val="24"/>
          <w:szCs w:val="24"/>
          <w:lang w:val="ru-RU" w:eastAsia="bg-BG"/>
        </w:rPr>
        <w:t>от</w:t>
      </w:r>
      <w:proofErr w:type="gramEnd"/>
      <w:r w:rsidRPr="001F1F2A">
        <w:rPr>
          <w:rFonts w:ascii="Times New Roman" w:eastAsia="Arial Unicode MS" w:hAnsi="Times New Roman" w:cs="Times New Roman"/>
          <w:bCs/>
          <w:color w:val="000000"/>
          <w:spacing w:val="-12"/>
          <w:sz w:val="24"/>
          <w:szCs w:val="24"/>
          <w:lang w:val="ru-RU" w:eastAsia="bg-BG"/>
        </w:rPr>
        <w:t xml:space="preserve"> три оферти.</w:t>
      </w:r>
    </w:p>
    <w:p w:rsidR="00576FB1" w:rsidRPr="00576FB1" w:rsidRDefault="00576FB1" w:rsidP="00576FB1">
      <w:pPr>
        <w:spacing w:after="0" w:line="240" w:lineRule="auto"/>
        <w:ind w:firstLine="70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</w:pPr>
      <w:r w:rsidRPr="00576FB1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 xml:space="preserve">Нареждам на </w:t>
      </w:r>
      <w:r w:rsidR="0068001D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началника на отдел </w:t>
      </w:r>
      <w:r w:rsidR="0068001D">
        <w:rPr>
          <w:rFonts w:ascii="Times New Roman" w:eastAsia="Arial Unicode MS" w:hAnsi="Times New Roman" w:cs="Times New Roman"/>
          <w:color w:val="000000"/>
          <w:spacing w:val="-12"/>
          <w:sz w:val="24"/>
          <w:szCs w:val="24"/>
          <w:lang w:val="bg" w:eastAsia="bg-BG"/>
        </w:rPr>
        <w:t>„</w:t>
      </w:r>
      <w:r w:rsidRPr="00576FB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Пазарни проучвания и доставки”</w:t>
      </w:r>
      <w:r w:rsidRPr="00576FB1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>:</w:t>
      </w:r>
    </w:p>
    <w:p w:rsidR="00576FB1" w:rsidRPr="002F1694" w:rsidRDefault="00576FB1" w:rsidP="00576FB1">
      <w:pPr>
        <w:pBdr>
          <w:left w:val="single" w:sz="6" w:space="0" w:color="FFFFFF"/>
        </w:pBd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FB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  <w:t xml:space="preserve">       </w:t>
      </w:r>
      <w:r w:rsidRPr="00576FB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-BG" w:eastAsia="bg-BG"/>
        </w:rPr>
        <w:t xml:space="preserve">  </w:t>
      </w:r>
      <w:r w:rsidR="0068001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  <w:t xml:space="preserve">  </w:t>
      </w:r>
      <w:proofErr w:type="gramStart"/>
      <w:r w:rsidRPr="002F1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деня на публикуване на обявата по </w:t>
      </w:r>
      <w:hyperlink r:id="rId7" w:history="1">
        <w:r w:rsidRPr="002F16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чл.</w:t>
        </w:r>
        <w:proofErr w:type="gramEnd"/>
        <w:r w:rsidRPr="002F16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proofErr w:type="gramStart"/>
        <w:r w:rsidRPr="002F16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187, ал.</w:t>
        </w:r>
        <w:proofErr w:type="gramEnd"/>
        <w:r w:rsidRPr="002F16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proofErr w:type="gramStart"/>
        <w:r w:rsidRPr="002F16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</w:t>
        </w:r>
        <w:r w:rsidRPr="002F1694">
          <w:rPr>
            <w:rFonts w:ascii="Times New Roman" w:eastAsia="Times New Roman" w:hAnsi="Times New Roman" w:cs="Times New Roman"/>
            <w:color w:val="000000"/>
            <w:sz w:val="24"/>
            <w:szCs w:val="24"/>
            <w:lang w:val="bg-BG"/>
          </w:rPr>
          <w:t xml:space="preserve"> от</w:t>
        </w:r>
        <w:r w:rsidRPr="002F16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ЗОП</w:t>
        </w:r>
      </w:hyperlink>
      <w:r w:rsidRPr="002F1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профила на купувача</w:t>
      </w:r>
      <w:r w:rsidRPr="002F169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да</w:t>
      </w:r>
      <w:r w:rsidRPr="002F1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публикува кратка информация за поръчката на портала чрез директно въвеждане с използване на специализиран софтуер, предоставен от АОП.</w:t>
      </w:r>
      <w:proofErr w:type="gramEnd"/>
    </w:p>
    <w:p w:rsidR="00576FB1" w:rsidRPr="002F1694" w:rsidRDefault="00576FB1" w:rsidP="00576FB1">
      <w:pPr>
        <w:spacing w:after="0" w:line="240" w:lineRule="auto"/>
        <w:ind w:firstLine="70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</w:pPr>
      <w:r w:rsidRPr="002F1694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Да предаде на си</w:t>
      </w:r>
      <w:r w:rsidR="0068001D" w:rsidRPr="002F1694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стемния администратор в сектор </w:t>
      </w:r>
      <w:r w:rsidR="0068001D" w:rsidRPr="002F1694">
        <w:rPr>
          <w:rFonts w:ascii="Times New Roman" w:eastAsia="Arial Unicode MS" w:hAnsi="Times New Roman" w:cs="Times New Roman"/>
          <w:color w:val="000000"/>
          <w:spacing w:val="-12"/>
          <w:sz w:val="24"/>
          <w:szCs w:val="24"/>
          <w:lang w:val="bg" w:eastAsia="bg-BG"/>
        </w:rPr>
        <w:t>„</w:t>
      </w:r>
      <w:r w:rsidRPr="002F1694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Ком</w:t>
      </w:r>
      <w:r w:rsidR="0068001D" w:rsidRPr="002F1694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пютърни технологии в медицината”</w:t>
      </w:r>
      <w:r w:rsidRPr="002F1694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в електронен вид обявата и всички приложения към нея за публикуване в профила на купувача.</w:t>
      </w:r>
    </w:p>
    <w:p w:rsidR="00576FB1" w:rsidRPr="0068001D" w:rsidRDefault="002F1694" w:rsidP="00576FB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g-BG" w:eastAsia="bg-BG"/>
        </w:rPr>
      </w:pPr>
      <w:r w:rsidRPr="002F169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bg-BG"/>
        </w:rPr>
        <w:t xml:space="preserve">           </w:t>
      </w:r>
      <w:proofErr w:type="gramStart"/>
      <w:r w:rsidR="00576FB1" w:rsidRPr="002F1694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Възлагам на системния администратор в сектор </w:t>
      </w:r>
      <w:r w:rsidRPr="002F1694">
        <w:rPr>
          <w:rFonts w:ascii="Times New Roman" w:eastAsia="Arial Unicode MS" w:hAnsi="Times New Roman" w:cs="Times New Roman"/>
          <w:color w:val="000000"/>
          <w:spacing w:val="-12"/>
          <w:sz w:val="24"/>
          <w:szCs w:val="24"/>
          <w:lang w:val="bg" w:eastAsia="bg-BG"/>
        </w:rPr>
        <w:t>„</w:t>
      </w:r>
      <w:r w:rsidR="00576FB1" w:rsidRPr="002F1694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Ком</w:t>
      </w:r>
      <w:r w:rsidRPr="002F1694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пютърни технологии в медицината”</w:t>
      </w:r>
      <w:r w:rsidR="00576FB1" w:rsidRPr="002F1694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, да осигури предоставянето на</w:t>
      </w:r>
      <w:r w:rsidR="00576FB1" w:rsidRPr="002F1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неограничен пълен, безплатен и пряк достъп </w:t>
      </w:r>
      <w:r w:rsidR="00576FB1" w:rsidRPr="002F1694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по електронен път </w:t>
      </w:r>
      <w:r w:rsidR="00576FB1" w:rsidRPr="002F1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="00576FB1" w:rsidRPr="002F1694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обявата и всички приложения към нея на посочения в </w:t>
      </w:r>
      <w:r w:rsidR="00576FB1" w:rsidRPr="002F1694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lastRenderedPageBreak/>
        <w:t xml:space="preserve">обявата адрес на профила на купувача: </w:t>
      </w:r>
      <w:hyperlink r:id="rId8" w:history="1">
        <w:r w:rsidR="00576FB1" w:rsidRPr="002F169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ru-RU" w:eastAsia="bg-BG"/>
          </w:rPr>
          <w:t>http://svetaekaterina.eu/profile/public_orders/</w:t>
        </w:r>
      </w:hyperlink>
      <w:r w:rsidR="00576FB1" w:rsidRPr="002F1694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считано от датата на публикуване на обявата в електронен вид.</w:t>
      </w:r>
      <w:proofErr w:type="gramEnd"/>
    </w:p>
    <w:p w:rsidR="00A50A93" w:rsidRDefault="00A50A93" w:rsidP="00576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50A93" w:rsidRPr="00270585" w:rsidRDefault="00A50A93" w:rsidP="00A5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058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КОЛИЧЕСТВЕНО-СТОЙНОСТНА СМЕТКА ЗА ИЗПЪЛНЕНИЕ НА ОБЕКТ: </w:t>
      </w:r>
      <w:r w:rsidRPr="002705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ПРЕУСТРОЙСТВО НА СЪЩЕСТВУВАЩА АН</w:t>
      </w:r>
      <w:r w:rsidR="001F1F2A" w:rsidRPr="002705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ГИОГРАФСКА ЗАЛА В</w:t>
      </w:r>
      <w:r w:rsidR="00270585" w:rsidRPr="0027058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 xml:space="preserve"> ЗАЛА ЗА АНГИОГРАФСКИ ИЗСЛЕДВАНИЯ И ПРОЦЕДУРИ НА</w:t>
      </w:r>
      <w:r w:rsidRPr="002705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УМБАЛ „СВЕТА ЕКАТЕРИНА“ ЕАД</w:t>
      </w:r>
    </w:p>
    <w:p w:rsidR="00A50A93" w:rsidRPr="00A50A93" w:rsidRDefault="00A50A93" w:rsidP="00A5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1276"/>
        <w:gridCol w:w="1134"/>
        <w:gridCol w:w="1418"/>
        <w:gridCol w:w="1276"/>
        <w:gridCol w:w="1276"/>
      </w:tblGrid>
      <w:tr w:rsidR="00A50A93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93" w:rsidRPr="00A50A93" w:rsidRDefault="00A50A93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50A9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№ по</w:t>
            </w:r>
          </w:p>
          <w:p w:rsidR="00A50A93" w:rsidRPr="00A50A93" w:rsidRDefault="00A50A93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50A9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93" w:rsidRPr="00A50A93" w:rsidRDefault="00A50A93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50A93" w:rsidRPr="00A50A93" w:rsidRDefault="00A50A93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50A9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ове работи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93" w:rsidRPr="00A50A93" w:rsidRDefault="00A50A93" w:rsidP="00A50A93">
            <w:pPr>
              <w:widowControl w:val="0"/>
              <w:autoSpaceDE w:val="0"/>
              <w:autoSpaceDN w:val="0"/>
              <w:adjustRightInd w:val="0"/>
              <w:spacing w:after="0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Единица мярка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93" w:rsidRPr="00A50A93" w:rsidRDefault="00A50A93" w:rsidP="00A50A9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93" w:rsidRPr="00A50A93" w:rsidRDefault="00A50A93" w:rsidP="00A50A93">
            <w:pPr>
              <w:widowControl w:val="0"/>
              <w:autoSpaceDE w:val="0"/>
              <w:autoSpaceDN w:val="0"/>
              <w:adjustRightInd w:val="0"/>
              <w:spacing w:after="0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Ед. Цена</w:t>
            </w:r>
            <w:r w:rsidR="008C391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, без ДДС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93" w:rsidRPr="00A50A93" w:rsidRDefault="00A50A93" w:rsidP="00A50A93">
            <w:pPr>
              <w:widowControl w:val="0"/>
              <w:autoSpaceDE w:val="0"/>
              <w:autoSpaceDN w:val="0"/>
              <w:adjustRightInd w:val="0"/>
              <w:spacing w:after="0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Стойност</w:t>
            </w:r>
            <w:r w:rsidR="008C391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, без ДДС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93" w:rsidRPr="00A50A93" w:rsidRDefault="008C3918" w:rsidP="00A50A93">
            <w:pPr>
              <w:widowControl w:val="0"/>
              <w:autoSpaceDE w:val="0"/>
              <w:autoSpaceDN w:val="0"/>
              <w:adjustRightInd w:val="0"/>
              <w:spacing w:after="0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bg-BG" w:eastAsia="bg-BG"/>
              </w:rPr>
            </w:pPr>
            <w:r w:rsidRPr="008C391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Общо </w:t>
            </w:r>
            <w:r w:rsidR="00A50A93" w:rsidRPr="008C391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Цена с ДДС</w:t>
            </w:r>
          </w:p>
        </w:tc>
      </w:tr>
      <w:tr w:rsidR="00A50A93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93" w:rsidRPr="00A50A93" w:rsidRDefault="00A50A93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93" w:rsidRPr="00A50A93" w:rsidRDefault="006E6CC4" w:rsidP="00C7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E6CC4">
              <w:rPr>
                <w:rFonts w:ascii="Times New Roman" w:hAnsi="Times New Roman" w:cs="Times New Roman"/>
                <w:b/>
                <w:sz w:val="24"/>
                <w:szCs w:val="24"/>
              </w:rPr>
              <w:t>ЧАСТ</w:t>
            </w:r>
            <w:r w:rsidRPr="00B177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E6CC4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93" w:rsidRPr="00A50A93" w:rsidRDefault="00A50A93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93" w:rsidRPr="00A50A93" w:rsidRDefault="00A50A93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93" w:rsidRPr="00A50A93" w:rsidRDefault="00A50A93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93" w:rsidRPr="00A50A93" w:rsidRDefault="00A50A93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93" w:rsidRPr="00A50A93" w:rsidRDefault="00A50A93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A50A93" w:rsidRPr="00A50A93" w:rsidTr="008C3918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93" w:rsidRPr="00A50A93" w:rsidRDefault="006E6CC4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</w:t>
            </w:r>
            <w:r w:rsidR="00A50A93" w:rsidRPr="00A50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93" w:rsidRPr="00A50A93" w:rsidRDefault="006E6CC4" w:rsidP="00C743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6CC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Демонтаж,  врата</w:t>
            </w:r>
            <w:r w:rsidR="00A50A93" w:rsidRPr="00A50A9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93" w:rsidRPr="00A50A93" w:rsidRDefault="006E6CC4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gramStart"/>
            <w:r w:rsidRPr="006E6CC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gramEnd"/>
            <w:r w:rsidR="00A50A93" w:rsidRPr="00A50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93" w:rsidRPr="00A50A93" w:rsidRDefault="006E6CC4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6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93" w:rsidRPr="00A50A93" w:rsidRDefault="00A50A93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93" w:rsidRPr="00A50A93" w:rsidRDefault="00A50A93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93" w:rsidRPr="00A50A93" w:rsidRDefault="00A50A93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A50A93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93" w:rsidRPr="00A50A93" w:rsidRDefault="006E6CC4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</w:t>
            </w:r>
            <w:r w:rsidR="00A50A93" w:rsidRPr="00A50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93" w:rsidRPr="00A50A93" w:rsidRDefault="006E6CC4" w:rsidP="00C7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C4">
              <w:rPr>
                <w:rFonts w:ascii="Times New Roman" w:hAnsi="Times New Roman" w:cs="Times New Roman"/>
                <w:sz w:val="24"/>
                <w:szCs w:val="24"/>
              </w:rPr>
              <w:t>Демонтаж на дограма</w:t>
            </w:r>
            <w:r w:rsidR="00A50A93" w:rsidRPr="00A50A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93" w:rsidRPr="00A50A93" w:rsidRDefault="006E6CC4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gramStart"/>
            <w:r w:rsidRPr="006E6CC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gramEnd"/>
            <w:r w:rsidRPr="00A50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93" w:rsidRPr="00A50A93" w:rsidRDefault="006E6CC4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6E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93" w:rsidRPr="00A50A93" w:rsidRDefault="00A50A93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93" w:rsidRPr="00A50A93" w:rsidRDefault="00A50A93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93" w:rsidRPr="00A50A93" w:rsidRDefault="00A50A93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bg-BG" w:eastAsia="bg-BG"/>
              </w:rPr>
            </w:pPr>
          </w:p>
        </w:tc>
      </w:tr>
      <w:tr w:rsidR="00A50A93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93" w:rsidRPr="00C7435E" w:rsidRDefault="00C7435E" w:rsidP="00C743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  <w:r w:rsidR="00A50A93" w:rsidRPr="00C74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93" w:rsidRPr="00C7435E" w:rsidRDefault="00C7435E" w:rsidP="00C7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5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Демонтаж на растерен окачен таван</w:t>
            </w:r>
            <w:r w:rsidR="00A50A93" w:rsidRPr="00C7435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93" w:rsidRPr="00C7435E" w:rsidRDefault="00C7435E" w:rsidP="00C743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7435E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93" w:rsidRPr="00C7435E" w:rsidRDefault="00C7435E" w:rsidP="00C743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93" w:rsidRPr="00C7435E" w:rsidRDefault="00A50A93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93" w:rsidRPr="00A50A93" w:rsidRDefault="00A50A93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93" w:rsidRPr="00A50A93" w:rsidRDefault="00A50A93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A50A93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93" w:rsidRPr="00F17C7C" w:rsidRDefault="00F17C7C" w:rsidP="00F17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  <w:r w:rsidR="00A50A93" w:rsidRPr="00F17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93" w:rsidRPr="00F17C7C" w:rsidRDefault="00F17C7C" w:rsidP="00F17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7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Демонтаж на окачен таван и куфари от гипсокартон</w:t>
            </w:r>
            <w:r w:rsidR="00A50A93" w:rsidRPr="00F17C7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93" w:rsidRPr="00F17C7C" w:rsidRDefault="00F17C7C" w:rsidP="00F17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17C7C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93" w:rsidRPr="00F17C7C" w:rsidRDefault="00F17C7C" w:rsidP="00F17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1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93" w:rsidRPr="00A50A93" w:rsidRDefault="00A50A93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93" w:rsidRPr="00A50A93" w:rsidRDefault="00A50A93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93" w:rsidRPr="00A50A93" w:rsidRDefault="00A50A93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F17C7C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C" w:rsidRPr="00F17C7C" w:rsidRDefault="00F17C7C" w:rsidP="00F17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C" w:rsidRPr="00F17C7C" w:rsidRDefault="00F17C7C" w:rsidP="00F17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17C7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Демонтаж на метален окачен таван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C" w:rsidRPr="00F17C7C" w:rsidRDefault="00F17C7C" w:rsidP="00F17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7C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C" w:rsidRPr="00F17C7C" w:rsidRDefault="00F17C7C" w:rsidP="00F17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C" w:rsidRPr="00A50A93" w:rsidRDefault="00F17C7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7C" w:rsidRPr="00A50A93" w:rsidRDefault="00F17C7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7C" w:rsidRPr="00A50A93" w:rsidRDefault="00F17C7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F17C7C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C" w:rsidRPr="00F17C7C" w:rsidRDefault="00F17C7C" w:rsidP="00124A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C" w:rsidRPr="00F17C7C" w:rsidRDefault="00F17C7C" w:rsidP="00124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17C7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Демонтаж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F17C7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подова настилка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C" w:rsidRPr="00F17C7C" w:rsidRDefault="00F17C7C" w:rsidP="00124A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7C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C" w:rsidRDefault="00F17C7C" w:rsidP="00124A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C" w:rsidRPr="00A50A93" w:rsidRDefault="00F17C7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7C" w:rsidRPr="00A50A93" w:rsidRDefault="00F17C7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7C" w:rsidRPr="00A50A93" w:rsidRDefault="00F17C7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F17C7C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C" w:rsidRPr="00F17C7C" w:rsidRDefault="00F17C7C" w:rsidP="00124A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C" w:rsidRPr="00F17C7C" w:rsidRDefault="00F17C7C" w:rsidP="00124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17C7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Комплексен</w:t>
            </w:r>
            <w:r w:rsidR="002815B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демонтаж и транспорт до времен</w:t>
            </w:r>
            <w:r w:rsidRPr="00F17C7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 склад</w:t>
            </w:r>
            <w:r w:rsidR="002815B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старо ангиографско обо</w:t>
            </w:r>
            <w:r w:rsidRPr="00F17C7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рудване</w:t>
            </w:r>
            <w:r w:rsidR="00124AE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C" w:rsidRPr="00F17C7C" w:rsidRDefault="00F17C7C" w:rsidP="00124A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F17C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C" w:rsidRDefault="00F17C7C" w:rsidP="00124A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C" w:rsidRPr="00A50A93" w:rsidRDefault="00F17C7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7C" w:rsidRPr="00A50A93" w:rsidRDefault="00F17C7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7C" w:rsidRPr="00A50A93" w:rsidRDefault="00F17C7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F17C7C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C" w:rsidRPr="00124AEE" w:rsidRDefault="00124AEE" w:rsidP="00F17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C" w:rsidRPr="00F17C7C" w:rsidRDefault="002815B5" w:rsidP="00F17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Демонтаж </w:t>
            </w:r>
            <w:r w:rsidRPr="002815B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предстенна обшивка от гипскартон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C" w:rsidRPr="00F17C7C" w:rsidRDefault="002815B5" w:rsidP="00F17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B5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C" w:rsidRDefault="002815B5" w:rsidP="00F17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C" w:rsidRPr="00A50A93" w:rsidRDefault="00F17C7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7C" w:rsidRPr="00A50A93" w:rsidRDefault="00F17C7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7C" w:rsidRPr="00A50A93" w:rsidRDefault="00F17C7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F17C7C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C" w:rsidRPr="002815B5" w:rsidRDefault="002815B5" w:rsidP="00F17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C" w:rsidRPr="00F17C7C" w:rsidRDefault="002815B5" w:rsidP="00F17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815B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Демонтаж на ВиК инсталация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C" w:rsidRPr="00F17C7C" w:rsidRDefault="002815B5" w:rsidP="00F17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F17C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C" w:rsidRDefault="002815B5" w:rsidP="00F17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C" w:rsidRPr="00A50A93" w:rsidRDefault="00F17C7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7C" w:rsidRPr="00A50A93" w:rsidRDefault="00F17C7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7C" w:rsidRPr="00A50A93" w:rsidRDefault="00F17C7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F17C7C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C" w:rsidRPr="00A70810" w:rsidRDefault="00A7081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C" w:rsidRPr="00F17C7C" w:rsidRDefault="002815B5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815B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Демонтаж на Ел. инсталация</w:t>
            </w:r>
            <w:r w:rsidR="00A708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C" w:rsidRPr="00F17C7C" w:rsidRDefault="002815B5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F17C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C" w:rsidRDefault="002815B5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C" w:rsidRPr="00A50A93" w:rsidRDefault="00F17C7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7C" w:rsidRPr="00A50A93" w:rsidRDefault="00F17C7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7C" w:rsidRPr="00A50A93" w:rsidRDefault="00F17C7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A70810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0" w:rsidRPr="00A70810" w:rsidRDefault="00A7081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0" w:rsidRPr="002815B5" w:rsidRDefault="00A70810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Направа отвори в тухлен </w:t>
            </w:r>
            <w:r w:rsidRPr="00A708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зид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0" w:rsidRDefault="00A7081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F17C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0" w:rsidRDefault="00A7081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0" w:rsidRPr="00A50A93" w:rsidRDefault="00A7081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10" w:rsidRPr="00A50A93" w:rsidRDefault="00A7081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10" w:rsidRPr="00A50A93" w:rsidRDefault="00A7081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A70810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0" w:rsidRPr="00A70810" w:rsidRDefault="00A7081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0" w:rsidRPr="002815B5" w:rsidRDefault="00A70810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08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Разбиване замазка</w:t>
            </w:r>
            <w:r w:rsidR="00E7304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0" w:rsidRDefault="00A7081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815B5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0" w:rsidRDefault="00A7081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0" w:rsidRPr="00A50A93" w:rsidRDefault="00A7081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10" w:rsidRPr="00A50A93" w:rsidRDefault="00A7081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10" w:rsidRPr="00A50A93" w:rsidRDefault="00A7081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E7304B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4B" w:rsidRDefault="000E53FC" w:rsidP="000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4B" w:rsidRPr="00A70810" w:rsidRDefault="00E7304B" w:rsidP="000E5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7304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Разбиване</w:t>
            </w:r>
            <w:r w:rsidR="002705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E7304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стоманобетонна плоча</w:t>
            </w:r>
            <w:r w:rsidR="000E53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4B" w:rsidRPr="002815B5" w:rsidRDefault="00E7304B" w:rsidP="000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B5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4B" w:rsidRDefault="00E7304B" w:rsidP="000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4B" w:rsidRPr="00A50A93" w:rsidRDefault="00E7304B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4B" w:rsidRPr="00A50A93" w:rsidRDefault="00E7304B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4B" w:rsidRPr="00A50A93" w:rsidRDefault="00E7304B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E7304B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4B" w:rsidRDefault="000E53FC" w:rsidP="000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4B" w:rsidRPr="00A70810" w:rsidRDefault="00E7304B" w:rsidP="000E5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7304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Разбиване на тухлен зид</w:t>
            </w:r>
            <w:r w:rsidR="000E53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4B" w:rsidRPr="002815B5" w:rsidRDefault="00E7304B" w:rsidP="000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B5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4B" w:rsidRDefault="00E7304B" w:rsidP="000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4B" w:rsidRPr="00A50A93" w:rsidRDefault="00E7304B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4B" w:rsidRPr="00A50A93" w:rsidRDefault="00E7304B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4B" w:rsidRPr="00A50A93" w:rsidRDefault="00E7304B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E7304B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4B" w:rsidRDefault="000E53FC" w:rsidP="000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4B" w:rsidRPr="00A70810" w:rsidRDefault="00E7304B" w:rsidP="000E5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7304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Направа на отвор в тухлен зид и укрепване за монтаж на оловно стъкло 160/70</w:t>
            </w:r>
            <w:r w:rsidR="000E53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4B" w:rsidRPr="002815B5" w:rsidRDefault="00E7304B" w:rsidP="000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F17C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4B" w:rsidRDefault="00E7304B" w:rsidP="000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4B" w:rsidRPr="00A50A93" w:rsidRDefault="00E7304B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4B" w:rsidRPr="00A50A93" w:rsidRDefault="00E7304B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4B" w:rsidRPr="00A50A93" w:rsidRDefault="00E7304B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E7304B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4B" w:rsidRDefault="000E53FC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4B" w:rsidRPr="00A70810" w:rsidRDefault="000E53FC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E53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Очукване на гипсова мазилка по таван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4B" w:rsidRPr="002815B5" w:rsidRDefault="000E53FC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B5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4B" w:rsidRDefault="000E53FC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4B" w:rsidRPr="00A50A93" w:rsidRDefault="00E7304B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4B" w:rsidRPr="00A50A93" w:rsidRDefault="00E7304B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4B" w:rsidRPr="00A50A93" w:rsidRDefault="00E7304B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0E53FC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FC" w:rsidRDefault="000E53FC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FC" w:rsidRPr="000E53FC" w:rsidRDefault="000E53FC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E53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Разбиване</w:t>
            </w:r>
            <w:r w:rsidR="002705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0E53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мазилка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FC" w:rsidRPr="002815B5" w:rsidRDefault="000E53FC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B5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FC" w:rsidRDefault="000E53FC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FC" w:rsidRPr="00A50A93" w:rsidRDefault="000E53F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FC" w:rsidRPr="00A50A93" w:rsidRDefault="000E53F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FC" w:rsidRPr="00A50A93" w:rsidRDefault="000E53F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0E53FC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FC" w:rsidRDefault="000E53FC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FC" w:rsidRPr="000E53FC" w:rsidRDefault="000E53FC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E53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Направа на предстенна обшивка от гипсокартон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FC" w:rsidRPr="002815B5" w:rsidRDefault="000E53FC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B5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FC" w:rsidRDefault="000E53FC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FC" w:rsidRPr="00A50A93" w:rsidRDefault="000E53F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FC" w:rsidRPr="00A50A93" w:rsidRDefault="000E53F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FC" w:rsidRPr="00A50A93" w:rsidRDefault="000E53F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0E53FC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FC" w:rsidRPr="005F3EE7" w:rsidRDefault="000E53FC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F3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FC" w:rsidRPr="005F3EE7" w:rsidRDefault="000E53FC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F3E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Направа куфари от гипсокартон;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FC" w:rsidRPr="005F3EE7" w:rsidRDefault="000E53FC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EE7">
              <w:rPr>
                <w:rFonts w:ascii="Times New Roman" w:hAnsi="Times New Roman" w:cs="Times New Roman"/>
                <w:sz w:val="24"/>
                <w:szCs w:val="24"/>
              </w:rPr>
              <w:t>м.л.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FC" w:rsidRPr="005F3EE7" w:rsidRDefault="000E53FC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F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FC" w:rsidRPr="00A40990" w:rsidRDefault="000E53F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FC" w:rsidRPr="00A50A93" w:rsidRDefault="000E53F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FC" w:rsidRPr="00A50A93" w:rsidRDefault="000E53F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0E53FC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FC" w:rsidRDefault="000E53FC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FC" w:rsidRPr="000E53FC" w:rsidRDefault="000E53FC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E53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Направа на растерен окачен таван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FC" w:rsidRPr="002815B5" w:rsidRDefault="000E53FC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FC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FC" w:rsidRDefault="000E53FC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FC" w:rsidRPr="00A50A93" w:rsidRDefault="000E53F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FC" w:rsidRPr="00A50A93" w:rsidRDefault="000E53F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FC" w:rsidRPr="00A50A93" w:rsidRDefault="000E53F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CA54D3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D3" w:rsidRPr="00CA54D3" w:rsidRDefault="00CA54D3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D3" w:rsidRPr="000E53FC" w:rsidRDefault="00CA54D3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54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Направа на окачен таван от гипсокартон</w:t>
            </w:r>
            <w:r w:rsidR="002E75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D3" w:rsidRPr="000E53FC" w:rsidRDefault="00CA54D3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FC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D3" w:rsidRDefault="00CA54D3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D3" w:rsidRPr="00A50A93" w:rsidRDefault="00CA54D3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3" w:rsidRPr="00A50A93" w:rsidRDefault="00CA54D3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3" w:rsidRPr="00A50A93" w:rsidRDefault="00CA54D3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CA54D3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D3" w:rsidRDefault="00CA54D3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lastRenderedPageBreak/>
              <w:t>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D3" w:rsidRPr="000E53FC" w:rsidRDefault="00CA54D3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54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Доставка и монтаж на електростатична настилка</w:t>
            </w:r>
            <w:r w:rsidR="002E75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D3" w:rsidRPr="000E53FC" w:rsidRDefault="00CA54D3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FC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D3" w:rsidRDefault="00CA54D3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D3" w:rsidRPr="00A50A93" w:rsidRDefault="00CA54D3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3" w:rsidRPr="00A50A93" w:rsidRDefault="00CA54D3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3" w:rsidRPr="00A50A93" w:rsidRDefault="00CA54D3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CA54D3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D3" w:rsidRDefault="00CA54D3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D3" w:rsidRPr="000E53FC" w:rsidRDefault="00CA54D3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54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Направа на монолитова шпакловка по подове</w:t>
            </w:r>
            <w:r w:rsidR="002E75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D3" w:rsidRPr="000E53FC" w:rsidRDefault="002E753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FC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D3" w:rsidRDefault="002E753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D3" w:rsidRPr="00A50A93" w:rsidRDefault="00CA54D3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3" w:rsidRPr="00A50A93" w:rsidRDefault="00CA54D3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3" w:rsidRPr="00A50A93" w:rsidRDefault="00CA54D3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2E7530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30" w:rsidRDefault="002E753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30" w:rsidRPr="00CA54D3" w:rsidRDefault="002E7530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E75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Направа на система холкер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30" w:rsidRPr="002E7530" w:rsidRDefault="002E753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30" w:rsidRDefault="002E753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30" w:rsidRPr="00A50A93" w:rsidRDefault="002E753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0" w:rsidRPr="00A50A93" w:rsidRDefault="002E753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0" w:rsidRPr="00A50A93" w:rsidRDefault="002E753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2E7530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30" w:rsidRDefault="002E753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30" w:rsidRPr="00CA54D3" w:rsidRDefault="002E7530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E75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Доставка и монтаж на плъзгаща се алуминиева врата</w:t>
            </w:r>
            <w:r w:rsidR="004730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30" w:rsidRPr="002E7530" w:rsidRDefault="002E753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30" w:rsidRDefault="002E753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30" w:rsidRPr="00A50A93" w:rsidRDefault="002E753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0" w:rsidRPr="00A50A93" w:rsidRDefault="002E753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0" w:rsidRPr="00A50A93" w:rsidRDefault="002E753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2E7530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30" w:rsidRDefault="002E753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30" w:rsidRPr="00CA54D3" w:rsidRDefault="002E7530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E75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Латексово боядисване с антибактериален латекс  /доставка, подготовка и боядисване/</w:t>
            </w:r>
            <w:r w:rsidR="004730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30" w:rsidRPr="002E7530" w:rsidRDefault="002E753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30" w:rsidRDefault="002E753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30" w:rsidRPr="00A50A93" w:rsidRDefault="002E753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0" w:rsidRPr="00A50A93" w:rsidRDefault="002E753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0" w:rsidRPr="00A50A93" w:rsidRDefault="002E753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2E7530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30" w:rsidRDefault="00473068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30" w:rsidRPr="00CA54D3" w:rsidRDefault="00473068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30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Доставка и монтаж на винилово антибактериално покритие по стени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30" w:rsidRPr="000E53FC" w:rsidRDefault="00473068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30" w:rsidRDefault="00473068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30" w:rsidRPr="00A50A93" w:rsidRDefault="002E753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0" w:rsidRPr="00A50A93" w:rsidRDefault="002E753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0" w:rsidRPr="00A50A93" w:rsidRDefault="002E753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473068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68" w:rsidRDefault="00473068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68" w:rsidRPr="00473068" w:rsidRDefault="00473068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30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Доставка и монтаж на метална конструкция</w:t>
            </w:r>
            <w:r w:rsidR="008971A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4730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обш</w:t>
            </w:r>
            <w:r w:rsidR="008971A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ита с хидрофобен шперплат и защ</w:t>
            </w:r>
            <w:r w:rsidRPr="004730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итена с пожароустоичив гипсокартон</w:t>
            </w:r>
            <w:r w:rsidR="008971A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4730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техническо помещение</w:t>
            </w:r>
            <w:r w:rsidR="008971A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68" w:rsidRDefault="00473068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</w:t>
            </w:r>
            <w:r w:rsidRPr="004730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68" w:rsidRDefault="00473068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68" w:rsidRPr="00A50A93" w:rsidRDefault="0047306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8" w:rsidRPr="00A50A93" w:rsidRDefault="0047306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8" w:rsidRPr="00A50A93" w:rsidRDefault="0047306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473068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68" w:rsidRPr="005F3EE7" w:rsidRDefault="008971A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F3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68" w:rsidRPr="005F3EE7" w:rsidRDefault="008971AA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F3E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Направа предстенна обшивка от пожароустойчив гипскартон и вата;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68" w:rsidRPr="005F3EE7" w:rsidRDefault="008971A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F3E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68" w:rsidRPr="005F3EE7" w:rsidRDefault="008971A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F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68" w:rsidRPr="00A50A93" w:rsidRDefault="0047306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8" w:rsidRPr="00A50A93" w:rsidRDefault="0047306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8" w:rsidRPr="00A50A93" w:rsidRDefault="0047306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473068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68" w:rsidRDefault="008971A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68" w:rsidRPr="00473068" w:rsidRDefault="008971AA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971A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Направа на отвор покрив за се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рвизиране на климатична техника </w:t>
            </w:r>
            <w:r w:rsidRPr="008971A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971A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укрепване, надзид, доставка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монтаж капандура и метална стъ</w:t>
            </w:r>
            <w:r w:rsidRPr="008971A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лба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68" w:rsidRDefault="008971A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8971A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68" w:rsidRDefault="008971A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68" w:rsidRPr="00A50A93" w:rsidRDefault="0047306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8" w:rsidRPr="00A50A93" w:rsidRDefault="0047306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8" w:rsidRPr="00A50A93" w:rsidRDefault="0047306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473068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68" w:rsidRDefault="008971A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68" w:rsidRPr="00473068" w:rsidRDefault="008971AA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971A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Стоманена конструкция за укрепване на плоча с всички необходими крепежи по работен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68" w:rsidRDefault="008971A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</w:t>
            </w:r>
            <w:r w:rsidRPr="008971A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68" w:rsidRDefault="008971A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68" w:rsidRPr="00A50A93" w:rsidRDefault="0047306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8" w:rsidRPr="00A50A93" w:rsidRDefault="0047306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8" w:rsidRPr="00A50A93" w:rsidRDefault="0047306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473068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68" w:rsidRPr="005F3EE7" w:rsidRDefault="008971A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F3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68" w:rsidRPr="005F3EE7" w:rsidRDefault="008971AA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F3E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Направа куфари от пожароустойчив гипскартон и вата</w:t>
            </w:r>
            <w:r w:rsidR="00A40990" w:rsidRPr="005F3E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68" w:rsidRPr="005F3EE7" w:rsidRDefault="008971A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F3E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68" w:rsidRPr="005F3EE7" w:rsidRDefault="008971A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F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68" w:rsidRPr="00A50A93" w:rsidRDefault="0047306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8" w:rsidRPr="00A50A93" w:rsidRDefault="0047306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8" w:rsidRPr="00A50A93" w:rsidRDefault="0047306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7E3F58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58" w:rsidRPr="005F3EE7" w:rsidRDefault="007E3F58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F3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33</w:t>
            </w:r>
            <w:r w:rsidRPr="005F3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58" w:rsidRPr="005F3EE7" w:rsidRDefault="007E3F58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F3E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Направа окачен таван от пожароустойчив гипскартон и вата;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58" w:rsidRPr="005F3EE7" w:rsidRDefault="007E3F58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F3E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58" w:rsidRPr="005F3EE7" w:rsidRDefault="007E3F58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F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58" w:rsidRPr="00A50A93" w:rsidRDefault="007E3F5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8" w:rsidRPr="00A50A93" w:rsidRDefault="007E3F5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8" w:rsidRPr="00A50A93" w:rsidRDefault="007E3F5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7E3F58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58" w:rsidRPr="007E3F58" w:rsidRDefault="007E3F58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7E3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58" w:rsidRPr="007E3F58" w:rsidRDefault="007E3F58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F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Направа варо-циментова мазилка</w:t>
            </w:r>
            <w:r w:rsidR="006C49C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58" w:rsidRPr="007E3F58" w:rsidRDefault="007E3F58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F58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58" w:rsidRPr="007E3F58" w:rsidRDefault="007E3F58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7E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58" w:rsidRPr="00A50A93" w:rsidRDefault="007E3F5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8" w:rsidRPr="00A50A93" w:rsidRDefault="007E3F5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8" w:rsidRPr="00A50A93" w:rsidRDefault="007E3F5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7E3F58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58" w:rsidRPr="006C49CA" w:rsidRDefault="006C49C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6C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58" w:rsidRPr="006C49CA" w:rsidRDefault="006C49CA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C49C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Боядисване с блажна боя по метални повърхности;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58" w:rsidRPr="006C49CA" w:rsidRDefault="006C49C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C49C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58" w:rsidRPr="006C49CA" w:rsidRDefault="006C49C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6C4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58" w:rsidRPr="00A50A93" w:rsidRDefault="007E3F5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8" w:rsidRPr="00A50A93" w:rsidRDefault="007E3F5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8" w:rsidRPr="00A50A93" w:rsidRDefault="007E3F5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7E3F58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58" w:rsidRPr="006C49CA" w:rsidRDefault="006C49C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6C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58" w:rsidRPr="006C49CA" w:rsidRDefault="006C49CA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C49C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Ръчно пренасяне на стр. отпадъци вертикално до 5 м. и хоризонтално до 35 м</w:t>
            </w:r>
            <w:r w:rsidR="002705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6C49C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товарене, извозване и депониране на сметище, вкл. сметни такси;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58" w:rsidRPr="006C49CA" w:rsidRDefault="006C49C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C49C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58" w:rsidRPr="006C49CA" w:rsidRDefault="006C49C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6C4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58" w:rsidRPr="00A50A93" w:rsidRDefault="007E3F5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8" w:rsidRPr="00A50A93" w:rsidRDefault="007E3F5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8" w:rsidRPr="00A50A93" w:rsidRDefault="007E3F5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7E3F58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58" w:rsidRPr="00E14694" w:rsidRDefault="00E14694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1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58" w:rsidRPr="00E14694" w:rsidRDefault="00E14694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1469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Пренос строителни материали вертикално до 5 </w:t>
            </w:r>
            <w:r w:rsidRPr="00E1469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м. и хоризонтално до 35 м;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58" w:rsidRPr="00E14694" w:rsidRDefault="00E14694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1469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58" w:rsidRPr="00E14694" w:rsidRDefault="00E14694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1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58" w:rsidRPr="00A50A93" w:rsidRDefault="007E3F5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8" w:rsidRPr="00A50A93" w:rsidRDefault="007E3F5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8" w:rsidRPr="00A50A93" w:rsidRDefault="007E3F5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7E3F58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58" w:rsidRPr="00A40990" w:rsidRDefault="007E3F58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bg-BG"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58" w:rsidRPr="00DB4E58" w:rsidRDefault="00DB4E58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bg-BG"/>
              </w:rPr>
            </w:pPr>
            <w:r w:rsidRPr="00DB4E5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ПОЖАРОТЕХНИЧЕСКИ СРЕДСТВА</w:t>
            </w:r>
            <w:r w:rsidRPr="00DB4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4E5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 ПЪРВОНАЧАЛНО ГАСЕНЕ НА ПОЖАРИ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58" w:rsidRPr="00A40990" w:rsidRDefault="007E3F58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58" w:rsidRPr="00A40990" w:rsidRDefault="007E3F58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58" w:rsidRPr="00A50A93" w:rsidRDefault="007E3F5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8" w:rsidRPr="00A50A93" w:rsidRDefault="007E3F5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8" w:rsidRPr="00A50A93" w:rsidRDefault="007E3F5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7E3F58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58" w:rsidRPr="00DB4E58" w:rsidRDefault="00DB4E58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DB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38</w:t>
            </w:r>
            <w:r w:rsidRPr="00DB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58" w:rsidRPr="00DB4E58" w:rsidRDefault="00DB4E58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4E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Пожарогасители с въглероден диоксид СО2 – 5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58" w:rsidRPr="00DB4E58" w:rsidRDefault="00DB4E58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4E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58" w:rsidRPr="00DB4E58" w:rsidRDefault="00DB4E58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DB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58" w:rsidRPr="00A50A93" w:rsidRDefault="007E3F5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8" w:rsidRPr="00A50A93" w:rsidRDefault="007E3F5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8" w:rsidRPr="00A50A93" w:rsidRDefault="007E3F5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7E3F58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58" w:rsidRPr="00A40990" w:rsidRDefault="007E3F58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bg-BG"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58" w:rsidRPr="00B17790" w:rsidRDefault="00B17790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bg-BG"/>
              </w:rPr>
            </w:pPr>
            <w:r w:rsidRPr="00B1779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ЧАСТ</w:t>
            </w:r>
            <w:r w:rsidRPr="00B1779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  <w:r w:rsidRPr="00B1779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ЕЛЕКТРОТЕХНИЧЕСКА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58" w:rsidRPr="00A40990" w:rsidRDefault="007E3F58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58" w:rsidRPr="00A40990" w:rsidRDefault="007E3F58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58" w:rsidRPr="00A50A93" w:rsidRDefault="007E3F5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8" w:rsidRPr="00A50A93" w:rsidRDefault="007E3F5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8" w:rsidRPr="00A50A93" w:rsidRDefault="007E3F5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B17790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90" w:rsidRPr="00A40990" w:rsidRDefault="00B1779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bg-BG"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90" w:rsidRPr="00B17790" w:rsidRDefault="00B17790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1779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Pr="00B1779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МОНТАЖНИ РАБОТИ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90" w:rsidRPr="00A40990" w:rsidRDefault="00B1779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90" w:rsidRPr="00A40990" w:rsidRDefault="00B1779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90" w:rsidRPr="00A50A93" w:rsidRDefault="00B1779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90" w:rsidRPr="00A50A93" w:rsidRDefault="00B1779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90" w:rsidRPr="00A50A93" w:rsidRDefault="00B1779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B17790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90" w:rsidRPr="00B17790" w:rsidRDefault="00B1779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1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90" w:rsidRPr="00B17790" w:rsidRDefault="00B17790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1779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Доставка на табло РТ1 по приложена схема, метална кутия за вграден монтаж на стена, IP33;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90" w:rsidRPr="00B17790" w:rsidRDefault="00B1779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1779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90" w:rsidRPr="00B17790" w:rsidRDefault="00B1779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1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90" w:rsidRPr="00A50A93" w:rsidRDefault="00B1779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90" w:rsidRPr="00A50A93" w:rsidRDefault="00B1779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90" w:rsidRPr="00A50A93" w:rsidRDefault="00B1779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B17790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90" w:rsidRPr="00B17790" w:rsidRDefault="00B1779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1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90" w:rsidRPr="00B17790" w:rsidRDefault="00B17790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1779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Доставка на табло РТ2 по приложена схема, метална кутия за открит монтаж на стена, IP33;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90" w:rsidRPr="00B17790" w:rsidRDefault="00B1779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1779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90" w:rsidRPr="00B17790" w:rsidRDefault="00B1779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1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90" w:rsidRPr="00A50A93" w:rsidRDefault="00B1779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90" w:rsidRPr="00A50A93" w:rsidRDefault="00B1779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90" w:rsidRPr="00A50A93" w:rsidRDefault="00B1779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B17790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90" w:rsidRPr="00B17790" w:rsidRDefault="00B1779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1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90" w:rsidRPr="00B17790" w:rsidRDefault="00B17790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1779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Доставка и монтаж на осветително тяло, тип "Луна" с LED 24W, 4500K,  2400lм, 220V, 50Hz, IP 44, за вграден монтаж, с драйвер;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90" w:rsidRPr="00B17790" w:rsidRDefault="00B1779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1779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90" w:rsidRPr="00B17790" w:rsidRDefault="00B1779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1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90" w:rsidRPr="00A50A93" w:rsidRDefault="00B1779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90" w:rsidRPr="00A50A93" w:rsidRDefault="00B1779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90" w:rsidRPr="00A50A93" w:rsidRDefault="00B1779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B17790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90" w:rsidRPr="00A54686" w:rsidRDefault="00B1779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54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90" w:rsidRPr="00A54686" w:rsidRDefault="00A54686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468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Доставка и монтаж на осветително тяло, тип "Плафониер" с LED 20W,4500К, 2000lм, 220V, 50Hz, IP 44, с драйвер;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90" w:rsidRPr="00A54686" w:rsidRDefault="00A54686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468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90" w:rsidRPr="00A54686" w:rsidRDefault="00A54686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5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90" w:rsidRPr="00A50A93" w:rsidRDefault="00B1779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90" w:rsidRPr="00A50A93" w:rsidRDefault="00B1779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90" w:rsidRPr="00A50A93" w:rsidRDefault="00B1779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B17790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90" w:rsidRPr="00A54686" w:rsidRDefault="00A54686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54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90" w:rsidRPr="00A54686" w:rsidRDefault="00A54686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468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Доставка и монтаж на ключ обикновен, скрит монтаж 10А/220V;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90" w:rsidRPr="00A54686" w:rsidRDefault="00A54686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468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90" w:rsidRPr="00A54686" w:rsidRDefault="00A54686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5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90" w:rsidRPr="00A50A93" w:rsidRDefault="00B1779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90" w:rsidRPr="00A50A93" w:rsidRDefault="00B1779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90" w:rsidRPr="00A50A93" w:rsidRDefault="00B1779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B17790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90" w:rsidRPr="00A54686" w:rsidRDefault="00A54686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54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90" w:rsidRPr="00A54686" w:rsidRDefault="00A54686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468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Доставка и монтаж на ключ девиаторен, скрит монтаж 10А/220V;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90" w:rsidRPr="00A54686" w:rsidRDefault="00A54686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468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90" w:rsidRPr="00A54686" w:rsidRDefault="00A54686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5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90" w:rsidRPr="00A50A93" w:rsidRDefault="00B1779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90" w:rsidRPr="00A50A93" w:rsidRDefault="00B1779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90" w:rsidRPr="00A50A93" w:rsidRDefault="00B1779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711E98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98" w:rsidRPr="00A54686" w:rsidRDefault="00711E98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98" w:rsidRPr="00A54686" w:rsidRDefault="00711E98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1E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Доставка и монтаж на панел петорен с 5 бр. контакт еднофазен "Шуко" 16А/220V,  IP21, скрит монтаж, вкл.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711E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конзола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98" w:rsidRPr="00A54686" w:rsidRDefault="00711E98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468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98" w:rsidRPr="00A54686" w:rsidRDefault="00711E98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98" w:rsidRPr="00A50A93" w:rsidRDefault="00711E9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8" w:rsidRPr="00A50A93" w:rsidRDefault="00711E9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8" w:rsidRPr="00A50A93" w:rsidRDefault="00711E9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711E98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98" w:rsidRPr="00A54686" w:rsidRDefault="00711E98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98" w:rsidRPr="00A54686" w:rsidRDefault="00711E98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1E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Доставка и монтаж на панел троен с 3 бр. контакт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711E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еднофазен "Шуко" 16А/220V,  IP21, скрит монтаж, вкл.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711E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конзола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98" w:rsidRPr="00A54686" w:rsidRDefault="00711E98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468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98" w:rsidRPr="00A54686" w:rsidRDefault="00711E98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98" w:rsidRPr="00A50A93" w:rsidRDefault="00711E9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8" w:rsidRPr="00A50A93" w:rsidRDefault="00711E9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8" w:rsidRPr="00A50A93" w:rsidRDefault="00711E9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711E98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98" w:rsidRPr="00A54686" w:rsidRDefault="00711E98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98" w:rsidRPr="00A54686" w:rsidRDefault="00711E98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1E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Доставка и монтаж на разклонителни кутии, кръгли, скрит монтаж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98" w:rsidRPr="00A54686" w:rsidRDefault="00711E98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468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98" w:rsidRPr="00A54686" w:rsidRDefault="00711E98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98" w:rsidRPr="00A50A93" w:rsidRDefault="00711E9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8" w:rsidRPr="00A50A93" w:rsidRDefault="00711E9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8" w:rsidRPr="00A50A93" w:rsidRDefault="00711E9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711E98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98" w:rsidRPr="00A54686" w:rsidRDefault="00711E98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98" w:rsidRPr="00A54686" w:rsidRDefault="00711E98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1E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Доставка и монтаж на гофр.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711E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тръба Ф</w:t>
            </w:r>
            <w:r w:rsidR="002705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711E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711E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711E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положена над окачен таван или в преградни стени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98" w:rsidRPr="00A54686" w:rsidRDefault="00711E98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1E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98" w:rsidRPr="00A54686" w:rsidRDefault="00711E98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98" w:rsidRPr="00A50A93" w:rsidRDefault="00711E9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8" w:rsidRPr="00A50A93" w:rsidRDefault="00711E9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8" w:rsidRPr="00A50A93" w:rsidRDefault="00711E9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711E98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98" w:rsidRPr="00A54686" w:rsidRDefault="00711E98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lastRenderedPageBreak/>
              <w:t>49.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98" w:rsidRPr="00A54686" w:rsidRDefault="00711E98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1E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Доставка и монтаж на гофр.</w:t>
            </w:r>
            <w:r w:rsidR="0070618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711E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тръба Ф23</w:t>
            </w:r>
            <w:r w:rsidR="0070618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711E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мм</w:t>
            </w:r>
            <w:r w:rsidR="0070618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711E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положена над окачен таван или в преградни стени</w:t>
            </w:r>
            <w:r w:rsidR="0070618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98" w:rsidRPr="00A54686" w:rsidRDefault="00711E98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1E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98" w:rsidRPr="00A54686" w:rsidRDefault="00711E98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98" w:rsidRPr="00A50A93" w:rsidRDefault="00711E9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8" w:rsidRPr="00A50A93" w:rsidRDefault="00711E9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8" w:rsidRPr="00A50A93" w:rsidRDefault="00711E9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711E98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98" w:rsidRPr="00A54686" w:rsidRDefault="0070618C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98" w:rsidRPr="00A54686" w:rsidRDefault="0070618C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0618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Доставка и монтаж на гофр.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70618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тръба Ф</w:t>
            </w:r>
            <w:r w:rsidR="002705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70618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70618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70618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положена над окачен таван или в преградни стени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98" w:rsidRPr="00A54686" w:rsidRDefault="0070618C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1E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98" w:rsidRPr="00A54686" w:rsidRDefault="0070618C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98" w:rsidRPr="00A50A93" w:rsidRDefault="00711E9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8" w:rsidRPr="00A50A93" w:rsidRDefault="00711E9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8" w:rsidRPr="00A50A93" w:rsidRDefault="00711E9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711E98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98" w:rsidRPr="00A54686" w:rsidRDefault="0070618C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98" w:rsidRPr="00A54686" w:rsidRDefault="0070618C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0618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Доставка и монтаж на гофр.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70618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тръба Ф</w:t>
            </w:r>
            <w:r w:rsidR="002705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70618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70618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70618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положена над окачен таван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98" w:rsidRPr="00A54686" w:rsidRDefault="0070618C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1E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98" w:rsidRPr="00A54686" w:rsidRDefault="0070618C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98" w:rsidRPr="00A50A93" w:rsidRDefault="00711E9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8" w:rsidRPr="00A50A93" w:rsidRDefault="00711E9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8" w:rsidRPr="00A50A93" w:rsidRDefault="00711E9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711E98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98" w:rsidRPr="00A54686" w:rsidRDefault="0070618C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98" w:rsidRPr="00A54686" w:rsidRDefault="0070618C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0618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Доставка и монтаж на двустенна гофр.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70618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тръба Ф</w:t>
            </w:r>
            <w:r w:rsidR="002705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70618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70618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мм с UV защита, полагане открито по покрив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98" w:rsidRPr="00A54686" w:rsidRDefault="0070618C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1E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98" w:rsidRPr="00A54686" w:rsidRDefault="0070618C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98" w:rsidRPr="00A50A93" w:rsidRDefault="00711E9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8" w:rsidRPr="00A50A93" w:rsidRDefault="00711E9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8" w:rsidRPr="00A50A93" w:rsidRDefault="00711E9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70618C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8C" w:rsidRDefault="0070618C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8C" w:rsidRPr="0070618C" w:rsidRDefault="0070618C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0618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Доставка на кабел NYY2х1,5мм²,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изтегляне в положена гофрирана </w:t>
            </w:r>
            <w:r w:rsidRPr="0070618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тръба Ф</w:t>
            </w:r>
            <w:r w:rsidR="002705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70618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70618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8C" w:rsidRPr="00711E98" w:rsidRDefault="0070618C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1E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8C" w:rsidRDefault="0070618C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8C" w:rsidRPr="00A50A93" w:rsidRDefault="0070618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8C" w:rsidRPr="00A50A93" w:rsidRDefault="0070618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8C" w:rsidRPr="00A50A93" w:rsidRDefault="0070618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70618C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8C" w:rsidRDefault="0070618C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8C" w:rsidRPr="0070618C" w:rsidRDefault="000A1CAF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1C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Доставка на кабел NYY3х1,5мм², изтегляне в положена гофрирана тръба Ф</w:t>
            </w:r>
            <w:r w:rsidR="002705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A1C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A1C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8C" w:rsidRPr="00711E98" w:rsidRDefault="000A1CAF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1E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8C" w:rsidRDefault="000A1CAF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8C" w:rsidRPr="00A50A93" w:rsidRDefault="0070618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8C" w:rsidRPr="00A50A93" w:rsidRDefault="0070618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8C" w:rsidRPr="00A50A93" w:rsidRDefault="0070618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70618C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8C" w:rsidRDefault="000A1CAF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8C" w:rsidRPr="0070618C" w:rsidRDefault="000A1CAF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1C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Доставка на кабел NYY3х2,5мм², изтегляне в положена гофрирана тръба Ф</w:t>
            </w:r>
            <w:r w:rsidR="002705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A1C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A1C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8C" w:rsidRPr="00711E98" w:rsidRDefault="000A1CAF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1E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8C" w:rsidRDefault="000A1CAF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8C" w:rsidRPr="00A50A93" w:rsidRDefault="0070618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8C" w:rsidRPr="00A50A93" w:rsidRDefault="0070618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8C" w:rsidRPr="00A50A93" w:rsidRDefault="0070618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70618C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8C" w:rsidRDefault="000A1CAF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8C" w:rsidRPr="0070618C" w:rsidRDefault="000A1CAF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1C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Доставка на кабел NYY3х4мм², изтегляне в положена гофрирана тръба Ф</w:t>
            </w:r>
            <w:r w:rsidR="002705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A1C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A1C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8C" w:rsidRPr="00711E98" w:rsidRDefault="000A1CAF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1E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8C" w:rsidRDefault="000A1CAF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8C" w:rsidRPr="00A50A93" w:rsidRDefault="0070618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8C" w:rsidRPr="00A50A93" w:rsidRDefault="0070618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8C" w:rsidRPr="00A50A93" w:rsidRDefault="0070618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70618C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8C" w:rsidRDefault="00A301FC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8C" w:rsidRPr="0070618C" w:rsidRDefault="00A301FC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301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Доставка на кабел NYY5х2,5мм², изтегляне в положена гофрирана тръба Ф</w:t>
            </w:r>
            <w:r w:rsidR="002705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A301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A301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8C" w:rsidRPr="00711E98" w:rsidRDefault="00A301FC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1E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8C" w:rsidRDefault="00A301FC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8C" w:rsidRPr="00A50A93" w:rsidRDefault="0070618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8C" w:rsidRPr="00A50A93" w:rsidRDefault="0070618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8C" w:rsidRPr="00A50A93" w:rsidRDefault="0070618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70618C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8C" w:rsidRPr="00A56799" w:rsidRDefault="00A56799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8C" w:rsidRPr="0070618C" w:rsidRDefault="00A56799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67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Доставка на кабел NYY5х4мм², изтегляне в положена гофрирана тръба Ф</w:t>
            </w:r>
            <w:r w:rsidR="002705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A567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A567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8C" w:rsidRPr="00711E98" w:rsidRDefault="00A56799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1E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8C" w:rsidRPr="00A56799" w:rsidRDefault="00A56799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8C" w:rsidRPr="00A50A93" w:rsidRDefault="0070618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8C" w:rsidRPr="00A50A93" w:rsidRDefault="0070618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8C" w:rsidRPr="00A50A93" w:rsidRDefault="0070618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70618C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8C" w:rsidRDefault="00B26CA6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8C" w:rsidRPr="0070618C" w:rsidRDefault="00B26CA6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6CA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Доставка на кабел NYY5х16мм², изтегляне в положена гофрирана тръба Ф</w:t>
            </w:r>
            <w:r w:rsidR="000153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B26CA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B26CA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8C" w:rsidRPr="00711E98" w:rsidRDefault="00B26CA6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1E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8C" w:rsidRDefault="00B26CA6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8C" w:rsidRPr="00A50A93" w:rsidRDefault="0070618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8C" w:rsidRPr="00A50A93" w:rsidRDefault="0070618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8C" w:rsidRPr="00A50A93" w:rsidRDefault="0070618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70618C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8C" w:rsidRDefault="00B26CA6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8C" w:rsidRPr="0070618C" w:rsidRDefault="00B26CA6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6CA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Доставка на кабел NYY5х95мм², изтегляне в тръба и открито на скоби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8C" w:rsidRPr="00711E98" w:rsidRDefault="00B26CA6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1E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8C" w:rsidRDefault="00B26CA6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8C" w:rsidRPr="00A50A93" w:rsidRDefault="0070618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8C" w:rsidRPr="00A50A93" w:rsidRDefault="0070618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8C" w:rsidRPr="00A50A93" w:rsidRDefault="0070618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70618C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8C" w:rsidRDefault="00B26CA6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8C" w:rsidRPr="0070618C" w:rsidRDefault="00B26CA6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6CA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Свързване проводник към съоръжение до 2,5 мм²</w:t>
            </w:r>
            <w:r w:rsidR="0069331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8C" w:rsidRPr="00711E98" w:rsidRDefault="00B26CA6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B26CA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8C" w:rsidRDefault="00B26CA6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2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8C" w:rsidRPr="00A50A93" w:rsidRDefault="0070618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8C" w:rsidRPr="00A50A93" w:rsidRDefault="0070618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8C" w:rsidRPr="00A50A93" w:rsidRDefault="0070618C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AE009A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Pr="00AE009A" w:rsidRDefault="00AE009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Pr="00B26CA6" w:rsidRDefault="00AE009A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0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Свързване проводник към съоръжение до 6 мм²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Default="00AE009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B26CA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Pr="00B26CA6" w:rsidRDefault="00AE009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Pr="00A50A93" w:rsidRDefault="00AE009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A" w:rsidRPr="00A50A93" w:rsidRDefault="00AE009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A" w:rsidRPr="00A50A93" w:rsidRDefault="00AE009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AE009A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Default="00AE009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Pr="00B26CA6" w:rsidRDefault="00AE009A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0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Свързване проводник към съоръжение до 16 мм²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Default="00AE009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B26CA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Pr="00B26CA6" w:rsidRDefault="00AE009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Pr="00A50A93" w:rsidRDefault="00AE009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A" w:rsidRPr="00A50A93" w:rsidRDefault="00AE009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A" w:rsidRPr="00A50A93" w:rsidRDefault="00AE009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AE009A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Default="00A027AF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lastRenderedPageBreak/>
              <w:t>64.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Pr="00B26CA6" w:rsidRDefault="00A027AF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27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Свързване проводник към съоръжение 95 мм²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Default="00A027AF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B26CA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Pr="00B26CA6" w:rsidRDefault="00A027AF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Pr="00A50A93" w:rsidRDefault="00AE009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A" w:rsidRPr="00A50A93" w:rsidRDefault="00AE009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A" w:rsidRPr="00A50A93" w:rsidRDefault="00AE009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AE009A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Default="00A027AF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Pr="00B26CA6" w:rsidRDefault="00A027AF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27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Направа суха разделка на кабел до 6 мм²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Default="00A027AF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B26CA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Pr="00B26CA6" w:rsidRDefault="00A027AF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Pr="00A50A93" w:rsidRDefault="00AE009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A" w:rsidRPr="00A50A93" w:rsidRDefault="00AE009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A" w:rsidRPr="00A50A93" w:rsidRDefault="00AE009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AE009A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Default="00A027AF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Pr="00B26CA6" w:rsidRDefault="00A027AF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27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Направа суха разделка на кабел до 16 мм²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Default="00A027AF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B26CA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Pr="00B26CA6" w:rsidRDefault="00A027AF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Pr="00A50A93" w:rsidRDefault="00AE009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A" w:rsidRPr="00A50A93" w:rsidRDefault="00AE009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A" w:rsidRPr="00A50A93" w:rsidRDefault="00AE009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AE009A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Default="00A027AF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Pr="00B26CA6" w:rsidRDefault="00A027AF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27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Направа суха разделка на кабел 95 мм²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Default="00A027AF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B26CA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Pr="00B26CA6" w:rsidRDefault="00A027AF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Pr="00A50A93" w:rsidRDefault="00AE009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A" w:rsidRPr="00A50A93" w:rsidRDefault="00AE009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A" w:rsidRPr="00A50A93" w:rsidRDefault="00AE009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AE009A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Default="00B7233F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Pr="00B26CA6" w:rsidRDefault="00B7233F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7233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Подвързване на съществуващ кабел в ново табло РТ1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Default="00B7233F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B26CA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Pr="00B26CA6" w:rsidRDefault="00B7233F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Pr="00A50A93" w:rsidRDefault="00AE009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A" w:rsidRPr="00A50A93" w:rsidRDefault="00AE009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A" w:rsidRPr="00A50A93" w:rsidRDefault="00AE009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AE009A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Default="00B7233F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Pr="00B26CA6" w:rsidRDefault="00B7233F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7233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Измерва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 на съпротивление на контура „</w:t>
            </w:r>
            <w:r w:rsidRPr="00B7233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фаза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261A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B7233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защитен проводник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Default="00B7233F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B26CA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Pr="00B26CA6" w:rsidRDefault="00B7233F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Pr="00A50A93" w:rsidRDefault="00AE009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A" w:rsidRPr="00A50A93" w:rsidRDefault="00AE009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A" w:rsidRPr="00A50A93" w:rsidRDefault="00AE009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AE009A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Default="00B7233F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70.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Pr="00B26CA6" w:rsidRDefault="00261AD8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1A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Измерване на време на изключване, допирно напрежение и заземително съпротивление на дефектнотокова защита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Default="00261AD8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B26CA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Pr="00B26CA6" w:rsidRDefault="00261AD8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Pr="00A50A93" w:rsidRDefault="00AE009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A" w:rsidRPr="00A50A93" w:rsidRDefault="00AE009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A" w:rsidRPr="00A50A93" w:rsidRDefault="00AE009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AE009A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Pr="00443680" w:rsidRDefault="0044368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Pr="00B26CA6" w:rsidRDefault="00443680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4368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Измерване на осветеност, микроклимат и шум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Default="0044368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B26CA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Pr="00B26CA6" w:rsidRDefault="0044368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Pr="00A50A93" w:rsidRDefault="00AE009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A" w:rsidRPr="00A50A93" w:rsidRDefault="00AE009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A" w:rsidRPr="00A50A93" w:rsidRDefault="00AE009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AE009A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Default="0044368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72.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Pr="00B26CA6" w:rsidRDefault="00443680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4368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Доставка на поцинкована шина Fe 40/4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44368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мм, полагане по фасада и над ок.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</w:t>
            </w:r>
            <w:r w:rsidRPr="0044368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аван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Default="0044368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B26CA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Pr="00B26CA6" w:rsidRDefault="0044368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Pr="00A50A93" w:rsidRDefault="00AE009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A" w:rsidRPr="00A50A93" w:rsidRDefault="00AE009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A" w:rsidRPr="00A50A93" w:rsidRDefault="00AE009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AE009A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Default="0044368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73.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Pr="00B26CA6" w:rsidRDefault="00443680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4368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Доставка на поцинкована шина Fe 40/4</w:t>
            </w:r>
            <w:r w:rsidR="0073321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44368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мм, полагане директно в изкоп</w:t>
            </w:r>
            <w:r w:rsidR="0073321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Default="0044368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4368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Pr="00B26CA6" w:rsidRDefault="0044368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Pr="00A50A93" w:rsidRDefault="00AE009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A" w:rsidRPr="00A50A93" w:rsidRDefault="00AE009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A" w:rsidRPr="00A50A93" w:rsidRDefault="00AE009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AE009A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Default="0073321B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74.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Pr="00B26CA6" w:rsidRDefault="0073321B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Направа на </w:t>
            </w:r>
            <w:r w:rsidRPr="0073321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заземител от 3 броя заземителни колове кръстати/тръбни с дължина 1,5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73321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м, набити на 0,8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73321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 под терена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73321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вертикално един върху друг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Default="0073321B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B26CA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Pr="00B26CA6" w:rsidRDefault="0073321B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A" w:rsidRPr="00A50A93" w:rsidRDefault="00AE009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A" w:rsidRPr="00A50A93" w:rsidRDefault="00AE009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A" w:rsidRPr="00A50A93" w:rsidRDefault="00AE009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73321B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B" w:rsidRDefault="0073321B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75.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B" w:rsidRPr="00B26CA6" w:rsidRDefault="0073321B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3321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Проверка наличието на връзка между заземител и заземявани елементи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B" w:rsidRDefault="0073321B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B26CA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B" w:rsidRPr="00B26CA6" w:rsidRDefault="0073321B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B" w:rsidRPr="00A50A93" w:rsidRDefault="0073321B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B" w:rsidRPr="00A50A93" w:rsidRDefault="0073321B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B" w:rsidRPr="00A50A93" w:rsidRDefault="0073321B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73321B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B" w:rsidRDefault="0073321B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B" w:rsidRPr="00C51F30" w:rsidRDefault="00B1610B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51F3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ЧАСТ</w:t>
            </w:r>
            <w:r w:rsidRPr="00354C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  <w:r w:rsidRPr="00C51F3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ВОДОСНАБДЯВАНЕ И КАНАЛИЗАЦИЯ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B" w:rsidRDefault="0073321B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B" w:rsidRPr="00B26CA6" w:rsidRDefault="0073321B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B" w:rsidRPr="00A50A93" w:rsidRDefault="0073321B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B" w:rsidRPr="00A50A93" w:rsidRDefault="0073321B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B" w:rsidRPr="00A50A93" w:rsidRDefault="0073321B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73321B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B" w:rsidRPr="00C51F30" w:rsidRDefault="0073321B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B" w:rsidRPr="00C51F30" w:rsidRDefault="00C51F30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51F3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Сградна водопроводна инсталация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B" w:rsidRDefault="0073321B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B" w:rsidRPr="00B26CA6" w:rsidRDefault="0073321B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B" w:rsidRPr="00A50A93" w:rsidRDefault="0073321B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B" w:rsidRPr="00A50A93" w:rsidRDefault="0073321B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B" w:rsidRPr="00A50A93" w:rsidRDefault="0073321B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73321B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B" w:rsidRDefault="00C51F3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76.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B" w:rsidRPr="00B26CA6" w:rsidRDefault="00C51F30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1F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Доставка и монтаж на PPr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C51F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водопроводни тръби ф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51F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 PN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16 с топлинна изолация </w:t>
            </w:r>
            <w:r w:rsidRPr="00C51F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51F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студена вода, вкл.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51F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фитинги, преходи РР/метал и материали за укрепване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B" w:rsidRDefault="00C51F3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1F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B" w:rsidRPr="00B26CA6" w:rsidRDefault="00C51F3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C51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B" w:rsidRPr="00A50A93" w:rsidRDefault="0073321B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B" w:rsidRPr="00A50A93" w:rsidRDefault="0073321B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B" w:rsidRPr="00A50A93" w:rsidRDefault="0073321B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73321B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B" w:rsidRDefault="00C51F3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77.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B" w:rsidRPr="00B26CA6" w:rsidRDefault="00C51F30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1F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Доставка и монтаж на PPr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C51F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водопроводни тръби ф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51F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 PN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51F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  с топлинна изолация - топла  вода, вкл.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51F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фитинги, преходи РР/метал и </w:t>
            </w:r>
            <w:r w:rsidRPr="00C51F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материали за укрепване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  <w:r w:rsidRPr="00C51F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B" w:rsidRDefault="00C51F3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1F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B" w:rsidRPr="00B26CA6" w:rsidRDefault="00C51F3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B" w:rsidRPr="00A50A93" w:rsidRDefault="0073321B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B" w:rsidRPr="00A50A93" w:rsidRDefault="0073321B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B" w:rsidRPr="00A50A93" w:rsidRDefault="0073321B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C51F30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30" w:rsidRDefault="00C51F3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lastRenderedPageBreak/>
              <w:t>78.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30" w:rsidRPr="00C51F30" w:rsidRDefault="00C51F30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1F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Доставка и монтаж в сграда на полиетиленови тръби за питейна вода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51F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РN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20 и Т </w:t>
            </w:r>
            <w:r w:rsidRPr="00C51F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60ºС с алуминиева вложка ø</w:t>
            </w:r>
            <w:r w:rsidR="00D337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51F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20, вкл.</w:t>
            </w:r>
            <w:r w:rsidR="00D337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51F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обсаден шлаух</w:t>
            </w:r>
            <w:r w:rsidR="00D337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30" w:rsidRPr="00C51F30" w:rsidRDefault="00C51F3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1F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30" w:rsidRDefault="00C51F3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30" w:rsidRPr="00A50A93" w:rsidRDefault="00C51F3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30" w:rsidRPr="00A50A93" w:rsidRDefault="00C51F3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30" w:rsidRPr="00A50A93" w:rsidRDefault="00C51F3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C51F30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30" w:rsidRDefault="00D337B2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79.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30" w:rsidRPr="00C51F30" w:rsidRDefault="00D337B2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337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Доставка и монтаж на смесителна батерия за тоалетна мивка - стояща, вкл.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337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гъвкави връзки и 2 бр. кранчета тип ВКР 1/2'-3/8"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30" w:rsidRPr="00C51F30" w:rsidRDefault="00D337B2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D337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30" w:rsidRDefault="00D337B2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30" w:rsidRPr="00A50A93" w:rsidRDefault="00C51F3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30" w:rsidRPr="00A50A93" w:rsidRDefault="00C51F3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30" w:rsidRPr="00A50A93" w:rsidRDefault="00C51F3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C51F30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30" w:rsidRPr="005F3EE7" w:rsidRDefault="00D337B2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F3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80.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30" w:rsidRPr="005F3EE7" w:rsidRDefault="00D337B2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F3E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Направа на улеи от 5/5 до 10/10 в стара тухлена зидария;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30" w:rsidRPr="005F3EE7" w:rsidRDefault="00D337B2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F3E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30" w:rsidRPr="005F3EE7" w:rsidRDefault="00D337B2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F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30" w:rsidRPr="00A50A93" w:rsidRDefault="00C51F3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30" w:rsidRPr="00A50A93" w:rsidRDefault="00C51F3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30" w:rsidRPr="00A50A93" w:rsidRDefault="00C51F3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C51F30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30" w:rsidRDefault="00D337B2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81.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30" w:rsidRPr="00C51F30" w:rsidRDefault="00D337B2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337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Дезинфекция и промиване на питеен водопровод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30" w:rsidRPr="00C51F30" w:rsidRDefault="00D337B2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337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30" w:rsidRDefault="00D337B2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30" w:rsidRPr="00A50A93" w:rsidRDefault="00C51F3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30" w:rsidRPr="00A50A93" w:rsidRDefault="00C51F3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30" w:rsidRPr="00A50A93" w:rsidRDefault="00C51F3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C51F30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30" w:rsidRDefault="00D337B2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82.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30" w:rsidRPr="00C51F30" w:rsidRDefault="00D337B2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337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Спирателен кран ф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337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30" w:rsidRPr="00C51F30" w:rsidRDefault="00D337B2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D337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30" w:rsidRDefault="00D337B2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30" w:rsidRPr="00A50A93" w:rsidRDefault="00C51F3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30" w:rsidRPr="00A50A93" w:rsidRDefault="00C51F3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30" w:rsidRPr="00A50A93" w:rsidRDefault="00C51F3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C51F30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30" w:rsidRDefault="00D337B2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83.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30" w:rsidRPr="00C51F30" w:rsidRDefault="00D337B2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337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Хидравлично изпитване на водопровод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30" w:rsidRPr="00C51F30" w:rsidRDefault="00D337B2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337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30" w:rsidRDefault="00D337B2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30" w:rsidRPr="00A50A93" w:rsidRDefault="00C51F3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30" w:rsidRPr="00A50A93" w:rsidRDefault="00C51F3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30" w:rsidRPr="00A50A93" w:rsidRDefault="00C51F3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C51F30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30" w:rsidRDefault="00D337B2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84.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30" w:rsidRPr="00C51F30" w:rsidRDefault="00D337B2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337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Доставка и монтаж на РVС тръби ф</w:t>
            </w:r>
            <w:r w:rsidR="0077360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337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50 за сградна канализация, вкл. фасонни части и укрепване</w:t>
            </w:r>
            <w:r w:rsidR="0077360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D337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вкл. фасонни парчета</w:t>
            </w:r>
            <w:r w:rsidR="0077360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30" w:rsidRPr="00C51F30" w:rsidRDefault="00773605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337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30" w:rsidRDefault="00773605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30" w:rsidRPr="00A50A93" w:rsidRDefault="00C51F3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30" w:rsidRPr="00A50A93" w:rsidRDefault="00C51F3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30" w:rsidRPr="00A50A93" w:rsidRDefault="00C51F3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1C645A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5A" w:rsidRPr="001C645A" w:rsidRDefault="001C645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5A" w:rsidRPr="00D337B2" w:rsidRDefault="001C645A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C645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Доставка и монтаж на РVС тръби ф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C645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40 за сградна канализация, вкл. фасонни части и укрепване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1C645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вкл. фасонни парчета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5A" w:rsidRPr="00D337B2" w:rsidRDefault="001C645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337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5A" w:rsidRDefault="001C645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5A" w:rsidRPr="00A50A93" w:rsidRDefault="001C645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5A" w:rsidRPr="00A50A93" w:rsidRDefault="001C645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5A" w:rsidRPr="00A50A93" w:rsidRDefault="001C645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1C645A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5A" w:rsidRPr="005F3EE7" w:rsidRDefault="001C645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F3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86.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5A" w:rsidRPr="005F3EE7" w:rsidRDefault="001C645A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F3E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Направа на улеи от 5/5 до 10/10 в стара тухлена зидария;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5A" w:rsidRPr="005F3EE7" w:rsidRDefault="001C645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F3E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5A" w:rsidRPr="005F3EE7" w:rsidRDefault="001C645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F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5A" w:rsidRPr="00A50A93" w:rsidRDefault="001C645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5A" w:rsidRPr="00A50A93" w:rsidRDefault="001C645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5A" w:rsidRPr="00A50A93" w:rsidRDefault="001C645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1C645A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5A" w:rsidRDefault="001C645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87.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5A" w:rsidRPr="00D337B2" w:rsidRDefault="001C645A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C645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 тръби за дренаж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</w:t>
            </w:r>
            <w:r w:rsidRPr="001C645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C645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5A" w:rsidRPr="00D337B2" w:rsidRDefault="001C645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C645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5A" w:rsidRDefault="001C645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5A" w:rsidRPr="00A50A93" w:rsidRDefault="001C645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5A" w:rsidRPr="00A50A93" w:rsidRDefault="001C645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5A" w:rsidRPr="00A50A93" w:rsidRDefault="001C645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1C645A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5A" w:rsidRDefault="00785311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88.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5A" w:rsidRPr="00D337B2" w:rsidRDefault="00785311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85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Доставка и монтаж на тоалетна мивка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</w:t>
            </w:r>
            <w:r w:rsidRPr="00785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среден формат, комплект със сифон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5A" w:rsidRPr="00D337B2" w:rsidRDefault="00785311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D337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5A" w:rsidRDefault="00785311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5A" w:rsidRPr="00A50A93" w:rsidRDefault="001C645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5A" w:rsidRPr="00A50A93" w:rsidRDefault="001C645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5A" w:rsidRPr="00A50A93" w:rsidRDefault="001C645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1C645A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5A" w:rsidRDefault="00785311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89.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5A" w:rsidRPr="00D337B2" w:rsidRDefault="00785311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85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Сифон ф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785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 за включване дренаж от климатици в канализацията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5A" w:rsidRPr="00D337B2" w:rsidRDefault="00785311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D337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5A" w:rsidRDefault="00785311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5A" w:rsidRPr="00A50A93" w:rsidRDefault="001C645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5A" w:rsidRPr="00A50A93" w:rsidRDefault="001C645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5A" w:rsidRPr="00A50A93" w:rsidRDefault="001C645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1C645A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5A" w:rsidRDefault="00785311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90.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5A" w:rsidRPr="00D337B2" w:rsidRDefault="00785311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85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Хидравлично изпитване на канализация до ф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785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5A" w:rsidRPr="00D337B2" w:rsidRDefault="00785311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337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5A" w:rsidRDefault="00785311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5A" w:rsidRPr="00A50A93" w:rsidRDefault="001C645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5A" w:rsidRPr="00A50A93" w:rsidRDefault="001C645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5A" w:rsidRPr="00A50A93" w:rsidRDefault="001C645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1C645A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5A" w:rsidRDefault="00785311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91.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5A" w:rsidRPr="00D337B2" w:rsidRDefault="00785311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85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Укрепители за канализация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5A" w:rsidRPr="00D337B2" w:rsidRDefault="00785311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D337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5A" w:rsidRDefault="00785311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5A" w:rsidRPr="00A50A93" w:rsidRDefault="001C645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5A" w:rsidRPr="00A50A93" w:rsidRDefault="001C645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5A" w:rsidRPr="00A50A93" w:rsidRDefault="001C645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1C645A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5A" w:rsidRDefault="001C645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5A" w:rsidRPr="00354CD1" w:rsidRDefault="00354CD1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54CD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ЧАСТ</w:t>
            </w:r>
            <w:r w:rsidRPr="00354C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  <w:r w:rsidRPr="00354CD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ИНСТАЛАЦИИ МЕДИЦИНСКИ ГАЗОВЕ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5A" w:rsidRPr="00D337B2" w:rsidRDefault="001C645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5A" w:rsidRDefault="001C645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5A" w:rsidRPr="00A50A93" w:rsidRDefault="001C645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5A" w:rsidRPr="00A50A93" w:rsidRDefault="001C645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5A" w:rsidRPr="00A50A93" w:rsidRDefault="001C645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354CD1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D1" w:rsidRPr="00354CD1" w:rsidRDefault="00354CD1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D1" w:rsidRPr="00D337B2" w:rsidRDefault="00354CD1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4C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Медни тръби сертификат EN 13348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или еквивалент</w:t>
            </w:r>
            <w:r w:rsidRPr="00354C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диаметър Ф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54C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10х1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D1" w:rsidRPr="00D337B2" w:rsidRDefault="00354CD1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4C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D1" w:rsidRDefault="00354CD1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D1" w:rsidRPr="00A50A93" w:rsidRDefault="00354CD1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D1" w:rsidRPr="00A50A93" w:rsidRDefault="00354CD1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D1" w:rsidRPr="00A50A93" w:rsidRDefault="00354CD1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354CD1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D1" w:rsidRDefault="00354CD1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93.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D1" w:rsidRPr="00D337B2" w:rsidRDefault="00354CD1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4C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Също, но Ф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54C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12х1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D1" w:rsidRPr="00D337B2" w:rsidRDefault="00354CD1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4C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D1" w:rsidRDefault="00354CD1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D1" w:rsidRPr="00A50A93" w:rsidRDefault="00354CD1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D1" w:rsidRPr="00A50A93" w:rsidRDefault="00354CD1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D1" w:rsidRPr="00A50A93" w:rsidRDefault="00354CD1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354CD1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D1" w:rsidRDefault="00354CD1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94.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D1" w:rsidRPr="00D337B2" w:rsidRDefault="00354CD1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4C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Също, но Ф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54C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15х1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D1" w:rsidRPr="00D337B2" w:rsidRDefault="00354CD1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4C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D1" w:rsidRDefault="00354CD1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D1" w:rsidRPr="00A50A93" w:rsidRDefault="00354CD1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D1" w:rsidRPr="00A50A93" w:rsidRDefault="00354CD1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D1" w:rsidRPr="00A50A93" w:rsidRDefault="00354CD1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354CD1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D1" w:rsidRDefault="00354CD1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95.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D1" w:rsidRPr="00D337B2" w:rsidRDefault="00354CD1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Доза </w:t>
            </w:r>
            <w:r w:rsidRPr="00354C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медицински кислород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D1" w:rsidRPr="00D337B2" w:rsidRDefault="00354CD1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D337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D1" w:rsidRDefault="00354CD1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D1" w:rsidRPr="00A50A93" w:rsidRDefault="00354CD1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D1" w:rsidRPr="00A50A93" w:rsidRDefault="00354CD1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D1" w:rsidRPr="00A50A93" w:rsidRDefault="00354CD1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354CD1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D1" w:rsidRDefault="00354CD1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lastRenderedPageBreak/>
              <w:t>96.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D1" w:rsidRPr="00D337B2" w:rsidRDefault="00354CD1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4C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Доза вакуум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D1" w:rsidRPr="00D337B2" w:rsidRDefault="00354CD1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D337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D1" w:rsidRDefault="00354CD1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D1" w:rsidRPr="00A50A93" w:rsidRDefault="00354CD1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D1" w:rsidRPr="00A50A93" w:rsidRDefault="00354CD1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D1" w:rsidRPr="00A50A93" w:rsidRDefault="00354CD1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354CD1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D1" w:rsidRDefault="00354CD1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97.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D1" w:rsidRPr="00D337B2" w:rsidRDefault="00AE287B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Доза </w:t>
            </w:r>
            <w:r w:rsidRPr="00AE28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сгъстен въздух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D1" w:rsidRPr="00D337B2" w:rsidRDefault="00AE287B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D337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D1" w:rsidRDefault="00AE287B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D1" w:rsidRPr="00A50A93" w:rsidRDefault="00354CD1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D1" w:rsidRPr="00A50A93" w:rsidRDefault="00354CD1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D1" w:rsidRPr="00A50A93" w:rsidRDefault="00354CD1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AE287B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B" w:rsidRDefault="00AE287B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98.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B" w:rsidRDefault="00AE287B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8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Доза за отвеждане на отработен наркозен газ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B" w:rsidRDefault="00AE287B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D337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B" w:rsidRDefault="00AE287B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B" w:rsidRPr="00A50A93" w:rsidRDefault="00AE287B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B" w:rsidRPr="00A50A93" w:rsidRDefault="00AE287B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B" w:rsidRPr="00A50A93" w:rsidRDefault="00AE287B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AE287B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B" w:rsidRDefault="00AE287B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99.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B" w:rsidRDefault="00AE287B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Изпробване на </w:t>
            </w:r>
            <w:r w:rsidRPr="00AE28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якост и плътност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B" w:rsidRDefault="00AE287B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4C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B" w:rsidRDefault="00AE287B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B" w:rsidRPr="00A50A93" w:rsidRDefault="00AE287B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B" w:rsidRPr="00A50A93" w:rsidRDefault="00AE287B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B" w:rsidRPr="00A50A93" w:rsidRDefault="00AE287B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AE287B" w:rsidRPr="00A50A93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B" w:rsidRDefault="00AE287B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B" w:rsidRDefault="00AE287B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8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Продухване на ИМГ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B" w:rsidRDefault="00AE287B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4C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B" w:rsidRDefault="00AE287B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B" w:rsidRPr="00A50A93" w:rsidRDefault="00AE287B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B" w:rsidRPr="00A50A93" w:rsidRDefault="00AE287B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B" w:rsidRPr="00A50A93" w:rsidRDefault="00AE287B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</w:tr>
      <w:tr w:rsidR="00AE287B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B" w:rsidRPr="0008263C" w:rsidRDefault="00AE287B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B" w:rsidRPr="0008263C" w:rsidRDefault="00595C21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СИСТЕМА </w:t>
            </w:r>
            <w:r w:rsidR="00FB11D7" w:rsidRPr="0008263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–</w:t>
            </w:r>
            <w:r w:rsidRPr="0008263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ПРОВЕТРЯВАНЕ</w:t>
            </w:r>
            <w:r w:rsidR="00FB11D7" w:rsidRPr="0008263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помещения Е.6 и Е.6.1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B" w:rsidRPr="0008263C" w:rsidRDefault="00AE287B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B" w:rsidRPr="0008263C" w:rsidRDefault="00AE287B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B" w:rsidRPr="0008263C" w:rsidRDefault="00AE287B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B" w:rsidRPr="0008263C" w:rsidRDefault="00AE287B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B" w:rsidRPr="0008263C" w:rsidRDefault="00AE287B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E287B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B" w:rsidRPr="0008263C" w:rsidRDefault="00AE287B" w:rsidP="002F0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B" w:rsidRPr="0008263C" w:rsidRDefault="00595C21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ДОСТАВКА И МОНТАЖ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B" w:rsidRPr="0008263C" w:rsidRDefault="00AE287B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B" w:rsidRPr="0008263C" w:rsidRDefault="00AE287B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B" w:rsidRPr="0008263C" w:rsidRDefault="00AE287B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B" w:rsidRPr="0008263C" w:rsidRDefault="00AE287B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B" w:rsidRPr="0008263C" w:rsidRDefault="00AE287B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E287B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B" w:rsidRPr="0008263C" w:rsidRDefault="002F0F17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7" w:rsidRPr="0008263C" w:rsidRDefault="00DB174D" w:rsidP="00DB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Рекуперативен блок 80% ефективност - външен, вертикален монтаж като тип EVB.12.HiE VM, проект дебит 1000м3/ч; 230 Па, вентилатори тип EC 2х 0.240 V; бай-пас клапа; вграден антифриз нагревател N 3.0 kW; външен II ел. калорифер N 3.0 kW; управление SMART TANGRA+: VOC датчик за въздуховод, контрол на температура на подаване SSR за II калорифер; G = 225 кг.</w:t>
            </w:r>
            <w:r w:rsidR="00BA48FA"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AE287B" w:rsidRPr="0008263C" w:rsidRDefault="00AE287B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B" w:rsidRPr="0008263C" w:rsidRDefault="00BA48F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B" w:rsidRPr="0008263C" w:rsidRDefault="00BA48F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B" w:rsidRPr="0008263C" w:rsidRDefault="00AE287B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B" w:rsidRPr="0008263C" w:rsidRDefault="00AE287B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B" w:rsidRPr="0008263C" w:rsidRDefault="00AE287B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F0F17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7" w:rsidRPr="0008263C" w:rsidRDefault="00DB174D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7" w:rsidRPr="0008263C" w:rsidRDefault="00DB174D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Монтажни елементи;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7" w:rsidRPr="0008263C" w:rsidRDefault="00DB174D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7" w:rsidRPr="0008263C" w:rsidRDefault="00DB174D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7" w:rsidRPr="0008263C" w:rsidRDefault="002F0F17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7" w:rsidRPr="0008263C" w:rsidRDefault="002F0F17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7" w:rsidRPr="0008263C" w:rsidRDefault="002F0F17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F0F17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7" w:rsidRPr="0008263C" w:rsidRDefault="00DB174D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103</w:t>
            </w:r>
            <w:r w:rsidR="00D34604"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7" w:rsidRPr="0008263C" w:rsidRDefault="00EF1D41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Ш</w:t>
            </w:r>
            <w:r w:rsidR="00DB174D"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</w:t>
            </w: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мозаглушител, канален тип TSA-R </w:t>
            </w:r>
            <w:r w:rsidR="00DB174D"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315/1000 мм</w:t>
            </w: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6B3C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или еквивалент</w:t>
            </w:r>
            <w:r w:rsidR="00D34604"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7" w:rsidRPr="0008263C" w:rsidRDefault="00EF1D41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7" w:rsidRPr="0008263C" w:rsidRDefault="00EF1D41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7" w:rsidRPr="0008263C" w:rsidRDefault="002F0F17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7" w:rsidRPr="0008263C" w:rsidRDefault="002F0F17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7" w:rsidRPr="0008263C" w:rsidRDefault="002F0F17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F0F17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7" w:rsidRPr="0008263C" w:rsidRDefault="00EF1D41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104</w:t>
            </w:r>
            <w:r w:rsidR="00D34604"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7" w:rsidRPr="0008263C" w:rsidRDefault="00EF1D41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Таванна решетка 3 посочна тип ТВР 3/No</w:t>
            </w:r>
            <w:r w:rsidR="00162F36"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 0.036 м2</w:t>
            </w:r>
            <w:r w:rsidR="006B3C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или еквивалент</w:t>
            </w: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 с топлоизолирана кутия и щуц с клапа ф 200</w:t>
            </w:r>
            <w:r w:rsidR="00D34604"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7" w:rsidRPr="0008263C" w:rsidRDefault="00EF1D41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7" w:rsidRPr="0008263C" w:rsidRDefault="00EF1D41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7" w:rsidRPr="0008263C" w:rsidRDefault="002F0F17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7" w:rsidRPr="0008263C" w:rsidRDefault="002F0F17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7" w:rsidRPr="0008263C" w:rsidRDefault="002F0F17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F0F17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7" w:rsidRPr="0008263C" w:rsidRDefault="00EF1D41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105</w:t>
            </w:r>
            <w:r w:rsidR="00D34604"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7" w:rsidRPr="0008263C" w:rsidRDefault="00162F36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Таванна решетка 3 посочна тип ТВР 3/No 4 0.061м2</w:t>
            </w:r>
            <w:r w:rsidR="006B3C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или еквивалент</w:t>
            </w: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 с топлоизолирана кутия и щуц с клапа ф 200</w:t>
            </w:r>
            <w:r w:rsidR="00D34604"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7" w:rsidRPr="0008263C" w:rsidRDefault="00162F36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7" w:rsidRPr="0008263C" w:rsidRDefault="00162F36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7" w:rsidRPr="0008263C" w:rsidRDefault="002F0F17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7" w:rsidRPr="0008263C" w:rsidRDefault="002F0F17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7" w:rsidRPr="0008263C" w:rsidRDefault="002F0F17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F0F17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7" w:rsidRPr="0008263C" w:rsidRDefault="00162F36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106</w:t>
            </w:r>
            <w:r w:rsidR="00D34604"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7" w:rsidRPr="0008263C" w:rsidRDefault="00162F36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Възел, смукателна колона</w:t>
            </w:r>
            <w:r w:rsidR="00D34604"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7" w:rsidRPr="0008263C" w:rsidRDefault="00162F36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7" w:rsidRPr="0008263C" w:rsidRDefault="00162F36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7" w:rsidRPr="0008263C" w:rsidRDefault="002F0F17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7" w:rsidRPr="0008263C" w:rsidRDefault="002F0F17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17" w:rsidRPr="0008263C" w:rsidRDefault="002F0F17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2F36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36" w:rsidRPr="0008263C" w:rsidRDefault="00162F36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36" w:rsidRPr="0008263C" w:rsidRDefault="00162F36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1 бр. смукателна колона: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36" w:rsidRPr="0008263C" w:rsidRDefault="00162F36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36" w:rsidRPr="0008263C" w:rsidRDefault="00162F36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36" w:rsidRPr="0008263C" w:rsidRDefault="00162F36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6" w:rsidRPr="0008263C" w:rsidRDefault="00162F36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6" w:rsidRPr="0008263C" w:rsidRDefault="00162F36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B774D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4D" w:rsidRPr="0008263C" w:rsidRDefault="001B774D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4D" w:rsidRPr="0008263C" w:rsidRDefault="001B774D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2.5 м2 прав въздуховод 200/200 (h=3.0м);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4D" w:rsidRPr="0008263C" w:rsidRDefault="001B774D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4D" w:rsidRPr="0008263C" w:rsidRDefault="001B774D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4D" w:rsidRPr="0008263C" w:rsidRDefault="001B774D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4D" w:rsidRPr="0008263C" w:rsidRDefault="001B774D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4D" w:rsidRPr="0008263C" w:rsidRDefault="001B774D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B774D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4D" w:rsidRPr="0008263C" w:rsidRDefault="001B774D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4D" w:rsidRPr="0008263C" w:rsidRDefault="001B774D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 бр. капак 200/200;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4D" w:rsidRPr="0008263C" w:rsidRDefault="001B774D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4D" w:rsidRPr="0008263C" w:rsidRDefault="001B774D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4D" w:rsidRPr="0008263C" w:rsidRDefault="001B774D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4D" w:rsidRPr="0008263C" w:rsidRDefault="001B774D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4D" w:rsidRPr="0008263C" w:rsidRDefault="001B774D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B774D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4D" w:rsidRPr="0008263C" w:rsidRDefault="001B774D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4D" w:rsidRPr="0008263C" w:rsidRDefault="001B774D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 бр. СВР.В. + М 125/625 - 0.060 м2;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4D" w:rsidRPr="0008263C" w:rsidRDefault="001B774D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4D" w:rsidRPr="0008263C" w:rsidRDefault="001B774D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4D" w:rsidRPr="0008263C" w:rsidRDefault="001B774D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4D" w:rsidRPr="0008263C" w:rsidRDefault="001B774D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4D" w:rsidRPr="0008263C" w:rsidRDefault="001B774D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B774D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4D" w:rsidRPr="0008263C" w:rsidRDefault="001B774D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4D" w:rsidRPr="0008263C" w:rsidRDefault="001B774D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 бр. СВР.В. + М 125/225 - 0.020 м2;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4D" w:rsidRPr="0008263C" w:rsidRDefault="001B774D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4D" w:rsidRPr="0008263C" w:rsidRDefault="001B774D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4D" w:rsidRPr="0008263C" w:rsidRDefault="001B774D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4D" w:rsidRPr="0008263C" w:rsidRDefault="001B774D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4D" w:rsidRPr="0008263C" w:rsidRDefault="001B774D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B774D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4D" w:rsidRPr="0008263C" w:rsidRDefault="001B774D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4D" w:rsidRPr="0008263C" w:rsidRDefault="001B774D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 бр. клапа 200/200;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4D" w:rsidRPr="0008263C" w:rsidRDefault="001B774D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4D" w:rsidRPr="0008263C" w:rsidRDefault="001B774D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4D" w:rsidRPr="0008263C" w:rsidRDefault="001B774D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4D" w:rsidRPr="0008263C" w:rsidRDefault="001B774D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4D" w:rsidRPr="0008263C" w:rsidRDefault="001B774D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B774D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4D" w:rsidRPr="0008263C" w:rsidRDefault="001B774D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4D" w:rsidRPr="0008263C" w:rsidRDefault="001B774D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 бр. преход 200/200 – ф 200 + щуц;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4D" w:rsidRPr="0008263C" w:rsidRDefault="001B774D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4D" w:rsidRPr="0008263C" w:rsidRDefault="001B774D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4D" w:rsidRPr="0008263C" w:rsidRDefault="001B774D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4D" w:rsidRPr="0008263C" w:rsidRDefault="001B774D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4D" w:rsidRPr="0008263C" w:rsidRDefault="001B774D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604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04" w:rsidRPr="0008263C" w:rsidRDefault="001B774D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107</w:t>
            </w:r>
            <w:r w:rsidR="006657EA"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04" w:rsidRPr="0008263C" w:rsidRDefault="00683F7B" w:rsidP="0068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Флекс. </w:t>
            </w:r>
            <w:r w:rsidR="001B774D"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въздуховод,</w:t>
            </w: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шумозаглушаващ </w:t>
            </w:r>
            <w:r w:rsidR="001B774D"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SONOAFS-203</w:t>
            </w:r>
            <w:r w:rsidR="006B3C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или еквивалент</w:t>
            </w:r>
            <w:r w:rsidR="006657EA"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04" w:rsidRPr="0008263C" w:rsidRDefault="001B774D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04" w:rsidRPr="0008263C" w:rsidRDefault="001B774D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04" w:rsidRPr="0008263C" w:rsidRDefault="00D34604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04" w:rsidRPr="0008263C" w:rsidRDefault="00D34604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04" w:rsidRPr="0008263C" w:rsidRDefault="00D34604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604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04" w:rsidRPr="0008263C" w:rsidRDefault="00683F7B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108</w:t>
            </w:r>
            <w:r w:rsidR="006657EA"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04" w:rsidRPr="0008263C" w:rsidRDefault="00683F7B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Преход ф 315-300/300</w:t>
            </w:r>
            <w:r w:rsidR="006657EA"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04" w:rsidRPr="0008263C" w:rsidRDefault="00683F7B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04" w:rsidRPr="0008263C" w:rsidRDefault="006657E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04" w:rsidRPr="0008263C" w:rsidRDefault="00D34604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04" w:rsidRPr="0008263C" w:rsidRDefault="00D34604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04" w:rsidRPr="0008263C" w:rsidRDefault="00D34604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604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04" w:rsidRPr="0008263C" w:rsidRDefault="00A865B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109</w:t>
            </w:r>
            <w:r w:rsidR="006657EA"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04" w:rsidRPr="0008263C" w:rsidRDefault="00A865B0" w:rsidP="00A86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Коляно, 300/300;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04" w:rsidRPr="0008263C" w:rsidRDefault="006657E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04" w:rsidRPr="0008263C" w:rsidRDefault="006657E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</w:t>
            </w:r>
            <w:r w:rsidR="00A865B0" w:rsidRPr="0008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04" w:rsidRPr="0008263C" w:rsidRDefault="00D34604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04" w:rsidRPr="0008263C" w:rsidRDefault="00D34604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04" w:rsidRPr="0008263C" w:rsidRDefault="00D34604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604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04" w:rsidRPr="0008263C" w:rsidRDefault="00A865B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110</w:t>
            </w:r>
            <w:r w:rsidR="006657EA"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04" w:rsidRPr="0008263C" w:rsidRDefault="00A865B0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Възел засмукване/изхърляне 300/300/ 45о, с мрежа</w:t>
            </w:r>
            <w:r w:rsidR="006657EA"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04" w:rsidRPr="0008263C" w:rsidRDefault="006657E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04" w:rsidRPr="0008263C" w:rsidRDefault="00A865B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04" w:rsidRPr="0008263C" w:rsidRDefault="00D34604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04" w:rsidRPr="0008263C" w:rsidRDefault="00D34604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04" w:rsidRPr="0008263C" w:rsidRDefault="00D34604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604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04" w:rsidRPr="0008263C" w:rsidRDefault="00A865B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111</w:t>
            </w:r>
            <w:r w:rsidR="006657EA"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04" w:rsidRPr="0008263C" w:rsidRDefault="00DE668F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Фасонни елементи </w:t>
            </w:r>
            <w:r w:rsidR="00A865B0"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300/300 (капаци и щуцени)</w:t>
            </w:r>
            <w:r w:rsidR="006657EA"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04" w:rsidRPr="0008263C" w:rsidRDefault="00A865B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04" w:rsidRPr="0008263C" w:rsidRDefault="00A865B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04" w:rsidRPr="0008263C" w:rsidRDefault="00D34604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04" w:rsidRPr="0008263C" w:rsidRDefault="00D34604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04" w:rsidRPr="0008263C" w:rsidRDefault="00D34604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604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04" w:rsidRPr="0008263C" w:rsidRDefault="00DE668F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112</w:t>
            </w:r>
            <w:r w:rsidR="006657EA"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04" w:rsidRPr="0008263C" w:rsidRDefault="00DE668F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Въздуховод, прав, поц. ламарина, 300/300</w:t>
            </w:r>
            <w:r w:rsidR="006657EA"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04" w:rsidRPr="0008263C" w:rsidRDefault="00DE668F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04" w:rsidRPr="0008263C" w:rsidRDefault="00DE668F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04" w:rsidRPr="0008263C" w:rsidRDefault="00D34604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04" w:rsidRPr="0008263C" w:rsidRDefault="00D34604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04" w:rsidRPr="0008263C" w:rsidRDefault="00D34604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604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04" w:rsidRPr="0008263C" w:rsidRDefault="002D3375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113</w:t>
            </w:r>
            <w:r w:rsidR="00EE5797"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04" w:rsidRPr="0008263C" w:rsidRDefault="002D3375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Топлоизолация URSA</w:t>
            </w:r>
            <w:r w:rsidR="006B3C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или еквивалент</w:t>
            </w: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50 мм.</w:t>
            </w:r>
            <w:r w:rsidR="00EE5797"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04" w:rsidRPr="0008263C" w:rsidRDefault="00EE5797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04" w:rsidRPr="0008263C" w:rsidRDefault="002D3375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14</w:t>
            </w:r>
            <w:r w:rsidR="00EE5797" w:rsidRPr="0008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04" w:rsidRPr="0008263C" w:rsidRDefault="00D34604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04" w:rsidRPr="0008263C" w:rsidRDefault="00D34604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04" w:rsidRPr="0008263C" w:rsidRDefault="00D34604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604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04" w:rsidRPr="0008263C" w:rsidRDefault="002D3375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114</w:t>
            </w:r>
            <w:r w:rsidR="00EE5797"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04" w:rsidRPr="0008263C" w:rsidRDefault="002D3375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Топлоизолация URSA</w:t>
            </w:r>
            <w:r w:rsidR="006B3C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или еквивалент</w:t>
            </w: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30 мм.</w:t>
            </w:r>
            <w:r w:rsidR="00EE5797"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04" w:rsidRPr="0008263C" w:rsidRDefault="002D3375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04" w:rsidRPr="0008263C" w:rsidRDefault="002D3375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04" w:rsidRPr="0008263C" w:rsidRDefault="00D34604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04" w:rsidRPr="0008263C" w:rsidRDefault="00D34604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04" w:rsidRPr="0008263C" w:rsidRDefault="00D34604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604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04" w:rsidRPr="0008263C" w:rsidRDefault="002D3375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04" w:rsidRPr="0008263C" w:rsidRDefault="002D3375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Обшивка на външна топлоизолация с ламарина;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04" w:rsidRPr="0008263C" w:rsidRDefault="002D3375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04" w:rsidRPr="0008263C" w:rsidRDefault="002D3375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04" w:rsidRPr="0008263C" w:rsidRDefault="00D34604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04" w:rsidRPr="0008263C" w:rsidRDefault="00D34604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04" w:rsidRPr="0008263C" w:rsidRDefault="00D34604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3217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7" w:rsidRPr="0008263C" w:rsidRDefault="002D3375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116</w:t>
            </w:r>
            <w:r w:rsidR="00333217"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7" w:rsidRPr="0008263C" w:rsidRDefault="002D3375" w:rsidP="002D3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Монтажни елементи</w:t>
            </w:r>
            <w:r w:rsidR="00333217"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7" w:rsidRPr="0008263C" w:rsidRDefault="002D3375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7" w:rsidRPr="0008263C" w:rsidRDefault="00333217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8</w:t>
            </w:r>
            <w:r w:rsidR="002D3375" w:rsidRPr="0008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7" w:rsidRPr="0008263C" w:rsidRDefault="00333217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7" w:rsidRPr="0008263C" w:rsidRDefault="00333217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7" w:rsidRPr="0008263C" w:rsidRDefault="00333217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3217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7" w:rsidRPr="0008263C" w:rsidRDefault="00041A8E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117</w:t>
            </w:r>
            <w:r w:rsidR="00333217"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7" w:rsidRPr="0008263C" w:rsidRDefault="00041A8E" w:rsidP="00041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Единични изпитания</w:t>
            </w:r>
            <w:r w:rsidR="00333217"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7" w:rsidRPr="0008263C" w:rsidRDefault="00041A8E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7" w:rsidRPr="0008263C" w:rsidRDefault="00333217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7" w:rsidRPr="0008263C" w:rsidRDefault="00333217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7" w:rsidRPr="0008263C" w:rsidRDefault="00333217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7" w:rsidRPr="0008263C" w:rsidRDefault="00333217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3217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7" w:rsidRPr="0008263C" w:rsidRDefault="00041A8E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118</w:t>
            </w:r>
            <w:r w:rsidR="00333217"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7" w:rsidRPr="0008263C" w:rsidRDefault="00FB11D7" w:rsidP="00FB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r w:rsidR="00041A8E"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еродинамична настройка</w:t>
            </w:r>
            <w:r w:rsidR="008608A8"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7" w:rsidRPr="0008263C" w:rsidRDefault="00041A8E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бр.т</w:t>
            </w:r>
            <w:r w:rsidR="00FB11D7"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7" w:rsidRPr="0008263C" w:rsidRDefault="00FB11D7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7" w:rsidRPr="0008263C" w:rsidRDefault="00333217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7" w:rsidRPr="0008263C" w:rsidRDefault="00333217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7" w:rsidRPr="0008263C" w:rsidRDefault="00333217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B11D7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D7" w:rsidRPr="0008263C" w:rsidRDefault="00FB11D7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D7" w:rsidRPr="0008263C" w:rsidRDefault="00FB11D7" w:rsidP="00FB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Климатични агрегати за пом. Е.6</w:t>
            </w:r>
            <w:r w:rsidR="00BC1D32" w:rsidRPr="0008263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Pr="0008263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зала</w:t>
            </w: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D7" w:rsidRPr="0008263C" w:rsidRDefault="00FB11D7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D7" w:rsidRPr="0008263C" w:rsidRDefault="00FB11D7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D7" w:rsidRPr="0008263C" w:rsidRDefault="00FB11D7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D7" w:rsidRPr="0008263C" w:rsidRDefault="00FB11D7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D7" w:rsidRPr="0008263C" w:rsidRDefault="00FB11D7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B11D7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D7" w:rsidRPr="0008263C" w:rsidRDefault="00FB11D7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D7" w:rsidRPr="0008263C" w:rsidRDefault="00FB11D7" w:rsidP="00FB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ДОСТАВКА И МОНТАЖ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D7" w:rsidRPr="0008263C" w:rsidRDefault="00FB11D7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D7" w:rsidRPr="0008263C" w:rsidRDefault="00FB11D7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D7" w:rsidRPr="0008263C" w:rsidRDefault="00FB11D7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D7" w:rsidRPr="0008263C" w:rsidRDefault="00FB11D7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D7" w:rsidRPr="0008263C" w:rsidRDefault="00FB11D7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3217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7" w:rsidRPr="0008263C" w:rsidRDefault="00FB11D7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119</w:t>
            </w:r>
            <w:r w:rsidR="008608A8"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7" w:rsidRPr="0008263C" w:rsidRDefault="00FB11D7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Сплит агрегат клас А+, като тип FTX60G/RX60G, студ/топл. 6.0/7.0 квт; макс. дебит 1100 м3/ч; N 2.0kW/220V</w:t>
            </w:r>
            <w:r w:rsidR="008608A8"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7" w:rsidRPr="0008263C" w:rsidRDefault="00FB11D7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7" w:rsidRPr="0008263C" w:rsidRDefault="00FB11D7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7" w:rsidRPr="0008263C" w:rsidRDefault="00333217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7" w:rsidRPr="0008263C" w:rsidRDefault="00333217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7" w:rsidRPr="0008263C" w:rsidRDefault="00333217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3217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7" w:rsidRPr="0008263C" w:rsidRDefault="00FB11D7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120</w:t>
            </w:r>
            <w:r w:rsidR="008608A8"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7" w:rsidRPr="0008263C" w:rsidRDefault="00F70681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</w:t>
            </w:r>
            <w:r w:rsidR="00FB11D7"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ръбен пакет топлоизолиран Cu 6.4/15.9 L</w:t>
            </w: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= </w:t>
            </w:r>
            <w:r w:rsidR="00FB11D7"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9.0</w:t>
            </w: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B11D7"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8608A8"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7" w:rsidRPr="0008263C" w:rsidRDefault="00FB11D7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7" w:rsidRPr="0008263C" w:rsidRDefault="00FB11D7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7" w:rsidRPr="0008263C" w:rsidRDefault="00333217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7" w:rsidRPr="0008263C" w:rsidRDefault="00333217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7" w:rsidRPr="0008263C" w:rsidRDefault="00333217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3217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7" w:rsidRPr="0008263C" w:rsidRDefault="00F70681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121</w:t>
            </w:r>
            <w:r w:rsidR="008608A8"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7" w:rsidRPr="0008263C" w:rsidRDefault="00F70681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Дренажна тръба ф 25</w:t>
            </w:r>
            <w:r w:rsidR="008608A8"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7" w:rsidRPr="0008263C" w:rsidRDefault="00F70681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7" w:rsidRPr="0008263C" w:rsidRDefault="00F70681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7" w:rsidRPr="0008263C" w:rsidRDefault="00333217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7" w:rsidRPr="0008263C" w:rsidRDefault="00333217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7" w:rsidRPr="0008263C" w:rsidRDefault="00333217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608A8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8" w:rsidRPr="0008263C" w:rsidRDefault="00F70681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</w:t>
            </w:r>
            <w:r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</w:t>
            </w:r>
            <w:r w:rsidR="000461F9"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8" w:rsidRPr="0008263C" w:rsidRDefault="00F70681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Монтажни елементи</w:t>
            </w:r>
            <w:r w:rsidR="000461F9"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8" w:rsidRPr="0008263C" w:rsidRDefault="00F70681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8" w:rsidRPr="0008263C" w:rsidRDefault="000461F9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</w:t>
            </w:r>
            <w:r w:rsidR="00F70681" w:rsidRPr="0008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</w:t>
            </w:r>
            <w:r w:rsidRPr="0008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8" w:rsidRPr="0008263C" w:rsidRDefault="008608A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8" w:rsidRPr="0008263C" w:rsidRDefault="008608A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8" w:rsidRPr="0008263C" w:rsidRDefault="008608A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608A8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8" w:rsidRPr="0008263C" w:rsidRDefault="00F70681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123</w:t>
            </w:r>
            <w:r w:rsidR="000461F9"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8" w:rsidRPr="0008263C" w:rsidRDefault="00F70681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Пускова работа по сплит агрегат</w:t>
            </w:r>
            <w:r w:rsidR="00104C4B"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8" w:rsidRPr="0008263C" w:rsidRDefault="00104C4B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8" w:rsidRPr="0008263C" w:rsidRDefault="00F70681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8" w:rsidRPr="0008263C" w:rsidRDefault="008608A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8" w:rsidRPr="0008263C" w:rsidRDefault="008608A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8" w:rsidRPr="0008263C" w:rsidRDefault="008608A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608A8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8" w:rsidRPr="0008263C" w:rsidRDefault="00187695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124</w:t>
            </w:r>
            <w:r w:rsidR="00104C4B"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8" w:rsidRPr="0008263C" w:rsidRDefault="00187695" w:rsidP="0018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Единични изпитания;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8" w:rsidRPr="0008263C" w:rsidRDefault="00104C4B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8" w:rsidRPr="0008263C" w:rsidRDefault="00187695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8" w:rsidRPr="0008263C" w:rsidRDefault="008608A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8" w:rsidRPr="0008263C" w:rsidRDefault="008608A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8" w:rsidRPr="0008263C" w:rsidRDefault="008608A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214B0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0" w:rsidRPr="0008263C" w:rsidRDefault="00F214B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0" w:rsidRPr="0008263C" w:rsidRDefault="00F214B0" w:rsidP="0018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Климатичен агрегат за пом. Е.6.1</w:t>
            </w:r>
            <w:r w:rsidR="00BC1D32" w:rsidRPr="0008263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Pr="0008263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командно</w:t>
            </w: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0" w:rsidRPr="0008263C" w:rsidRDefault="00F214B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0" w:rsidRPr="0008263C" w:rsidRDefault="00F214B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0" w:rsidRPr="0008263C" w:rsidRDefault="00F214B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0" w:rsidRPr="0008263C" w:rsidRDefault="00F214B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0" w:rsidRPr="0008263C" w:rsidRDefault="00F214B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214B0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0" w:rsidRPr="0008263C" w:rsidRDefault="00F214B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0" w:rsidRPr="0008263C" w:rsidRDefault="00F214B0" w:rsidP="0018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ДОСТАВКА И МОНТАЖ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0" w:rsidRPr="0008263C" w:rsidRDefault="00F214B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0" w:rsidRPr="0008263C" w:rsidRDefault="00F214B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0" w:rsidRPr="0008263C" w:rsidRDefault="00F214B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0" w:rsidRPr="0008263C" w:rsidRDefault="00F214B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0" w:rsidRPr="0008263C" w:rsidRDefault="00F214B0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608A8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8" w:rsidRPr="0008263C" w:rsidRDefault="00F214B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8" w:rsidRPr="0008263C" w:rsidRDefault="00F214B0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Сплит агрегат клас А+, като тип FTX35J/RX35J3, студ/топл. 3.3/3.0 квт; макс. дебит 550 м3/ч; N 1.1kW/220V</w:t>
            </w:r>
            <w:r w:rsidR="00104C4B"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8" w:rsidRPr="0008263C" w:rsidRDefault="00104C4B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8" w:rsidRPr="0008263C" w:rsidRDefault="00F214B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8" w:rsidRPr="0008263C" w:rsidRDefault="008608A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8" w:rsidRPr="0008263C" w:rsidRDefault="008608A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8" w:rsidRPr="0008263C" w:rsidRDefault="008608A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608A8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8" w:rsidRPr="0008263C" w:rsidRDefault="00F214B0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126</w:t>
            </w:r>
            <w:r w:rsidR="00C14277"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8" w:rsidRPr="0008263C" w:rsidRDefault="003D1D8A" w:rsidP="003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Тръбен пакет, топлоизолиран Cu 6.4/9.5 L = 12.0 м</w:t>
            </w:r>
            <w:r w:rsidR="00C14277"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8" w:rsidRPr="0008263C" w:rsidRDefault="003D1D8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8" w:rsidRPr="0008263C" w:rsidRDefault="003D1D8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8" w:rsidRPr="0008263C" w:rsidRDefault="008608A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8" w:rsidRPr="0008263C" w:rsidRDefault="008608A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8" w:rsidRPr="0008263C" w:rsidRDefault="008608A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608A8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8" w:rsidRPr="0008263C" w:rsidRDefault="003D1D8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lastRenderedPageBreak/>
              <w:t>127</w:t>
            </w:r>
            <w:r w:rsidR="004A3456"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8" w:rsidRPr="0008263C" w:rsidRDefault="003D1D8A" w:rsidP="003D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Дренажна тръба, ф 25</w:t>
            </w:r>
            <w:r w:rsidR="004A3456"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8" w:rsidRPr="0008263C" w:rsidRDefault="003D1D8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8" w:rsidRPr="0008263C" w:rsidRDefault="004A3456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8" w:rsidRPr="0008263C" w:rsidRDefault="008608A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8" w:rsidRPr="0008263C" w:rsidRDefault="008608A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8" w:rsidRPr="0008263C" w:rsidRDefault="008608A8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A3456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56" w:rsidRPr="0008263C" w:rsidRDefault="003D1D8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128</w:t>
            </w:r>
            <w:r w:rsidR="004A3456"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56" w:rsidRPr="0008263C" w:rsidRDefault="003D1D8A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Монтажни елементи</w:t>
            </w:r>
            <w:r w:rsidR="008C56B2"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56" w:rsidRPr="0008263C" w:rsidRDefault="003D1D8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кг</w:t>
            </w:r>
            <w:r w:rsidR="004A3456"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56" w:rsidRPr="0008263C" w:rsidRDefault="003D1D8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56" w:rsidRPr="0008263C" w:rsidRDefault="004A3456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56" w:rsidRPr="0008263C" w:rsidRDefault="004A3456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56" w:rsidRPr="0008263C" w:rsidRDefault="004A3456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1D8A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8A" w:rsidRPr="0008263C" w:rsidRDefault="003D1D8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129.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8A" w:rsidRPr="0008263C" w:rsidRDefault="003D1D8A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Пускова работа по сплит агрегат;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8A" w:rsidRPr="0008263C" w:rsidRDefault="003D1D8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8A" w:rsidRPr="0008263C" w:rsidRDefault="003D1D8A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8A" w:rsidRPr="0008263C" w:rsidRDefault="003D1D8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8A" w:rsidRPr="0008263C" w:rsidRDefault="003D1D8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8A" w:rsidRPr="0008263C" w:rsidRDefault="003D1D8A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C1D32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2" w:rsidRPr="0008263C" w:rsidRDefault="00BC1D32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130.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2" w:rsidRPr="0008263C" w:rsidRDefault="00BC1D32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Единични изпитания;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2" w:rsidRPr="0008263C" w:rsidRDefault="00BC1D32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2" w:rsidRPr="0008263C" w:rsidRDefault="00BC1D32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2" w:rsidRPr="0008263C" w:rsidRDefault="00BC1D32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2" w:rsidRPr="0008263C" w:rsidRDefault="00BC1D32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2" w:rsidRPr="0008263C" w:rsidRDefault="00BC1D32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C1D32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2" w:rsidRPr="0008263C" w:rsidRDefault="00BC1D32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2" w:rsidRPr="0008263C" w:rsidRDefault="00BC1D32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Климатични агрегати за пом. Е.3, техническо</w:t>
            </w: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2" w:rsidRPr="0008263C" w:rsidRDefault="00BC1D32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2" w:rsidRPr="0008263C" w:rsidRDefault="00BC1D32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2" w:rsidRPr="0008263C" w:rsidRDefault="00BC1D32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2" w:rsidRPr="0008263C" w:rsidRDefault="00BC1D32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2" w:rsidRPr="0008263C" w:rsidRDefault="00BC1D32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C1D32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2" w:rsidRPr="0008263C" w:rsidRDefault="00BC1D32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2" w:rsidRPr="0008263C" w:rsidRDefault="00BC1D32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ДОСТАВКА И МОНТАЖ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2" w:rsidRPr="0008263C" w:rsidRDefault="00BC1D32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2" w:rsidRPr="0008263C" w:rsidRDefault="00BC1D32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2" w:rsidRPr="0008263C" w:rsidRDefault="00BC1D32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2" w:rsidRPr="0008263C" w:rsidRDefault="00BC1D32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2" w:rsidRPr="0008263C" w:rsidRDefault="00BC1D32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A3456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56" w:rsidRPr="0008263C" w:rsidRDefault="00BC1D32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131.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56" w:rsidRPr="0008263C" w:rsidRDefault="00BC1D32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Сплит агрегат клас А+, като тип RAV-SM806KRT/RAV-SM804ATP, студ/топл. 6.7/7.7 квт; макс. дебит 1100 м3/ч; N 2.0kW/220V+ кит за охлаждане до -15 о С;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56" w:rsidRPr="0008263C" w:rsidRDefault="00BC1D32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56" w:rsidRPr="0008263C" w:rsidRDefault="00BC1D32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56" w:rsidRPr="0008263C" w:rsidRDefault="004A3456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56" w:rsidRPr="0008263C" w:rsidRDefault="004A3456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56" w:rsidRPr="0008263C" w:rsidRDefault="004A3456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A3456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56" w:rsidRPr="0008263C" w:rsidRDefault="00BC1D32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132</w:t>
            </w:r>
            <w:r w:rsidR="00475B65"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56" w:rsidRPr="0008263C" w:rsidRDefault="00BC1D32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Тръбен пакет, топлоизолиран Cu 6.4/15.9 L = 15.0 м</w:t>
            </w:r>
            <w:r w:rsidR="00475B65"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56" w:rsidRPr="0008263C" w:rsidRDefault="00475B65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56" w:rsidRPr="0008263C" w:rsidRDefault="00BC1D32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56" w:rsidRPr="0008263C" w:rsidRDefault="004A3456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56" w:rsidRPr="0008263C" w:rsidRDefault="004A3456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56" w:rsidRPr="0008263C" w:rsidRDefault="004A3456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A3456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56" w:rsidRPr="0008263C" w:rsidRDefault="00240929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133</w:t>
            </w:r>
            <w:r w:rsidR="00475B65"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56" w:rsidRPr="0008263C" w:rsidRDefault="00240929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Дренажна тръба, ф 25</w:t>
            </w:r>
            <w:r w:rsidR="00475B65"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56" w:rsidRPr="0008263C" w:rsidRDefault="00240929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56" w:rsidRPr="0008263C" w:rsidRDefault="00240929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56" w:rsidRPr="0008263C" w:rsidRDefault="004A3456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56" w:rsidRPr="0008263C" w:rsidRDefault="004A3456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56" w:rsidRPr="0008263C" w:rsidRDefault="004A3456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A3456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56" w:rsidRPr="0008263C" w:rsidRDefault="00240929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134</w:t>
            </w:r>
            <w:r w:rsidR="00475B65"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56" w:rsidRPr="0008263C" w:rsidRDefault="00240929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Монтажни елементи</w:t>
            </w:r>
            <w:r w:rsidR="00475B65"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56" w:rsidRPr="0008263C" w:rsidRDefault="00240929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56" w:rsidRPr="0008263C" w:rsidRDefault="00240929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56" w:rsidRPr="0008263C" w:rsidRDefault="004A3456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56" w:rsidRPr="0008263C" w:rsidRDefault="004A3456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56" w:rsidRPr="0008263C" w:rsidRDefault="004A3456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40929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29" w:rsidRPr="0008263C" w:rsidRDefault="00240929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135.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29" w:rsidRPr="0008263C" w:rsidRDefault="00240929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Пускова работа по сплит агрегат;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29" w:rsidRPr="0008263C" w:rsidRDefault="00240929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29" w:rsidRPr="0008263C" w:rsidRDefault="00240929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29" w:rsidRPr="0008263C" w:rsidRDefault="00240929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29" w:rsidRPr="0008263C" w:rsidRDefault="00240929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29" w:rsidRPr="0008263C" w:rsidRDefault="00240929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75B65" w:rsidRPr="0008263C" w:rsidTr="008C39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65" w:rsidRPr="0008263C" w:rsidRDefault="0074746D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136</w:t>
            </w:r>
            <w:r w:rsidR="00475B65" w:rsidRPr="0008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65" w:rsidRPr="0008263C" w:rsidRDefault="00475B65" w:rsidP="00A7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Единични изпитания;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65" w:rsidRPr="0008263C" w:rsidRDefault="00475B65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26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65" w:rsidRPr="0008263C" w:rsidRDefault="0074746D" w:rsidP="00A708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8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65" w:rsidRPr="0008263C" w:rsidRDefault="00475B65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65" w:rsidRPr="0008263C" w:rsidRDefault="00475B65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65" w:rsidRPr="0008263C" w:rsidRDefault="00475B65" w:rsidP="00A50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08263C" w:rsidRPr="0008263C" w:rsidRDefault="0008263C" w:rsidP="007957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263C" w:rsidRPr="0008263C" w:rsidRDefault="0008263C" w:rsidP="007957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1874" w:rsidRPr="0008263C" w:rsidRDefault="00191874" w:rsidP="007957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826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Участниците трябва да подадат оферта по всички позиции от количествено-стойностната с</w:t>
      </w:r>
      <w:r w:rsidR="00795795" w:rsidRPr="000826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метка, дадена по-горе, като участник, който не оферира някоя от позициите ще бъде отстранен от обществената поръчка.</w:t>
      </w:r>
      <w:r w:rsidR="000153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 разлика в отправеното от участниците ценово предложение между изписаните стойности цифром и стойностите, посочени словом, за вярно ще се приема изписаното словом.</w:t>
      </w:r>
      <w:r w:rsidRPr="000826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bookmarkStart w:id="1" w:name="_GoBack"/>
      <w:bookmarkEnd w:id="1"/>
    </w:p>
    <w:sectPr w:rsidR="00191874" w:rsidRPr="0008263C" w:rsidSect="00576F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20BCBA"/>
    <w:multiLevelType w:val="hybridMultilevel"/>
    <w:tmpl w:val="736979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257B0D"/>
    <w:multiLevelType w:val="hybridMultilevel"/>
    <w:tmpl w:val="C88B67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4971666"/>
    <w:multiLevelType w:val="hybridMultilevel"/>
    <w:tmpl w:val="18E336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F6EF650"/>
    <w:multiLevelType w:val="hybridMultilevel"/>
    <w:tmpl w:val="7CB80F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BBE9C26"/>
    <w:multiLevelType w:val="hybridMultilevel"/>
    <w:tmpl w:val="F381AC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D002B9E"/>
    <w:multiLevelType w:val="hybridMultilevel"/>
    <w:tmpl w:val="DEE4D6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DBD3833"/>
    <w:multiLevelType w:val="multilevel"/>
    <w:tmpl w:val="4F2470D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EB9F89"/>
    <w:multiLevelType w:val="hybridMultilevel"/>
    <w:tmpl w:val="9DDE6F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B1"/>
    <w:rsid w:val="0000017F"/>
    <w:rsid w:val="000005DD"/>
    <w:rsid w:val="00000E01"/>
    <w:rsid w:val="00000EF6"/>
    <w:rsid w:val="000011F0"/>
    <w:rsid w:val="00001664"/>
    <w:rsid w:val="00002554"/>
    <w:rsid w:val="00003403"/>
    <w:rsid w:val="000038F4"/>
    <w:rsid w:val="00004212"/>
    <w:rsid w:val="00004217"/>
    <w:rsid w:val="00007124"/>
    <w:rsid w:val="0000755F"/>
    <w:rsid w:val="00007AF9"/>
    <w:rsid w:val="00007C7F"/>
    <w:rsid w:val="0001024D"/>
    <w:rsid w:val="000111A0"/>
    <w:rsid w:val="0001256D"/>
    <w:rsid w:val="000137B9"/>
    <w:rsid w:val="000141D5"/>
    <w:rsid w:val="0001491F"/>
    <w:rsid w:val="00015173"/>
    <w:rsid w:val="00015306"/>
    <w:rsid w:val="00016897"/>
    <w:rsid w:val="0001750C"/>
    <w:rsid w:val="000175F2"/>
    <w:rsid w:val="000178BD"/>
    <w:rsid w:val="00017C98"/>
    <w:rsid w:val="000202AA"/>
    <w:rsid w:val="00020ACD"/>
    <w:rsid w:val="00021262"/>
    <w:rsid w:val="000216A6"/>
    <w:rsid w:val="0002279B"/>
    <w:rsid w:val="00023529"/>
    <w:rsid w:val="00024424"/>
    <w:rsid w:val="00024580"/>
    <w:rsid w:val="000259A2"/>
    <w:rsid w:val="00026632"/>
    <w:rsid w:val="000267BD"/>
    <w:rsid w:val="00026A1F"/>
    <w:rsid w:val="00026F83"/>
    <w:rsid w:val="00027363"/>
    <w:rsid w:val="0002767B"/>
    <w:rsid w:val="00030AC0"/>
    <w:rsid w:val="00030F65"/>
    <w:rsid w:val="00030F7E"/>
    <w:rsid w:val="0003194B"/>
    <w:rsid w:val="0003304E"/>
    <w:rsid w:val="00033853"/>
    <w:rsid w:val="000343E4"/>
    <w:rsid w:val="00035BC5"/>
    <w:rsid w:val="00037333"/>
    <w:rsid w:val="00037947"/>
    <w:rsid w:val="00037EE7"/>
    <w:rsid w:val="000409A2"/>
    <w:rsid w:val="00040A7E"/>
    <w:rsid w:val="00040B29"/>
    <w:rsid w:val="00041A88"/>
    <w:rsid w:val="00041A8E"/>
    <w:rsid w:val="000424CC"/>
    <w:rsid w:val="00043720"/>
    <w:rsid w:val="00043D48"/>
    <w:rsid w:val="0004487F"/>
    <w:rsid w:val="0004506A"/>
    <w:rsid w:val="000461F9"/>
    <w:rsid w:val="00046376"/>
    <w:rsid w:val="00047882"/>
    <w:rsid w:val="00047BB3"/>
    <w:rsid w:val="00050103"/>
    <w:rsid w:val="0005067D"/>
    <w:rsid w:val="00051AD2"/>
    <w:rsid w:val="00051B14"/>
    <w:rsid w:val="00051C68"/>
    <w:rsid w:val="00052E4A"/>
    <w:rsid w:val="0005396F"/>
    <w:rsid w:val="00053A14"/>
    <w:rsid w:val="00054242"/>
    <w:rsid w:val="000547F1"/>
    <w:rsid w:val="00055453"/>
    <w:rsid w:val="0005576C"/>
    <w:rsid w:val="00055A7C"/>
    <w:rsid w:val="00055AF7"/>
    <w:rsid w:val="00055B93"/>
    <w:rsid w:val="00055BB9"/>
    <w:rsid w:val="000570C6"/>
    <w:rsid w:val="000603E8"/>
    <w:rsid w:val="00060CB5"/>
    <w:rsid w:val="000617A7"/>
    <w:rsid w:val="000619F8"/>
    <w:rsid w:val="000623F1"/>
    <w:rsid w:val="00062EF7"/>
    <w:rsid w:val="000633CE"/>
    <w:rsid w:val="00064B78"/>
    <w:rsid w:val="000659C6"/>
    <w:rsid w:val="0006735D"/>
    <w:rsid w:val="000674A4"/>
    <w:rsid w:val="00070337"/>
    <w:rsid w:val="00072557"/>
    <w:rsid w:val="00073637"/>
    <w:rsid w:val="000736A3"/>
    <w:rsid w:val="00074E79"/>
    <w:rsid w:val="000751BA"/>
    <w:rsid w:val="00075B9C"/>
    <w:rsid w:val="00075D52"/>
    <w:rsid w:val="00075F05"/>
    <w:rsid w:val="00077829"/>
    <w:rsid w:val="00077CB9"/>
    <w:rsid w:val="000816A2"/>
    <w:rsid w:val="0008263C"/>
    <w:rsid w:val="00084525"/>
    <w:rsid w:val="000850C6"/>
    <w:rsid w:val="00085AE0"/>
    <w:rsid w:val="00086ECC"/>
    <w:rsid w:val="0008723F"/>
    <w:rsid w:val="00087E8A"/>
    <w:rsid w:val="00090B19"/>
    <w:rsid w:val="0009121D"/>
    <w:rsid w:val="000913C8"/>
    <w:rsid w:val="000924A6"/>
    <w:rsid w:val="00092687"/>
    <w:rsid w:val="00092CCA"/>
    <w:rsid w:val="00093B7E"/>
    <w:rsid w:val="00093F0C"/>
    <w:rsid w:val="00094220"/>
    <w:rsid w:val="0009454D"/>
    <w:rsid w:val="00094580"/>
    <w:rsid w:val="000949C1"/>
    <w:rsid w:val="00095C56"/>
    <w:rsid w:val="000962C7"/>
    <w:rsid w:val="000966A5"/>
    <w:rsid w:val="00096A2C"/>
    <w:rsid w:val="000972A8"/>
    <w:rsid w:val="000A0B3F"/>
    <w:rsid w:val="000A162F"/>
    <w:rsid w:val="000A1845"/>
    <w:rsid w:val="000A1CAF"/>
    <w:rsid w:val="000A2A4C"/>
    <w:rsid w:val="000A2BEF"/>
    <w:rsid w:val="000A39B6"/>
    <w:rsid w:val="000A3D3C"/>
    <w:rsid w:val="000A3EA4"/>
    <w:rsid w:val="000A43C3"/>
    <w:rsid w:val="000A62B3"/>
    <w:rsid w:val="000A635B"/>
    <w:rsid w:val="000A67CA"/>
    <w:rsid w:val="000A6EF7"/>
    <w:rsid w:val="000A72DB"/>
    <w:rsid w:val="000A7E5D"/>
    <w:rsid w:val="000B016D"/>
    <w:rsid w:val="000B0B42"/>
    <w:rsid w:val="000B1CA0"/>
    <w:rsid w:val="000B202F"/>
    <w:rsid w:val="000B29FF"/>
    <w:rsid w:val="000B3813"/>
    <w:rsid w:val="000B382C"/>
    <w:rsid w:val="000B4353"/>
    <w:rsid w:val="000B464D"/>
    <w:rsid w:val="000B480E"/>
    <w:rsid w:val="000B5442"/>
    <w:rsid w:val="000B7211"/>
    <w:rsid w:val="000B7910"/>
    <w:rsid w:val="000C03BC"/>
    <w:rsid w:val="000C05AA"/>
    <w:rsid w:val="000C07F1"/>
    <w:rsid w:val="000C08F8"/>
    <w:rsid w:val="000C0CD8"/>
    <w:rsid w:val="000C3166"/>
    <w:rsid w:val="000C3594"/>
    <w:rsid w:val="000C3E8E"/>
    <w:rsid w:val="000C432C"/>
    <w:rsid w:val="000C4DBC"/>
    <w:rsid w:val="000C52F2"/>
    <w:rsid w:val="000C5CBB"/>
    <w:rsid w:val="000C60C5"/>
    <w:rsid w:val="000C6792"/>
    <w:rsid w:val="000C77A5"/>
    <w:rsid w:val="000C7C85"/>
    <w:rsid w:val="000D03D7"/>
    <w:rsid w:val="000D0DDB"/>
    <w:rsid w:val="000D1734"/>
    <w:rsid w:val="000D2C83"/>
    <w:rsid w:val="000D3664"/>
    <w:rsid w:val="000D4F19"/>
    <w:rsid w:val="000D69AA"/>
    <w:rsid w:val="000D6EAD"/>
    <w:rsid w:val="000D7A9B"/>
    <w:rsid w:val="000D7E6D"/>
    <w:rsid w:val="000E0E15"/>
    <w:rsid w:val="000E0FD8"/>
    <w:rsid w:val="000E1AD2"/>
    <w:rsid w:val="000E1F3A"/>
    <w:rsid w:val="000E33E8"/>
    <w:rsid w:val="000E4E37"/>
    <w:rsid w:val="000E5247"/>
    <w:rsid w:val="000E53FC"/>
    <w:rsid w:val="000E5FD8"/>
    <w:rsid w:val="000E65A2"/>
    <w:rsid w:val="000E6903"/>
    <w:rsid w:val="000E6959"/>
    <w:rsid w:val="000E6E1E"/>
    <w:rsid w:val="000E7333"/>
    <w:rsid w:val="000F0541"/>
    <w:rsid w:val="000F1415"/>
    <w:rsid w:val="000F2208"/>
    <w:rsid w:val="000F2DB5"/>
    <w:rsid w:val="000F43DD"/>
    <w:rsid w:val="000F4936"/>
    <w:rsid w:val="000F4B63"/>
    <w:rsid w:val="000F4E5A"/>
    <w:rsid w:val="000F5116"/>
    <w:rsid w:val="000F5467"/>
    <w:rsid w:val="000F5B9E"/>
    <w:rsid w:val="000F6BE5"/>
    <w:rsid w:val="000F6FE0"/>
    <w:rsid w:val="000F7138"/>
    <w:rsid w:val="000F71E4"/>
    <w:rsid w:val="000F7370"/>
    <w:rsid w:val="000F7454"/>
    <w:rsid w:val="000F7AE5"/>
    <w:rsid w:val="001007BD"/>
    <w:rsid w:val="00100F57"/>
    <w:rsid w:val="00101D6F"/>
    <w:rsid w:val="001029A6"/>
    <w:rsid w:val="00103098"/>
    <w:rsid w:val="001034B5"/>
    <w:rsid w:val="001041DC"/>
    <w:rsid w:val="00104C4B"/>
    <w:rsid w:val="00104CB0"/>
    <w:rsid w:val="001050C9"/>
    <w:rsid w:val="001055D8"/>
    <w:rsid w:val="0010605A"/>
    <w:rsid w:val="00106E32"/>
    <w:rsid w:val="001072CD"/>
    <w:rsid w:val="001107E7"/>
    <w:rsid w:val="00112B13"/>
    <w:rsid w:val="00113057"/>
    <w:rsid w:val="00113C28"/>
    <w:rsid w:val="00113F5D"/>
    <w:rsid w:val="0011476B"/>
    <w:rsid w:val="00117160"/>
    <w:rsid w:val="00120199"/>
    <w:rsid w:val="00120755"/>
    <w:rsid w:val="0012331A"/>
    <w:rsid w:val="00124010"/>
    <w:rsid w:val="00124AEE"/>
    <w:rsid w:val="001254C6"/>
    <w:rsid w:val="00125B26"/>
    <w:rsid w:val="00125D2F"/>
    <w:rsid w:val="00125D77"/>
    <w:rsid w:val="001268B3"/>
    <w:rsid w:val="001269E9"/>
    <w:rsid w:val="00127297"/>
    <w:rsid w:val="00130351"/>
    <w:rsid w:val="00130AF6"/>
    <w:rsid w:val="00130D65"/>
    <w:rsid w:val="00132009"/>
    <w:rsid w:val="00132B62"/>
    <w:rsid w:val="00133226"/>
    <w:rsid w:val="00133915"/>
    <w:rsid w:val="00133ACE"/>
    <w:rsid w:val="001348FF"/>
    <w:rsid w:val="00134F14"/>
    <w:rsid w:val="00135478"/>
    <w:rsid w:val="00135ED3"/>
    <w:rsid w:val="0013607D"/>
    <w:rsid w:val="001361B8"/>
    <w:rsid w:val="00136C75"/>
    <w:rsid w:val="00136FD6"/>
    <w:rsid w:val="00137512"/>
    <w:rsid w:val="0014029A"/>
    <w:rsid w:val="0014055C"/>
    <w:rsid w:val="00140704"/>
    <w:rsid w:val="00141510"/>
    <w:rsid w:val="00141AC6"/>
    <w:rsid w:val="00141B3D"/>
    <w:rsid w:val="00142E5C"/>
    <w:rsid w:val="00143903"/>
    <w:rsid w:val="00143A01"/>
    <w:rsid w:val="00144022"/>
    <w:rsid w:val="00144CF5"/>
    <w:rsid w:val="00144E7C"/>
    <w:rsid w:val="0014500D"/>
    <w:rsid w:val="00145DFE"/>
    <w:rsid w:val="0014662A"/>
    <w:rsid w:val="0014673E"/>
    <w:rsid w:val="00146E7F"/>
    <w:rsid w:val="00146F2E"/>
    <w:rsid w:val="001502BE"/>
    <w:rsid w:val="0015038B"/>
    <w:rsid w:val="00150C0D"/>
    <w:rsid w:val="00150E07"/>
    <w:rsid w:val="00151569"/>
    <w:rsid w:val="00151C5A"/>
    <w:rsid w:val="0015428D"/>
    <w:rsid w:val="001545EB"/>
    <w:rsid w:val="00155448"/>
    <w:rsid w:val="001558B8"/>
    <w:rsid w:val="00160BC1"/>
    <w:rsid w:val="00161DFF"/>
    <w:rsid w:val="0016299D"/>
    <w:rsid w:val="001629CE"/>
    <w:rsid w:val="00162F36"/>
    <w:rsid w:val="001633F4"/>
    <w:rsid w:val="001642BC"/>
    <w:rsid w:val="0016436C"/>
    <w:rsid w:val="00164D07"/>
    <w:rsid w:val="001657A4"/>
    <w:rsid w:val="00165D37"/>
    <w:rsid w:val="00166184"/>
    <w:rsid w:val="00166D3C"/>
    <w:rsid w:val="00166E82"/>
    <w:rsid w:val="00167427"/>
    <w:rsid w:val="0016754A"/>
    <w:rsid w:val="0016768E"/>
    <w:rsid w:val="00167B81"/>
    <w:rsid w:val="001706FF"/>
    <w:rsid w:val="001711A1"/>
    <w:rsid w:val="001716BA"/>
    <w:rsid w:val="00171896"/>
    <w:rsid w:val="00171FE1"/>
    <w:rsid w:val="00172F51"/>
    <w:rsid w:val="00172FE2"/>
    <w:rsid w:val="00173D89"/>
    <w:rsid w:val="00174DDD"/>
    <w:rsid w:val="00175873"/>
    <w:rsid w:val="00175B7C"/>
    <w:rsid w:val="001763F5"/>
    <w:rsid w:val="00176EFE"/>
    <w:rsid w:val="001771D8"/>
    <w:rsid w:val="00177961"/>
    <w:rsid w:val="00177AC3"/>
    <w:rsid w:val="00177E81"/>
    <w:rsid w:val="00180993"/>
    <w:rsid w:val="00181161"/>
    <w:rsid w:val="0018137C"/>
    <w:rsid w:val="00181943"/>
    <w:rsid w:val="00182268"/>
    <w:rsid w:val="00182498"/>
    <w:rsid w:val="00182501"/>
    <w:rsid w:val="001828A8"/>
    <w:rsid w:val="00182BAA"/>
    <w:rsid w:val="00183940"/>
    <w:rsid w:val="001844F2"/>
    <w:rsid w:val="001845A5"/>
    <w:rsid w:val="00184CB9"/>
    <w:rsid w:val="00185154"/>
    <w:rsid w:val="00185474"/>
    <w:rsid w:val="00185DC0"/>
    <w:rsid w:val="00185F55"/>
    <w:rsid w:val="00186E20"/>
    <w:rsid w:val="00186E23"/>
    <w:rsid w:val="00187695"/>
    <w:rsid w:val="001876E0"/>
    <w:rsid w:val="00187705"/>
    <w:rsid w:val="00187A2D"/>
    <w:rsid w:val="00187CE6"/>
    <w:rsid w:val="0019058F"/>
    <w:rsid w:val="001909A7"/>
    <w:rsid w:val="0019109F"/>
    <w:rsid w:val="001915F1"/>
    <w:rsid w:val="00191874"/>
    <w:rsid w:val="00193218"/>
    <w:rsid w:val="00194BA1"/>
    <w:rsid w:val="00194DD0"/>
    <w:rsid w:val="00194E2A"/>
    <w:rsid w:val="001968E5"/>
    <w:rsid w:val="001A012A"/>
    <w:rsid w:val="001A14EC"/>
    <w:rsid w:val="001A3336"/>
    <w:rsid w:val="001A34B2"/>
    <w:rsid w:val="001A3604"/>
    <w:rsid w:val="001A38A3"/>
    <w:rsid w:val="001A409A"/>
    <w:rsid w:val="001A409D"/>
    <w:rsid w:val="001A5F69"/>
    <w:rsid w:val="001B005E"/>
    <w:rsid w:val="001B04B7"/>
    <w:rsid w:val="001B0510"/>
    <w:rsid w:val="001B062F"/>
    <w:rsid w:val="001B07C2"/>
    <w:rsid w:val="001B0F90"/>
    <w:rsid w:val="001B1744"/>
    <w:rsid w:val="001B185A"/>
    <w:rsid w:val="001B1B2B"/>
    <w:rsid w:val="001B212A"/>
    <w:rsid w:val="001B2527"/>
    <w:rsid w:val="001B2CA6"/>
    <w:rsid w:val="001B34AD"/>
    <w:rsid w:val="001B3B15"/>
    <w:rsid w:val="001B3FD1"/>
    <w:rsid w:val="001B420A"/>
    <w:rsid w:val="001B4292"/>
    <w:rsid w:val="001B4A1F"/>
    <w:rsid w:val="001B58D1"/>
    <w:rsid w:val="001B59C6"/>
    <w:rsid w:val="001B5B65"/>
    <w:rsid w:val="001B739D"/>
    <w:rsid w:val="001B75D0"/>
    <w:rsid w:val="001B774D"/>
    <w:rsid w:val="001B7D24"/>
    <w:rsid w:val="001C009A"/>
    <w:rsid w:val="001C06DE"/>
    <w:rsid w:val="001C0BE3"/>
    <w:rsid w:val="001C0CF8"/>
    <w:rsid w:val="001C1837"/>
    <w:rsid w:val="001C2FAC"/>
    <w:rsid w:val="001C341E"/>
    <w:rsid w:val="001C36C0"/>
    <w:rsid w:val="001C3D4D"/>
    <w:rsid w:val="001C4177"/>
    <w:rsid w:val="001C4FA9"/>
    <w:rsid w:val="001C55A6"/>
    <w:rsid w:val="001C5999"/>
    <w:rsid w:val="001C6085"/>
    <w:rsid w:val="001C645A"/>
    <w:rsid w:val="001C65F3"/>
    <w:rsid w:val="001C6A40"/>
    <w:rsid w:val="001C6B98"/>
    <w:rsid w:val="001C76C7"/>
    <w:rsid w:val="001C7EE6"/>
    <w:rsid w:val="001D0055"/>
    <w:rsid w:val="001D03DF"/>
    <w:rsid w:val="001D0D6D"/>
    <w:rsid w:val="001D128A"/>
    <w:rsid w:val="001D130B"/>
    <w:rsid w:val="001D197D"/>
    <w:rsid w:val="001D466C"/>
    <w:rsid w:val="001D48D9"/>
    <w:rsid w:val="001D5773"/>
    <w:rsid w:val="001D5DEF"/>
    <w:rsid w:val="001D60B3"/>
    <w:rsid w:val="001D7584"/>
    <w:rsid w:val="001D7BF2"/>
    <w:rsid w:val="001E0EB9"/>
    <w:rsid w:val="001E2A0C"/>
    <w:rsid w:val="001E39B1"/>
    <w:rsid w:val="001E49B1"/>
    <w:rsid w:val="001E4D97"/>
    <w:rsid w:val="001E5463"/>
    <w:rsid w:val="001E57A6"/>
    <w:rsid w:val="001E60FC"/>
    <w:rsid w:val="001E61AC"/>
    <w:rsid w:val="001E68B3"/>
    <w:rsid w:val="001E72E4"/>
    <w:rsid w:val="001F163B"/>
    <w:rsid w:val="001F1F2A"/>
    <w:rsid w:val="001F5AD4"/>
    <w:rsid w:val="001F5C54"/>
    <w:rsid w:val="001F6879"/>
    <w:rsid w:val="001F6A5A"/>
    <w:rsid w:val="001F7796"/>
    <w:rsid w:val="002003B4"/>
    <w:rsid w:val="002009C1"/>
    <w:rsid w:val="00201DB0"/>
    <w:rsid w:val="002029CF"/>
    <w:rsid w:val="00203D3E"/>
    <w:rsid w:val="00204035"/>
    <w:rsid w:val="00204749"/>
    <w:rsid w:val="0020498A"/>
    <w:rsid w:val="00204A2A"/>
    <w:rsid w:val="00205EF2"/>
    <w:rsid w:val="00206408"/>
    <w:rsid w:val="00206B59"/>
    <w:rsid w:val="00206F28"/>
    <w:rsid w:val="002070E8"/>
    <w:rsid w:val="00207286"/>
    <w:rsid w:val="002072F9"/>
    <w:rsid w:val="002103E1"/>
    <w:rsid w:val="002118C3"/>
    <w:rsid w:val="00211CE6"/>
    <w:rsid w:val="002128F7"/>
    <w:rsid w:val="00212BC6"/>
    <w:rsid w:val="00213BA9"/>
    <w:rsid w:val="00213C8B"/>
    <w:rsid w:val="002146EF"/>
    <w:rsid w:val="00215CE8"/>
    <w:rsid w:val="00216500"/>
    <w:rsid w:val="002171BB"/>
    <w:rsid w:val="00217569"/>
    <w:rsid w:val="00217A05"/>
    <w:rsid w:val="00217A7B"/>
    <w:rsid w:val="00217C01"/>
    <w:rsid w:val="002207CC"/>
    <w:rsid w:val="00221715"/>
    <w:rsid w:val="00222B85"/>
    <w:rsid w:val="00222FF8"/>
    <w:rsid w:val="0022393D"/>
    <w:rsid w:val="00224557"/>
    <w:rsid w:val="00224ED8"/>
    <w:rsid w:val="00225E5F"/>
    <w:rsid w:val="0022749B"/>
    <w:rsid w:val="00227EB3"/>
    <w:rsid w:val="002307FB"/>
    <w:rsid w:val="00230CFD"/>
    <w:rsid w:val="00230F38"/>
    <w:rsid w:val="002320A8"/>
    <w:rsid w:val="00233117"/>
    <w:rsid w:val="00233592"/>
    <w:rsid w:val="00234210"/>
    <w:rsid w:val="00234705"/>
    <w:rsid w:val="002349D3"/>
    <w:rsid w:val="00236417"/>
    <w:rsid w:val="00236617"/>
    <w:rsid w:val="00237B30"/>
    <w:rsid w:val="00240929"/>
    <w:rsid w:val="00240F09"/>
    <w:rsid w:val="00240FAF"/>
    <w:rsid w:val="00242341"/>
    <w:rsid w:val="00242F33"/>
    <w:rsid w:val="002432A2"/>
    <w:rsid w:val="002436BF"/>
    <w:rsid w:val="002451FE"/>
    <w:rsid w:val="00246000"/>
    <w:rsid w:val="002472FA"/>
    <w:rsid w:val="002476DF"/>
    <w:rsid w:val="00250272"/>
    <w:rsid w:val="002503A4"/>
    <w:rsid w:val="00250892"/>
    <w:rsid w:val="00250A74"/>
    <w:rsid w:val="00250F09"/>
    <w:rsid w:val="00252BDD"/>
    <w:rsid w:val="00252C0B"/>
    <w:rsid w:val="002546B3"/>
    <w:rsid w:val="002547E9"/>
    <w:rsid w:val="00254944"/>
    <w:rsid w:val="002551FD"/>
    <w:rsid w:val="002554CA"/>
    <w:rsid w:val="002560E9"/>
    <w:rsid w:val="00256417"/>
    <w:rsid w:val="002576E5"/>
    <w:rsid w:val="002578EB"/>
    <w:rsid w:val="00260180"/>
    <w:rsid w:val="00261015"/>
    <w:rsid w:val="002610AC"/>
    <w:rsid w:val="00261AD8"/>
    <w:rsid w:val="00261B77"/>
    <w:rsid w:val="00262237"/>
    <w:rsid w:val="00262562"/>
    <w:rsid w:val="0026267E"/>
    <w:rsid w:val="00262A76"/>
    <w:rsid w:val="00263669"/>
    <w:rsid w:val="00263CAC"/>
    <w:rsid w:val="00263CFD"/>
    <w:rsid w:val="00263EDC"/>
    <w:rsid w:val="00264345"/>
    <w:rsid w:val="00264DF5"/>
    <w:rsid w:val="00265988"/>
    <w:rsid w:val="00266201"/>
    <w:rsid w:val="00267B38"/>
    <w:rsid w:val="00270585"/>
    <w:rsid w:val="00270E00"/>
    <w:rsid w:val="00270FE3"/>
    <w:rsid w:val="00271890"/>
    <w:rsid w:val="00271B37"/>
    <w:rsid w:val="00272370"/>
    <w:rsid w:val="0027313E"/>
    <w:rsid w:val="00273CA2"/>
    <w:rsid w:val="00275972"/>
    <w:rsid w:val="00275B04"/>
    <w:rsid w:val="00275FE1"/>
    <w:rsid w:val="002763B4"/>
    <w:rsid w:val="0027653E"/>
    <w:rsid w:val="00276994"/>
    <w:rsid w:val="00276D19"/>
    <w:rsid w:val="00277179"/>
    <w:rsid w:val="0027796A"/>
    <w:rsid w:val="00280333"/>
    <w:rsid w:val="00280DCF"/>
    <w:rsid w:val="002815B5"/>
    <w:rsid w:val="00282AE8"/>
    <w:rsid w:val="0028342A"/>
    <w:rsid w:val="00283A91"/>
    <w:rsid w:val="00283A99"/>
    <w:rsid w:val="002840D0"/>
    <w:rsid w:val="002843F3"/>
    <w:rsid w:val="0028501F"/>
    <w:rsid w:val="002851B9"/>
    <w:rsid w:val="00285A13"/>
    <w:rsid w:val="00285B99"/>
    <w:rsid w:val="00287266"/>
    <w:rsid w:val="002876C9"/>
    <w:rsid w:val="00290750"/>
    <w:rsid w:val="0029167A"/>
    <w:rsid w:val="00291E1A"/>
    <w:rsid w:val="002928CB"/>
    <w:rsid w:val="00292C6E"/>
    <w:rsid w:val="0029338E"/>
    <w:rsid w:val="00293AEA"/>
    <w:rsid w:val="002944F3"/>
    <w:rsid w:val="0029630A"/>
    <w:rsid w:val="00296491"/>
    <w:rsid w:val="00296671"/>
    <w:rsid w:val="00296A98"/>
    <w:rsid w:val="002A0233"/>
    <w:rsid w:val="002A09FD"/>
    <w:rsid w:val="002A0A28"/>
    <w:rsid w:val="002A1605"/>
    <w:rsid w:val="002A2753"/>
    <w:rsid w:val="002A34D2"/>
    <w:rsid w:val="002A480F"/>
    <w:rsid w:val="002A60C6"/>
    <w:rsid w:val="002A6B66"/>
    <w:rsid w:val="002A6F09"/>
    <w:rsid w:val="002A79B9"/>
    <w:rsid w:val="002A7A42"/>
    <w:rsid w:val="002B0090"/>
    <w:rsid w:val="002B0746"/>
    <w:rsid w:val="002B0849"/>
    <w:rsid w:val="002B13C4"/>
    <w:rsid w:val="002B1561"/>
    <w:rsid w:val="002B228E"/>
    <w:rsid w:val="002B234E"/>
    <w:rsid w:val="002B2723"/>
    <w:rsid w:val="002B2F99"/>
    <w:rsid w:val="002B444D"/>
    <w:rsid w:val="002B4E58"/>
    <w:rsid w:val="002B50AF"/>
    <w:rsid w:val="002B5D5C"/>
    <w:rsid w:val="002B61CE"/>
    <w:rsid w:val="002B6AC7"/>
    <w:rsid w:val="002B6AFE"/>
    <w:rsid w:val="002B6CA4"/>
    <w:rsid w:val="002B7D4C"/>
    <w:rsid w:val="002C012F"/>
    <w:rsid w:val="002C0225"/>
    <w:rsid w:val="002C03AE"/>
    <w:rsid w:val="002C0F25"/>
    <w:rsid w:val="002C2C12"/>
    <w:rsid w:val="002C41EF"/>
    <w:rsid w:val="002C4D34"/>
    <w:rsid w:val="002C61E0"/>
    <w:rsid w:val="002C6A5D"/>
    <w:rsid w:val="002C6CB2"/>
    <w:rsid w:val="002C7557"/>
    <w:rsid w:val="002C77BC"/>
    <w:rsid w:val="002C78A2"/>
    <w:rsid w:val="002C7DB5"/>
    <w:rsid w:val="002D03A9"/>
    <w:rsid w:val="002D0EE4"/>
    <w:rsid w:val="002D1BC0"/>
    <w:rsid w:val="002D2AB0"/>
    <w:rsid w:val="002D2C4F"/>
    <w:rsid w:val="002D3375"/>
    <w:rsid w:val="002D34A1"/>
    <w:rsid w:val="002D38F3"/>
    <w:rsid w:val="002D3DFA"/>
    <w:rsid w:val="002D4D68"/>
    <w:rsid w:val="002D4F33"/>
    <w:rsid w:val="002D53B2"/>
    <w:rsid w:val="002D582D"/>
    <w:rsid w:val="002D5977"/>
    <w:rsid w:val="002D6D33"/>
    <w:rsid w:val="002D6FE3"/>
    <w:rsid w:val="002D7FC6"/>
    <w:rsid w:val="002E015C"/>
    <w:rsid w:val="002E13DC"/>
    <w:rsid w:val="002E19D0"/>
    <w:rsid w:val="002E1A50"/>
    <w:rsid w:val="002E2499"/>
    <w:rsid w:val="002E2E78"/>
    <w:rsid w:val="002E35C0"/>
    <w:rsid w:val="002E3AF3"/>
    <w:rsid w:val="002E4D82"/>
    <w:rsid w:val="002E4E85"/>
    <w:rsid w:val="002E4F6A"/>
    <w:rsid w:val="002E5536"/>
    <w:rsid w:val="002E60A5"/>
    <w:rsid w:val="002E74CB"/>
    <w:rsid w:val="002E7530"/>
    <w:rsid w:val="002E7D2A"/>
    <w:rsid w:val="002F0772"/>
    <w:rsid w:val="002F0F17"/>
    <w:rsid w:val="002F1238"/>
    <w:rsid w:val="002F153F"/>
    <w:rsid w:val="002F1694"/>
    <w:rsid w:val="002F1B97"/>
    <w:rsid w:val="002F223F"/>
    <w:rsid w:val="002F2FF4"/>
    <w:rsid w:val="002F300F"/>
    <w:rsid w:val="002F30D9"/>
    <w:rsid w:val="002F3512"/>
    <w:rsid w:val="002F3812"/>
    <w:rsid w:val="002F3F8B"/>
    <w:rsid w:val="002F4A4D"/>
    <w:rsid w:val="002F534A"/>
    <w:rsid w:val="002F5C0B"/>
    <w:rsid w:val="002F65CC"/>
    <w:rsid w:val="002F6C9E"/>
    <w:rsid w:val="002F7383"/>
    <w:rsid w:val="002F7DF0"/>
    <w:rsid w:val="00300B20"/>
    <w:rsid w:val="003023A7"/>
    <w:rsid w:val="00302BE0"/>
    <w:rsid w:val="00302C88"/>
    <w:rsid w:val="00302F46"/>
    <w:rsid w:val="00302F56"/>
    <w:rsid w:val="003030F8"/>
    <w:rsid w:val="003041B5"/>
    <w:rsid w:val="003042D6"/>
    <w:rsid w:val="0030609D"/>
    <w:rsid w:val="00307EA4"/>
    <w:rsid w:val="00307FE8"/>
    <w:rsid w:val="0031070A"/>
    <w:rsid w:val="00311416"/>
    <w:rsid w:val="003117C4"/>
    <w:rsid w:val="003129AC"/>
    <w:rsid w:val="0031319E"/>
    <w:rsid w:val="00313587"/>
    <w:rsid w:val="003136FD"/>
    <w:rsid w:val="0031394F"/>
    <w:rsid w:val="003139C3"/>
    <w:rsid w:val="00313FE5"/>
    <w:rsid w:val="003143FE"/>
    <w:rsid w:val="0031507E"/>
    <w:rsid w:val="003163FB"/>
    <w:rsid w:val="00316793"/>
    <w:rsid w:val="00316DE5"/>
    <w:rsid w:val="003219E5"/>
    <w:rsid w:val="00323F07"/>
    <w:rsid w:val="00323F80"/>
    <w:rsid w:val="003241C1"/>
    <w:rsid w:val="00324286"/>
    <w:rsid w:val="00324A47"/>
    <w:rsid w:val="00327811"/>
    <w:rsid w:val="00327B2C"/>
    <w:rsid w:val="00331097"/>
    <w:rsid w:val="003311AE"/>
    <w:rsid w:val="00331214"/>
    <w:rsid w:val="00331F9D"/>
    <w:rsid w:val="00333217"/>
    <w:rsid w:val="00334987"/>
    <w:rsid w:val="00335FD2"/>
    <w:rsid w:val="003365EB"/>
    <w:rsid w:val="0033689D"/>
    <w:rsid w:val="00336D1B"/>
    <w:rsid w:val="003370F8"/>
    <w:rsid w:val="00337CBB"/>
    <w:rsid w:val="00337D2D"/>
    <w:rsid w:val="003408A0"/>
    <w:rsid w:val="00340A8A"/>
    <w:rsid w:val="00340CBB"/>
    <w:rsid w:val="00340D5D"/>
    <w:rsid w:val="003416A0"/>
    <w:rsid w:val="00342E78"/>
    <w:rsid w:val="00342FBA"/>
    <w:rsid w:val="0034312C"/>
    <w:rsid w:val="003434B6"/>
    <w:rsid w:val="003446CA"/>
    <w:rsid w:val="00345589"/>
    <w:rsid w:val="00345F05"/>
    <w:rsid w:val="00346222"/>
    <w:rsid w:val="0034637B"/>
    <w:rsid w:val="00346C81"/>
    <w:rsid w:val="00347BAD"/>
    <w:rsid w:val="003500DE"/>
    <w:rsid w:val="00350507"/>
    <w:rsid w:val="003514F0"/>
    <w:rsid w:val="00352AB8"/>
    <w:rsid w:val="00352BDE"/>
    <w:rsid w:val="00353B68"/>
    <w:rsid w:val="003541AA"/>
    <w:rsid w:val="0035432E"/>
    <w:rsid w:val="00354880"/>
    <w:rsid w:val="00354CD1"/>
    <w:rsid w:val="0035500A"/>
    <w:rsid w:val="00355607"/>
    <w:rsid w:val="0035653F"/>
    <w:rsid w:val="0035674A"/>
    <w:rsid w:val="003568FA"/>
    <w:rsid w:val="003577B9"/>
    <w:rsid w:val="003612F3"/>
    <w:rsid w:val="0036519F"/>
    <w:rsid w:val="003654EA"/>
    <w:rsid w:val="003660D5"/>
    <w:rsid w:val="00366485"/>
    <w:rsid w:val="00366C56"/>
    <w:rsid w:val="00367855"/>
    <w:rsid w:val="00370494"/>
    <w:rsid w:val="003705CE"/>
    <w:rsid w:val="003712A5"/>
    <w:rsid w:val="003715B8"/>
    <w:rsid w:val="00372644"/>
    <w:rsid w:val="0037367F"/>
    <w:rsid w:val="00374B71"/>
    <w:rsid w:val="00374ECE"/>
    <w:rsid w:val="003754E0"/>
    <w:rsid w:val="00375B9C"/>
    <w:rsid w:val="00376118"/>
    <w:rsid w:val="003761EC"/>
    <w:rsid w:val="00377296"/>
    <w:rsid w:val="00377BA1"/>
    <w:rsid w:val="00377CB6"/>
    <w:rsid w:val="00381528"/>
    <w:rsid w:val="003819C8"/>
    <w:rsid w:val="00381FE7"/>
    <w:rsid w:val="00382CCA"/>
    <w:rsid w:val="003852F2"/>
    <w:rsid w:val="00390776"/>
    <w:rsid w:val="00390A77"/>
    <w:rsid w:val="00390E5C"/>
    <w:rsid w:val="003931A0"/>
    <w:rsid w:val="003935FA"/>
    <w:rsid w:val="00395760"/>
    <w:rsid w:val="00396322"/>
    <w:rsid w:val="00396A08"/>
    <w:rsid w:val="00396A5D"/>
    <w:rsid w:val="00396D9B"/>
    <w:rsid w:val="00396FBB"/>
    <w:rsid w:val="00397AAD"/>
    <w:rsid w:val="00397AE5"/>
    <w:rsid w:val="00397DDA"/>
    <w:rsid w:val="003A0A0E"/>
    <w:rsid w:val="003A124F"/>
    <w:rsid w:val="003A33D5"/>
    <w:rsid w:val="003A33F8"/>
    <w:rsid w:val="003A3DC2"/>
    <w:rsid w:val="003A4036"/>
    <w:rsid w:val="003A4798"/>
    <w:rsid w:val="003A48A9"/>
    <w:rsid w:val="003A62A0"/>
    <w:rsid w:val="003A6881"/>
    <w:rsid w:val="003A73CA"/>
    <w:rsid w:val="003A7E0E"/>
    <w:rsid w:val="003B0A07"/>
    <w:rsid w:val="003B0D56"/>
    <w:rsid w:val="003B1015"/>
    <w:rsid w:val="003B2194"/>
    <w:rsid w:val="003B2878"/>
    <w:rsid w:val="003B3DEF"/>
    <w:rsid w:val="003B4536"/>
    <w:rsid w:val="003B49C0"/>
    <w:rsid w:val="003B5635"/>
    <w:rsid w:val="003C0D2D"/>
    <w:rsid w:val="003C212F"/>
    <w:rsid w:val="003C2CEB"/>
    <w:rsid w:val="003C4F26"/>
    <w:rsid w:val="003C5B62"/>
    <w:rsid w:val="003C5C84"/>
    <w:rsid w:val="003C5CE2"/>
    <w:rsid w:val="003C6072"/>
    <w:rsid w:val="003C6A3D"/>
    <w:rsid w:val="003C72D8"/>
    <w:rsid w:val="003C786F"/>
    <w:rsid w:val="003C7C8B"/>
    <w:rsid w:val="003C7E55"/>
    <w:rsid w:val="003D0540"/>
    <w:rsid w:val="003D086C"/>
    <w:rsid w:val="003D0E9E"/>
    <w:rsid w:val="003D1D8A"/>
    <w:rsid w:val="003D2A11"/>
    <w:rsid w:val="003D2C36"/>
    <w:rsid w:val="003D34C4"/>
    <w:rsid w:val="003D3F2A"/>
    <w:rsid w:val="003D45C9"/>
    <w:rsid w:val="003D4ED8"/>
    <w:rsid w:val="003D67C2"/>
    <w:rsid w:val="003D67DD"/>
    <w:rsid w:val="003E0285"/>
    <w:rsid w:val="003E03BD"/>
    <w:rsid w:val="003E05DE"/>
    <w:rsid w:val="003E0E71"/>
    <w:rsid w:val="003E1342"/>
    <w:rsid w:val="003E2890"/>
    <w:rsid w:val="003E485D"/>
    <w:rsid w:val="003E71E0"/>
    <w:rsid w:val="003E7387"/>
    <w:rsid w:val="003F2084"/>
    <w:rsid w:val="003F3123"/>
    <w:rsid w:val="003F3570"/>
    <w:rsid w:val="003F37E2"/>
    <w:rsid w:val="003F3AF0"/>
    <w:rsid w:val="003F4416"/>
    <w:rsid w:val="003F45E5"/>
    <w:rsid w:val="003F475C"/>
    <w:rsid w:val="003F7994"/>
    <w:rsid w:val="004016D9"/>
    <w:rsid w:val="00401745"/>
    <w:rsid w:val="00401962"/>
    <w:rsid w:val="00401C23"/>
    <w:rsid w:val="00403019"/>
    <w:rsid w:val="00403097"/>
    <w:rsid w:val="004047C0"/>
    <w:rsid w:val="00404AD5"/>
    <w:rsid w:val="00404EAE"/>
    <w:rsid w:val="0040687F"/>
    <w:rsid w:val="00406CCE"/>
    <w:rsid w:val="00407976"/>
    <w:rsid w:val="00407BE1"/>
    <w:rsid w:val="00407F50"/>
    <w:rsid w:val="00410229"/>
    <w:rsid w:val="0041068B"/>
    <w:rsid w:val="00411AB5"/>
    <w:rsid w:val="00411FA9"/>
    <w:rsid w:val="00412297"/>
    <w:rsid w:val="00412BF4"/>
    <w:rsid w:val="00412DE3"/>
    <w:rsid w:val="00412E18"/>
    <w:rsid w:val="00413247"/>
    <w:rsid w:val="0041414C"/>
    <w:rsid w:val="0041431C"/>
    <w:rsid w:val="00414576"/>
    <w:rsid w:val="0041465A"/>
    <w:rsid w:val="0041472B"/>
    <w:rsid w:val="004149DB"/>
    <w:rsid w:val="00416E13"/>
    <w:rsid w:val="00417051"/>
    <w:rsid w:val="00417FAA"/>
    <w:rsid w:val="00421289"/>
    <w:rsid w:val="00421FF6"/>
    <w:rsid w:val="0042209B"/>
    <w:rsid w:val="00422F0E"/>
    <w:rsid w:val="004239DC"/>
    <w:rsid w:val="004253A3"/>
    <w:rsid w:val="0042591B"/>
    <w:rsid w:val="00426104"/>
    <w:rsid w:val="004261A3"/>
    <w:rsid w:val="00427191"/>
    <w:rsid w:val="00427446"/>
    <w:rsid w:val="00427606"/>
    <w:rsid w:val="0042778C"/>
    <w:rsid w:val="00427994"/>
    <w:rsid w:val="00427F90"/>
    <w:rsid w:val="00430008"/>
    <w:rsid w:val="0043028B"/>
    <w:rsid w:val="0043041F"/>
    <w:rsid w:val="00430F1C"/>
    <w:rsid w:val="004314A2"/>
    <w:rsid w:val="004318D0"/>
    <w:rsid w:val="00431BBE"/>
    <w:rsid w:val="00431BC9"/>
    <w:rsid w:val="00433384"/>
    <w:rsid w:val="00433425"/>
    <w:rsid w:val="00433C96"/>
    <w:rsid w:val="004345C6"/>
    <w:rsid w:val="004346BE"/>
    <w:rsid w:val="00434835"/>
    <w:rsid w:val="00434849"/>
    <w:rsid w:val="00435584"/>
    <w:rsid w:val="00435964"/>
    <w:rsid w:val="00436270"/>
    <w:rsid w:val="00436BB6"/>
    <w:rsid w:val="0043712F"/>
    <w:rsid w:val="00437BFE"/>
    <w:rsid w:val="0044029C"/>
    <w:rsid w:val="0044051E"/>
    <w:rsid w:val="004405CA"/>
    <w:rsid w:val="00440D89"/>
    <w:rsid w:val="004416F4"/>
    <w:rsid w:val="004423B0"/>
    <w:rsid w:val="0044283D"/>
    <w:rsid w:val="00442A28"/>
    <w:rsid w:val="00442DCC"/>
    <w:rsid w:val="00443680"/>
    <w:rsid w:val="004436E9"/>
    <w:rsid w:val="004445B1"/>
    <w:rsid w:val="00444634"/>
    <w:rsid w:val="0044507D"/>
    <w:rsid w:val="0044518D"/>
    <w:rsid w:val="00445680"/>
    <w:rsid w:val="0044638C"/>
    <w:rsid w:val="00446938"/>
    <w:rsid w:val="00447260"/>
    <w:rsid w:val="004507CD"/>
    <w:rsid w:val="004516A0"/>
    <w:rsid w:val="00451F23"/>
    <w:rsid w:val="00452010"/>
    <w:rsid w:val="00452835"/>
    <w:rsid w:val="0045338F"/>
    <w:rsid w:val="004533ED"/>
    <w:rsid w:val="00453401"/>
    <w:rsid w:val="00454667"/>
    <w:rsid w:val="004553C0"/>
    <w:rsid w:val="004562E8"/>
    <w:rsid w:val="00456BF3"/>
    <w:rsid w:val="00457592"/>
    <w:rsid w:val="00457A3C"/>
    <w:rsid w:val="00461CA5"/>
    <w:rsid w:val="00461EA6"/>
    <w:rsid w:val="00463A14"/>
    <w:rsid w:val="0046451F"/>
    <w:rsid w:val="00464820"/>
    <w:rsid w:val="00464E0B"/>
    <w:rsid w:val="004654B2"/>
    <w:rsid w:val="00465A0F"/>
    <w:rsid w:val="004664F8"/>
    <w:rsid w:val="0046687F"/>
    <w:rsid w:val="00466B19"/>
    <w:rsid w:val="00466DF7"/>
    <w:rsid w:val="00470D27"/>
    <w:rsid w:val="00472830"/>
    <w:rsid w:val="00473068"/>
    <w:rsid w:val="00473377"/>
    <w:rsid w:val="0047414E"/>
    <w:rsid w:val="00475B65"/>
    <w:rsid w:val="00476F5B"/>
    <w:rsid w:val="0047727C"/>
    <w:rsid w:val="004801BF"/>
    <w:rsid w:val="00480319"/>
    <w:rsid w:val="00480B55"/>
    <w:rsid w:val="00481C12"/>
    <w:rsid w:val="00481C7D"/>
    <w:rsid w:val="0048213B"/>
    <w:rsid w:val="004830F9"/>
    <w:rsid w:val="00483390"/>
    <w:rsid w:val="004839E5"/>
    <w:rsid w:val="00483EE4"/>
    <w:rsid w:val="004845E8"/>
    <w:rsid w:val="00484D63"/>
    <w:rsid w:val="00485C64"/>
    <w:rsid w:val="00485CFF"/>
    <w:rsid w:val="00487558"/>
    <w:rsid w:val="0048788A"/>
    <w:rsid w:val="00491F2A"/>
    <w:rsid w:val="004924BB"/>
    <w:rsid w:val="00493D48"/>
    <w:rsid w:val="00494443"/>
    <w:rsid w:val="0049489F"/>
    <w:rsid w:val="004950E7"/>
    <w:rsid w:val="00496405"/>
    <w:rsid w:val="00496965"/>
    <w:rsid w:val="00496BB7"/>
    <w:rsid w:val="004973A4"/>
    <w:rsid w:val="004A02A4"/>
    <w:rsid w:val="004A042B"/>
    <w:rsid w:val="004A0625"/>
    <w:rsid w:val="004A0B48"/>
    <w:rsid w:val="004A0E59"/>
    <w:rsid w:val="004A1836"/>
    <w:rsid w:val="004A1D42"/>
    <w:rsid w:val="004A2615"/>
    <w:rsid w:val="004A29F2"/>
    <w:rsid w:val="004A3456"/>
    <w:rsid w:val="004A3972"/>
    <w:rsid w:val="004A4C66"/>
    <w:rsid w:val="004A5BE7"/>
    <w:rsid w:val="004A72F5"/>
    <w:rsid w:val="004A7416"/>
    <w:rsid w:val="004A75E8"/>
    <w:rsid w:val="004B0061"/>
    <w:rsid w:val="004B08A7"/>
    <w:rsid w:val="004B0E18"/>
    <w:rsid w:val="004B1225"/>
    <w:rsid w:val="004B12A6"/>
    <w:rsid w:val="004B178D"/>
    <w:rsid w:val="004B2BA0"/>
    <w:rsid w:val="004B3752"/>
    <w:rsid w:val="004B3E18"/>
    <w:rsid w:val="004B48BA"/>
    <w:rsid w:val="004B5183"/>
    <w:rsid w:val="004B5E8C"/>
    <w:rsid w:val="004B6141"/>
    <w:rsid w:val="004C02C3"/>
    <w:rsid w:val="004C0407"/>
    <w:rsid w:val="004C2CF8"/>
    <w:rsid w:val="004C410E"/>
    <w:rsid w:val="004C4A6B"/>
    <w:rsid w:val="004C4B3B"/>
    <w:rsid w:val="004C51EB"/>
    <w:rsid w:val="004C594C"/>
    <w:rsid w:val="004C69F8"/>
    <w:rsid w:val="004C71F0"/>
    <w:rsid w:val="004C7E1E"/>
    <w:rsid w:val="004D1601"/>
    <w:rsid w:val="004D1B00"/>
    <w:rsid w:val="004D1E59"/>
    <w:rsid w:val="004D29C2"/>
    <w:rsid w:val="004D33A7"/>
    <w:rsid w:val="004D42A0"/>
    <w:rsid w:val="004D4C90"/>
    <w:rsid w:val="004D5B99"/>
    <w:rsid w:val="004D5D17"/>
    <w:rsid w:val="004D6299"/>
    <w:rsid w:val="004D68CD"/>
    <w:rsid w:val="004D698B"/>
    <w:rsid w:val="004D6E6D"/>
    <w:rsid w:val="004D7BC9"/>
    <w:rsid w:val="004E0C24"/>
    <w:rsid w:val="004E11FB"/>
    <w:rsid w:val="004E1CAC"/>
    <w:rsid w:val="004E2625"/>
    <w:rsid w:val="004E3709"/>
    <w:rsid w:val="004E38A1"/>
    <w:rsid w:val="004E5368"/>
    <w:rsid w:val="004E5D1D"/>
    <w:rsid w:val="004E618C"/>
    <w:rsid w:val="004E619C"/>
    <w:rsid w:val="004E63AA"/>
    <w:rsid w:val="004E649B"/>
    <w:rsid w:val="004E6628"/>
    <w:rsid w:val="004E7A1A"/>
    <w:rsid w:val="004E7B75"/>
    <w:rsid w:val="004F0DB2"/>
    <w:rsid w:val="004F0EE3"/>
    <w:rsid w:val="004F3C46"/>
    <w:rsid w:val="004F53FD"/>
    <w:rsid w:val="004F5409"/>
    <w:rsid w:val="004F6B30"/>
    <w:rsid w:val="004F741C"/>
    <w:rsid w:val="004F77A3"/>
    <w:rsid w:val="004F7896"/>
    <w:rsid w:val="005009BF"/>
    <w:rsid w:val="005011DA"/>
    <w:rsid w:val="005028A6"/>
    <w:rsid w:val="0050364C"/>
    <w:rsid w:val="00503A18"/>
    <w:rsid w:val="00503F78"/>
    <w:rsid w:val="005040B5"/>
    <w:rsid w:val="00504CCC"/>
    <w:rsid w:val="00504FC1"/>
    <w:rsid w:val="005055D4"/>
    <w:rsid w:val="00506458"/>
    <w:rsid w:val="00507042"/>
    <w:rsid w:val="00507770"/>
    <w:rsid w:val="00507AE9"/>
    <w:rsid w:val="00510A39"/>
    <w:rsid w:val="00510EF1"/>
    <w:rsid w:val="005113B6"/>
    <w:rsid w:val="005117CF"/>
    <w:rsid w:val="00512A6C"/>
    <w:rsid w:val="00512B04"/>
    <w:rsid w:val="00513599"/>
    <w:rsid w:val="0051409E"/>
    <w:rsid w:val="00514B47"/>
    <w:rsid w:val="005169A7"/>
    <w:rsid w:val="0051700D"/>
    <w:rsid w:val="00517765"/>
    <w:rsid w:val="005203E4"/>
    <w:rsid w:val="00520405"/>
    <w:rsid w:val="00520A08"/>
    <w:rsid w:val="00520C46"/>
    <w:rsid w:val="0052136B"/>
    <w:rsid w:val="0052175F"/>
    <w:rsid w:val="00521AF1"/>
    <w:rsid w:val="00522400"/>
    <w:rsid w:val="00523B08"/>
    <w:rsid w:val="0052429E"/>
    <w:rsid w:val="005256CA"/>
    <w:rsid w:val="0052599E"/>
    <w:rsid w:val="00526461"/>
    <w:rsid w:val="00526A98"/>
    <w:rsid w:val="00526F6A"/>
    <w:rsid w:val="0053042A"/>
    <w:rsid w:val="00532810"/>
    <w:rsid w:val="0053385F"/>
    <w:rsid w:val="00533B43"/>
    <w:rsid w:val="00533C16"/>
    <w:rsid w:val="005349BA"/>
    <w:rsid w:val="005365E3"/>
    <w:rsid w:val="00536828"/>
    <w:rsid w:val="00540709"/>
    <w:rsid w:val="005409C5"/>
    <w:rsid w:val="00540C7C"/>
    <w:rsid w:val="005418A5"/>
    <w:rsid w:val="00542889"/>
    <w:rsid w:val="00542D45"/>
    <w:rsid w:val="00543995"/>
    <w:rsid w:val="00545651"/>
    <w:rsid w:val="00545C0D"/>
    <w:rsid w:val="00545D0A"/>
    <w:rsid w:val="00546E6C"/>
    <w:rsid w:val="00547347"/>
    <w:rsid w:val="00547400"/>
    <w:rsid w:val="00547A54"/>
    <w:rsid w:val="00550200"/>
    <w:rsid w:val="00550710"/>
    <w:rsid w:val="00550F96"/>
    <w:rsid w:val="005515CF"/>
    <w:rsid w:val="00551784"/>
    <w:rsid w:val="005533CD"/>
    <w:rsid w:val="0055569B"/>
    <w:rsid w:val="00555B0D"/>
    <w:rsid w:val="005565E6"/>
    <w:rsid w:val="005605CA"/>
    <w:rsid w:val="005608F1"/>
    <w:rsid w:val="00560A25"/>
    <w:rsid w:val="00560B48"/>
    <w:rsid w:val="00560F25"/>
    <w:rsid w:val="005615D2"/>
    <w:rsid w:val="005616F2"/>
    <w:rsid w:val="00561FF4"/>
    <w:rsid w:val="00563C45"/>
    <w:rsid w:val="00564118"/>
    <w:rsid w:val="005641C4"/>
    <w:rsid w:val="00564220"/>
    <w:rsid w:val="0056451D"/>
    <w:rsid w:val="00564A46"/>
    <w:rsid w:val="005657AD"/>
    <w:rsid w:val="00565DF8"/>
    <w:rsid w:val="00565EA9"/>
    <w:rsid w:val="00565F36"/>
    <w:rsid w:val="0056615D"/>
    <w:rsid w:val="005668E5"/>
    <w:rsid w:val="005675FA"/>
    <w:rsid w:val="0057030E"/>
    <w:rsid w:val="00570AF2"/>
    <w:rsid w:val="00571073"/>
    <w:rsid w:val="00571A00"/>
    <w:rsid w:val="00571FAB"/>
    <w:rsid w:val="00572F5A"/>
    <w:rsid w:val="0057324B"/>
    <w:rsid w:val="00573278"/>
    <w:rsid w:val="00574100"/>
    <w:rsid w:val="005744B8"/>
    <w:rsid w:val="00576053"/>
    <w:rsid w:val="00576FB1"/>
    <w:rsid w:val="005772A6"/>
    <w:rsid w:val="00577AA1"/>
    <w:rsid w:val="00580D2D"/>
    <w:rsid w:val="00584566"/>
    <w:rsid w:val="00585105"/>
    <w:rsid w:val="00585D6C"/>
    <w:rsid w:val="005867F4"/>
    <w:rsid w:val="00587BB5"/>
    <w:rsid w:val="00587F54"/>
    <w:rsid w:val="00590001"/>
    <w:rsid w:val="00591544"/>
    <w:rsid w:val="00592918"/>
    <w:rsid w:val="00592C1C"/>
    <w:rsid w:val="005933E0"/>
    <w:rsid w:val="0059394A"/>
    <w:rsid w:val="00594BA7"/>
    <w:rsid w:val="00594BD8"/>
    <w:rsid w:val="0059550C"/>
    <w:rsid w:val="00595C21"/>
    <w:rsid w:val="0059730F"/>
    <w:rsid w:val="005977DC"/>
    <w:rsid w:val="005978F0"/>
    <w:rsid w:val="00597A64"/>
    <w:rsid w:val="005A0842"/>
    <w:rsid w:val="005A0B12"/>
    <w:rsid w:val="005A19A9"/>
    <w:rsid w:val="005A4582"/>
    <w:rsid w:val="005A4987"/>
    <w:rsid w:val="005A6157"/>
    <w:rsid w:val="005A76DF"/>
    <w:rsid w:val="005A7B6C"/>
    <w:rsid w:val="005A7F33"/>
    <w:rsid w:val="005B0B7B"/>
    <w:rsid w:val="005B116D"/>
    <w:rsid w:val="005B1513"/>
    <w:rsid w:val="005B293F"/>
    <w:rsid w:val="005B4140"/>
    <w:rsid w:val="005B42F3"/>
    <w:rsid w:val="005B44BC"/>
    <w:rsid w:val="005B565D"/>
    <w:rsid w:val="005B59DD"/>
    <w:rsid w:val="005B71D2"/>
    <w:rsid w:val="005B72A3"/>
    <w:rsid w:val="005C013E"/>
    <w:rsid w:val="005C0774"/>
    <w:rsid w:val="005C3112"/>
    <w:rsid w:val="005C32AD"/>
    <w:rsid w:val="005C3BF2"/>
    <w:rsid w:val="005C3BF9"/>
    <w:rsid w:val="005C47A7"/>
    <w:rsid w:val="005C4B2C"/>
    <w:rsid w:val="005C5067"/>
    <w:rsid w:val="005C56ED"/>
    <w:rsid w:val="005C6294"/>
    <w:rsid w:val="005C7B7B"/>
    <w:rsid w:val="005D0130"/>
    <w:rsid w:val="005D07C4"/>
    <w:rsid w:val="005D0DCF"/>
    <w:rsid w:val="005D13D5"/>
    <w:rsid w:val="005D199D"/>
    <w:rsid w:val="005D3526"/>
    <w:rsid w:val="005D4970"/>
    <w:rsid w:val="005D6479"/>
    <w:rsid w:val="005D6EF8"/>
    <w:rsid w:val="005D70FA"/>
    <w:rsid w:val="005E0F37"/>
    <w:rsid w:val="005E15FF"/>
    <w:rsid w:val="005E2D88"/>
    <w:rsid w:val="005E2F6F"/>
    <w:rsid w:val="005E38A2"/>
    <w:rsid w:val="005E3A15"/>
    <w:rsid w:val="005E4454"/>
    <w:rsid w:val="005E4C90"/>
    <w:rsid w:val="005E6101"/>
    <w:rsid w:val="005E64B8"/>
    <w:rsid w:val="005E7EDE"/>
    <w:rsid w:val="005F0F7F"/>
    <w:rsid w:val="005F1731"/>
    <w:rsid w:val="005F243E"/>
    <w:rsid w:val="005F2E2F"/>
    <w:rsid w:val="005F3648"/>
    <w:rsid w:val="005F3DE4"/>
    <w:rsid w:val="005F3EE7"/>
    <w:rsid w:val="005F42D9"/>
    <w:rsid w:val="005F4702"/>
    <w:rsid w:val="005F4845"/>
    <w:rsid w:val="005F4F43"/>
    <w:rsid w:val="005F5A0E"/>
    <w:rsid w:val="005F5F35"/>
    <w:rsid w:val="005F68EA"/>
    <w:rsid w:val="005F69DE"/>
    <w:rsid w:val="005F7C46"/>
    <w:rsid w:val="00600E33"/>
    <w:rsid w:val="0060102C"/>
    <w:rsid w:val="006013A6"/>
    <w:rsid w:val="0060154C"/>
    <w:rsid w:val="006020EC"/>
    <w:rsid w:val="00603051"/>
    <w:rsid w:val="00603918"/>
    <w:rsid w:val="006047C4"/>
    <w:rsid w:val="00605433"/>
    <w:rsid w:val="00605F35"/>
    <w:rsid w:val="00606256"/>
    <w:rsid w:val="006111CC"/>
    <w:rsid w:val="006111F7"/>
    <w:rsid w:val="00611581"/>
    <w:rsid w:val="0061260B"/>
    <w:rsid w:val="00612813"/>
    <w:rsid w:val="0061319D"/>
    <w:rsid w:val="00615270"/>
    <w:rsid w:val="006156B2"/>
    <w:rsid w:val="00615D6C"/>
    <w:rsid w:val="00615E37"/>
    <w:rsid w:val="006166CF"/>
    <w:rsid w:val="00616E48"/>
    <w:rsid w:val="00616E68"/>
    <w:rsid w:val="00617506"/>
    <w:rsid w:val="006209ED"/>
    <w:rsid w:val="006220E8"/>
    <w:rsid w:val="00622192"/>
    <w:rsid w:val="00623E63"/>
    <w:rsid w:val="00625244"/>
    <w:rsid w:val="0062579D"/>
    <w:rsid w:val="00625D3C"/>
    <w:rsid w:val="00625D6C"/>
    <w:rsid w:val="006262D6"/>
    <w:rsid w:val="00626643"/>
    <w:rsid w:val="00626A1D"/>
    <w:rsid w:val="00630934"/>
    <w:rsid w:val="0063131C"/>
    <w:rsid w:val="006314C4"/>
    <w:rsid w:val="00631619"/>
    <w:rsid w:val="00631681"/>
    <w:rsid w:val="006332DA"/>
    <w:rsid w:val="00633A48"/>
    <w:rsid w:val="00634056"/>
    <w:rsid w:val="006344AE"/>
    <w:rsid w:val="006344CE"/>
    <w:rsid w:val="006350CF"/>
    <w:rsid w:val="00635167"/>
    <w:rsid w:val="00635993"/>
    <w:rsid w:val="006363D3"/>
    <w:rsid w:val="00636D90"/>
    <w:rsid w:val="00637BE4"/>
    <w:rsid w:val="00637C18"/>
    <w:rsid w:val="00641134"/>
    <w:rsid w:val="006411E5"/>
    <w:rsid w:val="00641741"/>
    <w:rsid w:val="006421E9"/>
    <w:rsid w:val="0064367C"/>
    <w:rsid w:val="0064458A"/>
    <w:rsid w:val="00645873"/>
    <w:rsid w:val="00645AA9"/>
    <w:rsid w:val="00646413"/>
    <w:rsid w:val="00646719"/>
    <w:rsid w:val="00646AA6"/>
    <w:rsid w:val="00647627"/>
    <w:rsid w:val="00650BC4"/>
    <w:rsid w:val="00651FB9"/>
    <w:rsid w:val="00652E12"/>
    <w:rsid w:val="006538F8"/>
    <w:rsid w:val="006545E7"/>
    <w:rsid w:val="00654923"/>
    <w:rsid w:val="00654A76"/>
    <w:rsid w:val="00654EA8"/>
    <w:rsid w:val="0065568B"/>
    <w:rsid w:val="00655C4A"/>
    <w:rsid w:val="00657444"/>
    <w:rsid w:val="00657A1D"/>
    <w:rsid w:val="00657CA4"/>
    <w:rsid w:val="00657DC4"/>
    <w:rsid w:val="00657E9B"/>
    <w:rsid w:val="0066061B"/>
    <w:rsid w:val="006625E9"/>
    <w:rsid w:val="00662E4C"/>
    <w:rsid w:val="0066441B"/>
    <w:rsid w:val="006650A5"/>
    <w:rsid w:val="00665106"/>
    <w:rsid w:val="006657EA"/>
    <w:rsid w:val="00665CA5"/>
    <w:rsid w:val="00666ED1"/>
    <w:rsid w:val="00670041"/>
    <w:rsid w:val="006707B6"/>
    <w:rsid w:val="00671313"/>
    <w:rsid w:val="0067134B"/>
    <w:rsid w:val="00672083"/>
    <w:rsid w:val="00672423"/>
    <w:rsid w:val="00672F3F"/>
    <w:rsid w:val="00673F38"/>
    <w:rsid w:val="00674013"/>
    <w:rsid w:val="00675CBA"/>
    <w:rsid w:val="00675DE1"/>
    <w:rsid w:val="00676ED8"/>
    <w:rsid w:val="00677E1C"/>
    <w:rsid w:val="00677FBF"/>
    <w:rsid w:val="0068001D"/>
    <w:rsid w:val="00680848"/>
    <w:rsid w:val="006814BC"/>
    <w:rsid w:val="006815B7"/>
    <w:rsid w:val="00683196"/>
    <w:rsid w:val="006834C9"/>
    <w:rsid w:val="00683F7B"/>
    <w:rsid w:val="00684845"/>
    <w:rsid w:val="00687331"/>
    <w:rsid w:val="00687AAA"/>
    <w:rsid w:val="00687E01"/>
    <w:rsid w:val="00690444"/>
    <w:rsid w:val="0069083E"/>
    <w:rsid w:val="00691B77"/>
    <w:rsid w:val="00691F6C"/>
    <w:rsid w:val="0069242E"/>
    <w:rsid w:val="00693317"/>
    <w:rsid w:val="00693D2A"/>
    <w:rsid w:val="006943C9"/>
    <w:rsid w:val="0069524D"/>
    <w:rsid w:val="00695355"/>
    <w:rsid w:val="0069566B"/>
    <w:rsid w:val="006973D3"/>
    <w:rsid w:val="006974AE"/>
    <w:rsid w:val="006974D3"/>
    <w:rsid w:val="006A00B3"/>
    <w:rsid w:val="006A25C0"/>
    <w:rsid w:val="006A36FC"/>
    <w:rsid w:val="006A4E79"/>
    <w:rsid w:val="006A6662"/>
    <w:rsid w:val="006A6A20"/>
    <w:rsid w:val="006A6EAB"/>
    <w:rsid w:val="006A7EAE"/>
    <w:rsid w:val="006B0109"/>
    <w:rsid w:val="006B1F58"/>
    <w:rsid w:val="006B21A5"/>
    <w:rsid w:val="006B2A45"/>
    <w:rsid w:val="006B3050"/>
    <w:rsid w:val="006B3C2C"/>
    <w:rsid w:val="006B474A"/>
    <w:rsid w:val="006B6317"/>
    <w:rsid w:val="006B7108"/>
    <w:rsid w:val="006B7B52"/>
    <w:rsid w:val="006C008B"/>
    <w:rsid w:val="006C0415"/>
    <w:rsid w:val="006C0690"/>
    <w:rsid w:val="006C0998"/>
    <w:rsid w:val="006C2114"/>
    <w:rsid w:val="006C3C09"/>
    <w:rsid w:val="006C3CC9"/>
    <w:rsid w:val="006C3CF5"/>
    <w:rsid w:val="006C3F4B"/>
    <w:rsid w:val="006C4488"/>
    <w:rsid w:val="006C49CA"/>
    <w:rsid w:val="006C4FE4"/>
    <w:rsid w:val="006C5FE5"/>
    <w:rsid w:val="006C7B66"/>
    <w:rsid w:val="006C7E9C"/>
    <w:rsid w:val="006D04B4"/>
    <w:rsid w:val="006D0B89"/>
    <w:rsid w:val="006D1E88"/>
    <w:rsid w:val="006D28F3"/>
    <w:rsid w:val="006D2C20"/>
    <w:rsid w:val="006D3AAC"/>
    <w:rsid w:val="006D4295"/>
    <w:rsid w:val="006D4706"/>
    <w:rsid w:val="006D546E"/>
    <w:rsid w:val="006D5B3D"/>
    <w:rsid w:val="006D68C1"/>
    <w:rsid w:val="006D6CA3"/>
    <w:rsid w:val="006E095E"/>
    <w:rsid w:val="006E096C"/>
    <w:rsid w:val="006E0BF6"/>
    <w:rsid w:val="006E2A6B"/>
    <w:rsid w:val="006E3098"/>
    <w:rsid w:val="006E34E3"/>
    <w:rsid w:val="006E3965"/>
    <w:rsid w:val="006E4214"/>
    <w:rsid w:val="006E678C"/>
    <w:rsid w:val="006E69D1"/>
    <w:rsid w:val="006E6CC4"/>
    <w:rsid w:val="006E71FC"/>
    <w:rsid w:val="006E7884"/>
    <w:rsid w:val="006F0872"/>
    <w:rsid w:val="006F0974"/>
    <w:rsid w:val="006F0D78"/>
    <w:rsid w:val="006F0FFE"/>
    <w:rsid w:val="006F16C9"/>
    <w:rsid w:val="006F18CF"/>
    <w:rsid w:val="006F2381"/>
    <w:rsid w:val="006F2567"/>
    <w:rsid w:val="006F3424"/>
    <w:rsid w:val="006F4153"/>
    <w:rsid w:val="006F4254"/>
    <w:rsid w:val="006F4263"/>
    <w:rsid w:val="006F4773"/>
    <w:rsid w:val="006F4B52"/>
    <w:rsid w:val="006F58DB"/>
    <w:rsid w:val="00700BC0"/>
    <w:rsid w:val="00700F0D"/>
    <w:rsid w:val="0070108A"/>
    <w:rsid w:val="00701953"/>
    <w:rsid w:val="00701B00"/>
    <w:rsid w:val="007037EE"/>
    <w:rsid w:val="0070471D"/>
    <w:rsid w:val="00705782"/>
    <w:rsid w:val="0070618C"/>
    <w:rsid w:val="007061F0"/>
    <w:rsid w:val="007062F7"/>
    <w:rsid w:val="007064F4"/>
    <w:rsid w:val="007074B7"/>
    <w:rsid w:val="007103BF"/>
    <w:rsid w:val="0071091D"/>
    <w:rsid w:val="007119A0"/>
    <w:rsid w:val="007119B3"/>
    <w:rsid w:val="00711CB4"/>
    <w:rsid w:val="00711E98"/>
    <w:rsid w:val="00712DC5"/>
    <w:rsid w:val="00713100"/>
    <w:rsid w:val="00713135"/>
    <w:rsid w:val="007131CF"/>
    <w:rsid w:val="007132A1"/>
    <w:rsid w:val="007132EA"/>
    <w:rsid w:val="00713F73"/>
    <w:rsid w:val="0071472F"/>
    <w:rsid w:val="0071573E"/>
    <w:rsid w:val="007158E4"/>
    <w:rsid w:val="00715CD0"/>
    <w:rsid w:val="00716E93"/>
    <w:rsid w:val="00717B3C"/>
    <w:rsid w:val="00720270"/>
    <w:rsid w:val="00720461"/>
    <w:rsid w:val="00721C6F"/>
    <w:rsid w:val="00722DCF"/>
    <w:rsid w:val="00722E2C"/>
    <w:rsid w:val="00722F3D"/>
    <w:rsid w:val="0072445B"/>
    <w:rsid w:val="007244B0"/>
    <w:rsid w:val="00725019"/>
    <w:rsid w:val="00725C9F"/>
    <w:rsid w:val="007264AC"/>
    <w:rsid w:val="00726568"/>
    <w:rsid w:val="00726D0B"/>
    <w:rsid w:val="007273D6"/>
    <w:rsid w:val="00727AF3"/>
    <w:rsid w:val="007302EF"/>
    <w:rsid w:val="00730656"/>
    <w:rsid w:val="007326DA"/>
    <w:rsid w:val="0073289B"/>
    <w:rsid w:val="0073321B"/>
    <w:rsid w:val="007336DC"/>
    <w:rsid w:val="007341E0"/>
    <w:rsid w:val="0073470A"/>
    <w:rsid w:val="00734BD0"/>
    <w:rsid w:val="0073571E"/>
    <w:rsid w:val="00736B53"/>
    <w:rsid w:val="007372AC"/>
    <w:rsid w:val="00737D13"/>
    <w:rsid w:val="00737E53"/>
    <w:rsid w:val="007408A5"/>
    <w:rsid w:val="00740B65"/>
    <w:rsid w:val="00740F7F"/>
    <w:rsid w:val="00742358"/>
    <w:rsid w:val="00742850"/>
    <w:rsid w:val="00742D78"/>
    <w:rsid w:val="00744916"/>
    <w:rsid w:val="007458D1"/>
    <w:rsid w:val="00745A65"/>
    <w:rsid w:val="00745E74"/>
    <w:rsid w:val="00746CB2"/>
    <w:rsid w:val="00747168"/>
    <w:rsid w:val="0074746D"/>
    <w:rsid w:val="00747B8D"/>
    <w:rsid w:val="0075080E"/>
    <w:rsid w:val="007511CB"/>
    <w:rsid w:val="00751584"/>
    <w:rsid w:val="00753C39"/>
    <w:rsid w:val="00754A9B"/>
    <w:rsid w:val="00755ED6"/>
    <w:rsid w:val="007561E8"/>
    <w:rsid w:val="007562CD"/>
    <w:rsid w:val="007563C5"/>
    <w:rsid w:val="00757136"/>
    <w:rsid w:val="007575DB"/>
    <w:rsid w:val="00761A51"/>
    <w:rsid w:val="00761FB5"/>
    <w:rsid w:val="007625CC"/>
    <w:rsid w:val="007634FC"/>
    <w:rsid w:val="0076351D"/>
    <w:rsid w:val="007644F8"/>
    <w:rsid w:val="00764B8F"/>
    <w:rsid w:val="00764C9D"/>
    <w:rsid w:val="00766DEA"/>
    <w:rsid w:val="00767C29"/>
    <w:rsid w:val="007704C2"/>
    <w:rsid w:val="007705D9"/>
    <w:rsid w:val="0077115C"/>
    <w:rsid w:val="007732F4"/>
    <w:rsid w:val="00773605"/>
    <w:rsid w:val="007741C4"/>
    <w:rsid w:val="00774283"/>
    <w:rsid w:val="00777BAA"/>
    <w:rsid w:val="007808A8"/>
    <w:rsid w:val="00781351"/>
    <w:rsid w:val="00781780"/>
    <w:rsid w:val="00781AD3"/>
    <w:rsid w:val="00781DA8"/>
    <w:rsid w:val="00782060"/>
    <w:rsid w:val="0078213E"/>
    <w:rsid w:val="00782CA4"/>
    <w:rsid w:val="00783CED"/>
    <w:rsid w:val="00785311"/>
    <w:rsid w:val="00787786"/>
    <w:rsid w:val="00790B21"/>
    <w:rsid w:val="0079374A"/>
    <w:rsid w:val="0079463C"/>
    <w:rsid w:val="007950F0"/>
    <w:rsid w:val="00795645"/>
    <w:rsid w:val="00795795"/>
    <w:rsid w:val="00795F41"/>
    <w:rsid w:val="00797D84"/>
    <w:rsid w:val="00797F49"/>
    <w:rsid w:val="007A03D6"/>
    <w:rsid w:val="007A043E"/>
    <w:rsid w:val="007A05A8"/>
    <w:rsid w:val="007A09F4"/>
    <w:rsid w:val="007A0C6C"/>
    <w:rsid w:val="007A1D26"/>
    <w:rsid w:val="007A1EEC"/>
    <w:rsid w:val="007A2542"/>
    <w:rsid w:val="007A29DE"/>
    <w:rsid w:val="007A2CC7"/>
    <w:rsid w:val="007A4427"/>
    <w:rsid w:val="007A6549"/>
    <w:rsid w:val="007A6765"/>
    <w:rsid w:val="007A6AAA"/>
    <w:rsid w:val="007B068B"/>
    <w:rsid w:val="007B0C91"/>
    <w:rsid w:val="007B0F52"/>
    <w:rsid w:val="007B1137"/>
    <w:rsid w:val="007B1600"/>
    <w:rsid w:val="007B2A82"/>
    <w:rsid w:val="007B40BF"/>
    <w:rsid w:val="007B4421"/>
    <w:rsid w:val="007B5915"/>
    <w:rsid w:val="007B7215"/>
    <w:rsid w:val="007B75B6"/>
    <w:rsid w:val="007C0480"/>
    <w:rsid w:val="007C1099"/>
    <w:rsid w:val="007C2711"/>
    <w:rsid w:val="007C3561"/>
    <w:rsid w:val="007C36BF"/>
    <w:rsid w:val="007C45E5"/>
    <w:rsid w:val="007C47A8"/>
    <w:rsid w:val="007C4A5A"/>
    <w:rsid w:val="007C5DC4"/>
    <w:rsid w:val="007C6E33"/>
    <w:rsid w:val="007C6EF3"/>
    <w:rsid w:val="007C7348"/>
    <w:rsid w:val="007C7FDA"/>
    <w:rsid w:val="007D124F"/>
    <w:rsid w:val="007D27F4"/>
    <w:rsid w:val="007D3540"/>
    <w:rsid w:val="007D4092"/>
    <w:rsid w:val="007D4166"/>
    <w:rsid w:val="007D46C9"/>
    <w:rsid w:val="007D59B8"/>
    <w:rsid w:val="007D5D18"/>
    <w:rsid w:val="007D5F3E"/>
    <w:rsid w:val="007D6AB4"/>
    <w:rsid w:val="007D7684"/>
    <w:rsid w:val="007E0263"/>
    <w:rsid w:val="007E033F"/>
    <w:rsid w:val="007E3069"/>
    <w:rsid w:val="007E3F58"/>
    <w:rsid w:val="007E4C04"/>
    <w:rsid w:val="007E6491"/>
    <w:rsid w:val="007E716B"/>
    <w:rsid w:val="007F1BFB"/>
    <w:rsid w:val="007F22EF"/>
    <w:rsid w:val="007F2D6A"/>
    <w:rsid w:val="007F3613"/>
    <w:rsid w:val="007F3C01"/>
    <w:rsid w:val="007F3EF1"/>
    <w:rsid w:val="007F4D4C"/>
    <w:rsid w:val="007F6366"/>
    <w:rsid w:val="007F6457"/>
    <w:rsid w:val="00802AF1"/>
    <w:rsid w:val="00803762"/>
    <w:rsid w:val="00803B08"/>
    <w:rsid w:val="008045FA"/>
    <w:rsid w:val="00804D63"/>
    <w:rsid w:val="008050FB"/>
    <w:rsid w:val="00805C3D"/>
    <w:rsid w:val="00806751"/>
    <w:rsid w:val="00806900"/>
    <w:rsid w:val="00810041"/>
    <w:rsid w:val="008100F3"/>
    <w:rsid w:val="00810690"/>
    <w:rsid w:val="00810B19"/>
    <w:rsid w:val="00811633"/>
    <w:rsid w:val="008116EB"/>
    <w:rsid w:val="00812371"/>
    <w:rsid w:val="00812B31"/>
    <w:rsid w:val="008132CE"/>
    <w:rsid w:val="008137E5"/>
    <w:rsid w:val="00814A74"/>
    <w:rsid w:val="00816682"/>
    <w:rsid w:val="00816B1B"/>
    <w:rsid w:val="0081728D"/>
    <w:rsid w:val="00821477"/>
    <w:rsid w:val="00821E16"/>
    <w:rsid w:val="00823CED"/>
    <w:rsid w:val="00824249"/>
    <w:rsid w:val="0082458E"/>
    <w:rsid w:val="00824B2A"/>
    <w:rsid w:val="008254D9"/>
    <w:rsid w:val="008255F9"/>
    <w:rsid w:val="00825912"/>
    <w:rsid w:val="00825D27"/>
    <w:rsid w:val="00826E6E"/>
    <w:rsid w:val="00827E0D"/>
    <w:rsid w:val="0083060E"/>
    <w:rsid w:val="0083159C"/>
    <w:rsid w:val="00832D5A"/>
    <w:rsid w:val="00833080"/>
    <w:rsid w:val="008336AD"/>
    <w:rsid w:val="00833D66"/>
    <w:rsid w:val="00834A54"/>
    <w:rsid w:val="008355F3"/>
    <w:rsid w:val="00835E0D"/>
    <w:rsid w:val="008362DF"/>
    <w:rsid w:val="00836CC2"/>
    <w:rsid w:val="00840502"/>
    <w:rsid w:val="00841BA6"/>
    <w:rsid w:val="0084577B"/>
    <w:rsid w:val="00845E46"/>
    <w:rsid w:val="00846294"/>
    <w:rsid w:val="00846CB6"/>
    <w:rsid w:val="00846D76"/>
    <w:rsid w:val="00846E9B"/>
    <w:rsid w:val="00847764"/>
    <w:rsid w:val="0084798F"/>
    <w:rsid w:val="00847FB0"/>
    <w:rsid w:val="00850241"/>
    <w:rsid w:val="008503D6"/>
    <w:rsid w:val="00851A07"/>
    <w:rsid w:val="00851AC3"/>
    <w:rsid w:val="0085238D"/>
    <w:rsid w:val="00852E61"/>
    <w:rsid w:val="00854DD7"/>
    <w:rsid w:val="0085531C"/>
    <w:rsid w:val="00855C84"/>
    <w:rsid w:val="00856C16"/>
    <w:rsid w:val="00857399"/>
    <w:rsid w:val="00857AE6"/>
    <w:rsid w:val="00860492"/>
    <w:rsid w:val="008608A8"/>
    <w:rsid w:val="0086162D"/>
    <w:rsid w:val="00861952"/>
    <w:rsid w:val="00862026"/>
    <w:rsid w:val="008621A2"/>
    <w:rsid w:val="008621D9"/>
    <w:rsid w:val="0086310C"/>
    <w:rsid w:val="0086413A"/>
    <w:rsid w:val="0086421C"/>
    <w:rsid w:val="008650CE"/>
    <w:rsid w:val="008679A3"/>
    <w:rsid w:val="00867CDB"/>
    <w:rsid w:val="00867D4B"/>
    <w:rsid w:val="008702C7"/>
    <w:rsid w:val="008704D8"/>
    <w:rsid w:val="0087100E"/>
    <w:rsid w:val="0087107B"/>
    <w:rsid w:val="008739DB"/>
    <w:rsid w:val="008746B9"/>
    <w:rsid w:val="008761BF"/>
    <w:rsid w:val="0087641F"/>
    <w:rsid w:val="00876851"/>
    <w:rsid w:val="00876D31"/>
    <w:rsid w:val="00877B0B"/>
    <w:rsid w:val="00877EDD"/>
    <w:rsid w:val="008807A8"/>
    <w:rsid w:val="00880E9A"/>
    <w:rsid w:val="00880FE8"/>
    <w:rsid w:val="00881197"/>
    <w:rsid w:val="0088164E"/>
    <w:rsid w:val="00881DD7"/>
    <w:rsid w:val="008822EF"/>
    <w:rsid w:val="00882906"/>
    <w:rsid w:val="008847CE"/>
    <w:rsid w:val="008851B9"/>
    <w:rsid w:val="00885EA5"/>
    <w:rsid w:val="0088625F"/>
    <w:rsid w:val="00886ABF"/>
    <w:rsid w:val="00886F6E"/>
    <w:rsid w:val="00890244"/>
    <w:rsid w:val="00891314"/>
    <w:rsid w:val="008922DA"/>
    <w:rsid w:val="00892613"/>
    <w:rsid w:val="00892E44"/>
    <w:rsid w:val="0089305D"/>
    <w:rsid w:val="00893064"/>
    <w:rsid w:val="0089385D"/>
    <w:rsid w:val="00893A02"/>
    <w:rsid w:val="008946DC"/>
    <w:rsid w:val="00894D5B"/>
    <w:rsid w:val="00894FB3"/>
    <w:rsid w:val="00896513"/>
    <w:rsid w:val="0089657F"/>
    <w:rsid w:val="00896FDE"/>
    <w:rsid w:val="008971AA"/>
    <w:rsid w:val="008A0937"/>
    <w:rsid w:val="008A0D50"/>
    <w:rsid w:val="008A1BD2"/>
    <w:rsid w:val="008A1F36"/>
    <w:rsid w:val="008A32CA"/>
    <w:rsid w:val="008A3FD1"/>
    <w:rsid w:val="008A55F1"/>
    <w:rsid w:val="008A5642"/>
    <w:rsid w:val="008A57B9"/>
    <w:rsid w:val="008A6A17"/>
    <w:rsid w:val="008A6BB1"/>
    <w:rsid w:val="008A794E"/>
    <w:rsid w:val="008A7C2D"/>
    <w:rsid w:val="008B115B"/>
    <w:rsid w:val="008B12C1"/>
    <w:rsid w:val="008B1C0F"/>
    <w:rsid w:val="008B20D2"/>
    <w:rsid w:val="008B2AA6"/>
    <w:rsid w:val="008B3218"/>
    <w:rsid w:val="008B5BA1"/>
    <w:rsid w:val="008B5C6D"/>
    <w:rsid w:val="008B63EB"/>
    <w:rsid w:val="008B6FE3"/>
    <w:rsid w:val="008B7254"/>
    <w:rsid w:val="008C0190"/>
    <w:rsid w:val="008C02A1"/>
    <w:rsid w:val="008C1D3F"/>
    <w:rsid w:val="008C223A"/>
    <w:rsid w:val="008C2CD2"/>
    <w:rsid w:val="008C3103"/>
    <w:rsid w:val="008C3184"/>
    <w:rsid w:val="008C35A3"/>
    <w:rsid w:val="008C3918"/>
    <w:rsid w:val="008C4747"/>
    <w:rsid w:val="008C4E3C"/>
    <w:rsid w:val="008C56B2"/>
    <w:rsid w:val="008C5C05"/>
    <w:rsid w:val="008C5E6F"/>
    <w:rsid w:val="008C6038"/>
    <w:rsid w:val="008C6B49"/>
    <w:rsid w:val="008D1A8B"/>
    <w:rsid w:val="008D22EC"/>
    <w:rsid w:val="008D2CE5"/>
    <w:rsid w:val="008D3DA0"/>
    <w:rsid w:val="008D588A"/>
    <w:rsid w:val="008D7B53"/>
    <w:rsid w:val="008D7F07"/>
    <w:rsid w:val="008E03A3"/>
    <w:rsid w:val="008E1654"/>
    <w:rsid w:val="008E1A82"/>
    <w:rsid w:val="008E1C7E"/>
    <w:rsid w:val="008E1F51"/>
    <w:rsid w:val="008E2BD1"/>
    <w:rsid w:val="008E31CD"/>
    <w:rsid w:val="008E472D"/>
    <w:rsid w:val="008E4793"/>
    <w:rsid w:val="008E52C8"/>
    <w:rsid w:val="008E5642"/>
    <w:rsid w:val="008E678C"/>
    <w:rsid w:val="008F0596"/>
    <w:rsid w:val="008F122D"/>
    <w:rsid w:val="008F127B"/>
    <w:rsid w:val="008F1292"/>
    <w:rsid w:val="008F1780"/>
    <w:rsid w:val="008F1B51"/>
    <w:rsid w:val="008F22D3"/>
    <w:rsid w:val="008F2905"/>
    <w:rsid w:val="008F368F"/>
    <w:rsid w:val="008F3B35"/>
    <w:rsid w:val="008F3D68"/>
    <w:rsid w:val="008F41D9"/>
    <w:rsid w:val="008F4854"/>
    <w:rsid w:val="008F493E"/>
    <w:rsid w:val="008F62D2"/>
    <w:rsid w:val="008F68D1"/>
    <w:rsid w:val="008F6D36"/>
    <w:rsid w:val="008F7920"/>
    <w:rsid w:val="00900865"/>
    <w:rsid w:val="00900A3A"/>
    <w:rsid w:val="00902184"/>
    <w:rsid w:val="00902E94"/>
    <w:rsid w:val="00903543"/>
    <w:rsid w:val="00903FAD"/>
    <w:rsid w:val="0090429E"/>
    <w:rsid w:val="0090498E"/>
    <w:rsid w:val="00905708"/>
    <w:rsid w:val="00906A37"/>
    <w:rsid w:val="00906A77"/>
    <w:rsid w:val="009078A2"/>
    <w:rsid w:val="00910A48"/>
    <w:rsid w:val="00910B27"/>
    <w:rsid w:val="00910B5C"/>
    <w:rsid w:val="00911393"/>
    <w:rsid w:val="00911FB6"/>
    <w:rsid w:val="00912157"/>
    <w:rsid w:val="00913AEE"/>
    <w:rsid w:val="00915731"/>
    <w:rsid w:val="00915B4F"/>
    <w:rsid w:val="00915D42"/>
    <w:rsid w:val="00916525"/>
    <w:rsid w:val="00917BCA"/>
    <w:rsid w:val="00920507"/>
    <w:rsid w:val="00920E1C"/>
    <w:rsid w:val="00921402"/>
    <w:rsid w:val="00921616"/>
    <w:rsid w:val="00921645"/>
    <w:rsid w:val="00922F4B"/>
    <w:rsid w:val="00923743"/>
    <w:rsid w:val="00923BB1"/>
    <w:rsid w:val="00924AE1"/>
    <w:rsid w:val="00925672"/>
    <w:rsid w:val="0092584B"/>
    <w:rsid w:val="00925BC9"/>
    <w:rsid w:val="00925EAD"/>
    <w:rsid w:val="00926B78"/>
    <w:rsid w:val="00926C78"/>
    <w:rsid w:val="00927B35"/>
    <w:rsid w:val="009302D3"/>
    <w:rsid w:val="009308C0"/>
    <w:rsid w:val="00930A18"/>
    <w:rsid w:val="00930C3C"/>
    <w:rsid w:val="0093130A"/>
    <w:rsid w:val="009321D9"/>
    <w:rsid w:val="0093371A"/>
    <w:rsid w:val="00934550"/>
    <w:rsid w:val="009351BD"/>
    <w:rsid w:val="0093536D"/>
    <w:rsid w:val="00935559"/>
    <w:rsid w:val="00935BD4"/>
    <w:rsid w:val="00935BFC"/>
    <w:rsid w:val="0093602F"/>
    <w:rsid w:val="00936D80"/>
    <w:rsid w:val="009374BC"/>
    <w:rsid w:val="00937E70"/>
    <w:rsid w:val="00943427"/>
    <w:rsid w:val="00943B67"/>
    <w:rsid w:val="00943DAC"/>
    <w:rsid w:val="00943E41"/>
    <w:rsid w:val="00944679"/>
    <w:rsid w:val="00945907"/>
    <w:rsid w:val="00946E3E"/>
    <w:rsid w:val="00950565"/>
    <w:rsid w:val="009508BA"/>
    <w:rsid w:val="00950DD0"/>
    <w:rsid w:val="0095181B"/>
    <w:rsid w:val="009540E8"/>
    <w:rsid w:val="00954640"/>
    <w:rsid w:val="00954FE9"/>
    <w:rsid w:val="00955C9B"/>
    <w:rsid w:val="00956F0E"/>
    <w:rsid w:val="009579A1"/>
    <w:rsid w:val="009605A7"/>
    <w:rsid w:val="0096158A"/>
    <w:rsid w:val="009623D5"/>
    <w:rsid w:val="009636FE"/>
    <w:rsid w:val="0096372A"/>
    <w:rsid w:val="00963791"/>
    <w:rsid w:val="00963BD6"/>
    <w:rsid w:val="00963CC3"/>
    <w:rsid w:val="009641FB"/>
    <w:rsid w:val="00965140"/>
    <w:rsid w:val="009652EB"/>
    <w:rsid w:val="00965390"/>
    <w:rsid w:val="0096597D"/>
    <w:rsid w:val="0096708B"/>
    <w:rsid w:val="009673DC"/>
    <w:rsid w:val="00967623"/>
    <w:rsid w:val="00967727"/>
    <w:rsid w:val="00967D65"/>
    <w:rsid w:val="00970371"/>
    <w:rsid w:val="0097101B"/>
    <w:rsid w:val="009713E3"/>
    <w:rsid w:val="009716E8"/>
    <w:rsid w:val="00972C3E"/>
    <w:rsid w:val="00972D7F"/>
    <w:rsid w:val="00972EA5"/>
    <w:rsid w:val="00973186"/>
    <w:rsid w:val="0097339B"/>
    <w:rsid w:val="009735C8"/>
    <w:rsid w:val="00980A47"/>
    <w:rsid w:val="00980E24"/>
    <w:rsid w:val="00981ABE"/>
    <w:rsid w:val="00981C9A"/>
    <w:rsid w:val="0098229E"/>
    <w:rsid w:val="00982CD5"/>
    <w:rsid w:val="00983B63"/>
    <w:rsid w:val="00984B4B"/>
    <w:rsid w:val="0098556E"/>
    <w:rsid w:val="00986F67"/>
    <w:rsid w:val="00987486"/>
    <w:rsid w:val="0098784D"/>
    <w:rsid w:val="00987AB1"/>
    <w:rsid w:val="00990C20"/>
    <w:rsid w:val="00990C99"/>
    <w:rsid w:val="009911C5"/>
    <w:rsid w:val="00992455"/>
    <w:rsid w:val="00992E96"/>
    <w:rsid w:val="00993725"/>
    <w:rsid w:val="0099375A"/>
    <w:rsid w:val="009948BC"/>
    <w:rsid w:val="00995EBE"/>
    <w:rsid w:val="00995F09"/>
    <w:rsid w:val="00996B07"/>
    <w:rsid w:val="009A091E"/>
    <w:rsid w:val="009A0F5E"/>
    <w:rsid w:val="009A0FBB"/>
    <w:rsid w:val="009A16CF"/>
    <w:rsid w:val="009A1E7D"/>
    <w:rsid w:val="009A279F"/>
    <w:rsid w:val="009A3486"/>
    <w:rsid w:val="009A412E"/>
    <w:rsid w:val="009A43EF"/>
    <w:rsid w:val="009A5356"/>
    <w:rsid w:val="009A59E8"/>
    <w:rsid w:val="009A613A"/>
    <w:rsid w:val="009A65ED"/>
    <w:rsid w:val="009A6CB3"/>
    <w:rsid w:val="009A7ED2"/>
    <w:rsid w:val="009B01F3"/>
    <w:rsid w:val="009B02CA"/>
    <w:rsid w:val="009B06C5"/>
    <w:rsid w:val="009B2268"/>
    <w:rsid w:val="009B27BA"/>
    <w:rsid w:val="009B2A0E"/>
    <w:rsid w:val="009B3359"/>
    <w:rsid w:val="009B3421"/>
    <w:rsid w:val="009B40D6"/>
    <w:rsid w:val="009B483B"/>
    <w:rsid w:val="009B52D1"/>
    <w:rsid w:val="009B7D94"/>
    <w:rsid w:val="009C0368"/>
    <w:rsid w:val="009C06E0"/>
    <w:rsid w:val="009C0775"/>
    <w:rsid w:val="009C108A"/>
    <w:rsid w:val="009C166B"/>
    <w:rsid w:val="009C41AE"/>
    <w:rsid w:val="009C4BC7"/>
    <w:rsid w:val="009C4DD7"/>
    <w:rsid w:val="009C559C"/>
    <w:rsid w:val="009C5999"/>
    <w:rsid w:val="009C65FC"/>
    <w:rsid w:val="009C675E"/>
    <w:rsid w:val="009C69A5"/>
    <w:rsid w:val="009C6FA2"/>
    <w:rsid w:val="009C7034"/>
    <w:rsid w:val="009D0806"/>
    <w:rsid w:val="009D1E82"/>
    <w:rsid w:val="009D2295"/>
    <w:rsid w:val="009D2A92"/>
    <w:rsid w:val="009D40ED"/>
    <w:rsid w:val="009D5976"/>
    <w:rsid w:val="009D5BF7"/>
    <w:rsid w:val="009D5D6E"/>
    <w:rsid w:val="009D6F43"/>
    <w:rsid w:val="009D7886"/>
    <w:rsid w:val="009D7CA6"/>
    <w:rsid w:val="009E0786"/>
    <w:rsid w:val="009E08E7"/>
    <w:rsid w:val="009E09D9"/>
    <w:rsid w:val="009E0A28"/>
    <w:rsid w:val="009E0C46"/>
    <w:rsid w:val="009E1784"/>
    <w:rsid w:val="009E1CF8"/>
    <w:rsid w:val="009E2011"/>
    <w:rsid w:val="009E2A8A"/>
    <w:rsid w:val="009E3D7A"/>
    <w:rsid w:val="009E4255"/>
    <w:rsid w:val="009E475A"/>
    <w:rsid w:val="009E4826"/>
    <w:rsid w:val="009E4A68"/>
    <w:rsid w:val="009E5302"/>
    <w:rsid w:val="009E5380"/>
    <w:rsid w:val="009E56D1"/>
    <w:rsid w:val="009E57D3"/>
    <w:rsid w:val="009E70A6"/>
    <w:rsid w:val="009E76FF"/>
    <w:rsid w:val="009E797E"/>
    <w:rsid w:val="009E7A89"/>
    <w:rsid w:val="009F035A"/>
    <w:rsid w:val="009F0609"/>
    <w:rsid w:val="009F0925"/>
    <w:rsid w:val="009F0AA6"/>
    <w:rsid w:val="009F0AFB"/>
    <w:rsid w:val="009F1AEF"/>
    <w:rsid w:val="009F1E41"/>
    <w:rsid w:val="009F211A"/>
    <w:rsid w:val="009F2FE4"/>
    <w:rsid w:val="009F309C"/>
    <w:rsid w:val="009F3B35"/>
    <w:rsid w:val="009F5C1D"/>
    <w:rsid w:val="009F601C"/>
    <w:rsid w:val="009F65B7"/>
    <w:rsid w:val="00A00438"/>
    <w:rsid w:val="00A0070B"/>
    <w:rsid w:val="00A018DD"/>
    <w:rsid w:val="00A02258"/>
    <w:rsid w:val="00A027AF"/>
    <w:rsid w:val="00A028A3"/>
    <w:rsid w:val="00A029C1"/>
    <w:rsid w:val="00A02DFB"/>
    <w:rsid w:val="00A03811"/>
    <w:rsid w:val="00A03C6C"/>
    <w:rsid w:val="00A03EA6"/>
    <w:rsid w:val="00A075C6"/>
    <w:rsid w:val="00A07DAE"/>
    <w:rsid w:val="00A1090E"/>
    <w:rsid w:val="00A11293"/>
    <w:rsid w:val="00A1140C"/>
    <w:rsid w:val="00A119E2"/>
    <w:rsid w:val="00A11A0C"/>
    <w:rsid w:val="00A12588"/>
    <w:rsid w:val="00A12779"/>
    <w:rsid w:val="00A12BF0"/>
    <w:rsid w:val="00A15EA2"/>
    <w:rsid w:val="00A1624B"/>
    <w:rsid w:val="00A17C38"/>
    <w:rsid w:val="00A17FC2"/>
    <w:rsid w:val="00A20029"/>
    <w:rsid w:val="00A20F44"/>
    <w:rsid w:val="00A210BD"/>
    <w:rsid w:val="00A22A34"/>
    <w:rsid w:val="00A232F0"/>
    <w:rsid w:val="00A233C2"/>
    <w:rsid w:val="00A243CE"/>
    <w:rsid w:val="00A24610"/>
    <w:rsid w:val="00A2488C"/>
    <w:rsid w:val="00A25073"/>
    <w:rsid w:val="00A2507C"/>
    <w:rsid w:val="00A26C27"/>
    <w:rsid w:val="00A2746F"/>
    <w:rsid w:val="00A277E5"/>
    <w:rsid w:val="00A301FC"/>
    <w:rsid w:val="00A303A5"/>
    <w:rsid w:val="00A30403"/>
    <w:rsid w:val="00A30824"/>
    <w:rsid w:val="00A30C28"/>
    <w:rsid w:val="00A30D18"/>
    <w:rsid w:val="00A314BF"/>
    <w:rsid w:val="00A334FC"/>
    <w:rsid w:val="00A335F5"/>
    <w:rsid w:val="00A33A98"/>
    <w:rsid w:val="00A35AD4"/>
    <w:rsid w:val="00A36C33"/>
    <w:rsid w:val="00A37338"/>
    <w:rsid w:val="00A373E0"/>
    <w:rsid w:val="00A37485"/>
    <w:rsid w:val="00A37B85"/>
    <w:rsid w:val="00A37EEF"/>
    <w:rsid w:val="00A40155"/>
    <w:rsid w:val="00A40990"/>
    <w:rsid w:val="00A40AED"/>
    <w:rsid w:val="00A419FB"/>
    <w:rsid w:val="00A42847"/>
    <w:rsid w:val="00A42DD2"/>
    <w:rsid w:val="00A43366"/>
    <w:rsid w:val="00A43B56"/>
    <w:rsid w:val="00A45A11"/>
    <w:rsid w:val="00A46CDF"/>
    <w:rsid w:val="00A47531"/>
    <w:rsid w:val="00A4781E"/>
    <w:rsid w:val="00A47A57"/>
    <w:rsid w:val="00A47CFF"/>
    <w:rsid w:val="00A503B9"/>
    <w:rsid w:val="00A50A93"/>
    <w:rsid w:val="00A5132F"/>
    <w:rsid w:val="00A515F5"/>
    <w:rsid w:val="00A51B9E"/>
    <w:rsid w:val="00A521D0"/>
    <w:rsid w:val="00A52239"/>
    <w:rsid w:val="00A52FE4"/>
    <w:rsid w:val="00A53CD9"/>
    <w:rsid w:val="00A53F17"/>
    <w:rsid w:val="00A53F2F"/>
    <w:rsid w:val="00A54686"/>
    <w:rsid w:val="00A56799"/>
    <w:rsid w:val="00A57AC6"/>
    <w:rsid w:val="00A57BB0"/>
    <w:rsid w:val="00A6015D"/>
    <w:rsid w:val="00A60DB8"/>
    <w:rsid w:val="00A61B39"/>
    <w:rsid w:val="00A629A2"/>
    <w:rsid w:val="00A63000"/>
    <w:rsid w:val="00A63698"/>
    <w:rsid w:val="00A64B7F"/>
    <w:rsid w:val="00A65B0A"/>
    <w:rsid w:val="00A70326"/>
    <w:rsid w:val="00A70810"/>
    <w:rsid w:val="00A71456"/>
    <w:rsid w:val="00A7180A"/>
    <w:rsid w:val="00A719AF"/>
    <w:rsid w:val="00A73232"/>
    <w:rsid w:val="00A751EE"/>
    <w:rsid w:val="00A75805"/>
    <w:rsid w:val="00A7583F"/>
    <w:rsid w:val="00A75E91"/>
    <w:rsid w:val="00A803CE"/>
    <w:rsid w:val="00A805BF"/>
    <w:rsid w:val="00A80CD4"/>
    <w:rsid w:val="00A823F8"/>
    <w:rsid w:val="00A8306B"/>
    <w:rsid w:val="00A8346A"/>
    <w:rsid w:val="00A8381A"/>
    <w:rsid w:val="00A83C0A"/>
    <w:rsid w:val="00A84098"/>
    <w:rsid w:val="00A865B0"/>
    <w:rsid w:val="00A86A12"/>
    <w:rsid w:val="00A8737A"/>
    <w:rsid w:val="00A8747A"/>
    <w:rsid w:val="00A87AC6"/>
    <w:rsid w:val="00A9046E"/>
    <w:rsid w:val="00A90490"/>
    <w:rsid w:val="00A90B72"/>
    <w:rsid w:val="00A90ED1"/>
    <w:rsid w:val="00A910D1"/>
    <w:rsid w:val="00A915FA"/>
    <w:rsid w:val="00A9174E"/>
    <w:rsid w:val="00A91F9C"/>
    <w:rsid w:val="00A929AB"/>
    <w:rsid w:val="00A94B02"/>
    <w:rsid w:val="00A94EB0"/>
    <w:rsid w:val="00A95704"/>
    <w:rsid w:val="00A9624D"/>
    <w:rsid w:val="00A962ED"/>
    <w:rsid w:val="00A967BF"/>
    <w:rsid w:val="00A975FA"/>
    <w:rsid w:val="00AA00AB"/>
    <w:rsid w:val="00AA04E4"/>
    <w:rsid w:val="00AA0CB7"/>
    <w:rsid w:val="00AA1117"/>
    <w:rsid w:val="00AA1432"/>
    <w:rsid w:val="00AA16B5"/>
    <w:rsid w:val="00AA1F4E"/>
    <w:rsid w:val="00AA2A73"/>
    <w:rsid w:val="00AA4CF5"/>
    <w:rsid w:val="00AA7781"/>
    <w:rsid w:val="00AA77CD"/>
    <w:rsid w:val="00AB03E2"/>
    <w:rsid w:val="00AB10E7"/>
    <w:rsid w:val="00AB1388"/>
    <w:rsid w:val="00AB1445"/>
    <w:rsid w:val="00AB1C5E"/>
    <w:rsid w:val="00AB1D47"/>
    <w:rsid w:val="00AB1F0D"/>
    <w:rsid w:val="00AB2162"/>
    <w:rsid w:val="00AB24B6"/>
    <w:rsid w:val="00AB2A04"/>
    <w:rsid w:val="00AB2EF1"/>
    <w:rsid w:val="00AB428A"/>
    <w:rsid w:val="00AB4E3E"/>
    <w:rsid w:val="00AB5B5A"/>
    <w:rsid w:val="00AB6ABD"/>
    <w:rsid w:val="00AB6D70"/>
    <w:rsid w:val="00AC041C"/>
    <w:rsid w:val="00AC0FB8"/>
    <w:rsid w:val="00AC1193"/>
    <w:rsid w:val="00AC17E8"/>
    <w:rsid w:val="00AC1977"/>
    <w:rsid w:val="00AC1EB3"/>
    <w:rsid w:val="00AC3600"/>
    <w:rsid w:val="00AC394B"/>
    <w:rsid w:val="00AC5399"/>
    <w:rsid w:val="00AC5D8C"/>
    <w:rsid w:val="00AC6329"/>
    <w:rsid w:val="00AC659C"/>
    <w:rsid w:val="00AC73A0"/>
    <w:rsid w:val="00AC747A"/>
    <w:rsid w:val="00AC75CA"/>
    <w:rsid w:val="00AC795E"/>
    <w:rsid w:val="00AD1103"/>
    <w:rsid w:val="00AD1439"/>
    <w:rsid w:val="00AD19BA"/>
    <w:rsid w:val="00AD5515"/>
    <w:rsid w:val="00AD6512"/>
    <w:rsid w:val="00AD704A"/>
    <w:rsid w:val="00AD72E7"/>
    <w:rsid w:val="00AE009A"/>
    <w:rsid w:val="00AE10B9"/>
    <w:rsid w:val="00AE1693"/>
    <w:rsid w:val="00AE173C"/>
    <w:rsid w:val="00AE287B"/>
    <w:rsid w:val="00AE2EEC"/>
    <w:rsid w:val="00AE3F68"/>
    <w:rsid w:val="00AE572F"/>
    <w:rsid w:val="00AE600B"/>
    <w:rsid w:val="00AE6242"/>
    <w:rsid w:val="00AE66EF"/>
    <w:rsid w:val="00AE7056"/>
    <w:rsid w:val="00AE7D87"/>
    <w:rsid w:val="00AF0066"/>
    <w:rsid w:val="00AF06BA"/>
    <w:rsid w:val="00AF1405"/>
    <w:rsid w:val="00AF29A3"/>
    <w:rsid w:val="00AF378F"/>
    <w:rsid w:val="00AF3A0C"/>
    <w:rsid w:val="00AF3CB1"/>
    <w:rsid w:val="00AF60FF"/>
    <w:rsid w:val="00AF621E"/>
    <w:rsid w:val="00AF6C5D"/>
    <w:rsid w:val="00AF734C"/>
    <w:rsid w:val="00AF750F"/>
    <w:rsid w:val="00B01A9C"/>
    <w:rsid w:val="00B025BA"/>
    <w:rsid w:val="00B025F1"/>
    <w:rsid w:val="00B02D57"/>
    <w:rsid w:val="00B030C1"/>
    <w:rsid w:val="00B03CE8"/>
    <w:rsid w:val="00B06946"/>
    <w:rsid w:val="00B076B3"/>
    <w:rsid w:val="00B108B6"/>
    <w:rsid w:val="00B11502"/>
    <w:rsid w:val="00B1160B"/>
    <w:rsid w:val="00B125E4"/>
    <w:rsid w:val="00B1335B"/>
    <w:rsid w:val="00B13FBB"/>
    <w:rsid w:val="00B14E47"/>
    <w:rsid w:val="00B15573"/>
    <w:rsid w:val="00B15769"/>
    <w:rsid w:val="00B1610B"/>
    <w:rsid w:val="00B1690F"/>
    <w:rsid w:val="00B16C3F"/>
    <w:rsid w:val="00B17790"/>
    <w:rsid w:val="00B179DD"/>
    <w:rsid w:val="00B20E1A"/>
    <w:rsid w:val="00B21737"/>
    <w:rsid w:val="00B21F60"/>
    <w:rsid w:val="00B22048"/>
    <w:rsid w:val="00B2237E"/>
    <w:rsid w:val="00B229A3"/>
    <w:rsid w:val="00B240D8"/>
    <w:rsid w:val="00B24BF1"/>
    <w:rsid w:val="00B24FB2"/>
    <w:rsid w:val="00B26CA6"/>
    <w:rsid w:val="00B27532"/>
    <w:rsid w:val="00B2773B"/>
    <w:rsid w:val="00B27D5B"/>
    <w:rsid w:val="00B301D1"/>
    <w:rsid w:val="00B30338"/>
    <w:rsid w:val="00B31459"/>
    <w:rsid w:val="00B32B89"/>
    <w:rsid w:val="00B3316A"/>
    <w:rsid w:val="00B33732"/>
    <w:rsid w:val="00B34277"/>
    <w:rsid w:val="00B344FB"/>
    <w:rsid w:val="00B34E63"/>
    <w:rsid w:val="00B35116"/>
    <w:rsid w:val="00B35E86"/>
    <w:rsid w:val="00B366EB"/>
    <w:rsid w:val="00B36802"/>
    <w:rsid w:val="00B36DD1"/>
    <w:rsid w:val="00B36F16"/>
    <w:rsid w:val="00B37399"/>
    <w:rsid w:val="00B3745E"/>
    <w:rsid w:val="00B37513"/>
    <w:rsid w:val="00B37E8B"/>
    <w:rsid w:val="00B403B2"/>
    <w:rsid w:val="00B4078B"/>
    <w:rsid w:val="00B41828"/>
    <w:rsid w:val="00B42C4C"/>
    <w:rsid w:val="00B43089"/>
    <w:rsid w:val="00B4478A"/>
    <w:rsid w:val="00B458CB"/>
    <w:rsid w:val="00B460AD"/>
    <w:rsid w:val="00B46198"/>
    <w:rsid w:val="00B46BB0"/>
    <w:rsid w:val="00B478A1"/>
    <w:rsid w:val="00B50A92"/>
    <w:rsid w:val="00B5112F"/>
    <w:rsid w:val="00B51510"/>
    <w:rsid w:val="00B51D2D"/>
    <w:rsid w:val="00B53910"/>
    <w:rsid w:val="00B5541D"/>
    <w:rsid w:val="00B55828"/>
    <w:rsid w:val="00B5592F"/>
    <w:rsid w:val="00B60FFF"/>
    <w:rsid w:val="00B619EF"/>
    <w:rsid w:val="00B62F89"/>
    <w:rsid w:val="00B63F64"/>
    <w:rsid w:val="00B64152"/>
    <w:rsid w:val="00B64788"/>
    <w:rsid w:val="00B65143"/>
    <w:rsid w:val="00B659CC"/>
    <w:rsid w:val="00B660A9"/>
    <w:rsid w:val="00B663AC"/>
    <w:rsid w:val="00B6658F"/>
    <w:rsid w:val="00B675F5"/>
    <w:rsid w:val="00B67EBF"/>
    <w:rsid w:val="00B7016A"/>
    <w:rsid w:val="00B701C9"/>
    <w:rsid w:val="00B70227"/>
    <w:rsid w:val="00B70781"/>
    <w:rsid w:val="00B70A55"/>
    <w:rsid w:val="00B70FA5"/>
    <w:rsid w:val="00B7156D"/>
    <w:rsid w:val="00B71EFC"/>
    <w:rsid w:val="00B7233F"/>
    <w:rsid w:val="00B723C0"/>
    <w:rsid w:val="00B72AB0"/>
    <w:rsid w:val="00B72F6B"/>
    <w:rsid w:val="00B73748"/>
    <w:rsid w:val="00B7414E"/>
    <w:rsid w:val="00B7421E"/>
    <w:rsid w:val="00B75913"/>
    <w:rsid w:val="00B75C76"/>
    <w:rsid w:val="00B77BD3"/>
    <w:rsid w:val="00B80844"/>
    <w:rsid w:val="00B80AD2"/>
    <w:rsid w:val="00B815AE"/>
    <w:rsid w:val="00B81B00"/>
    <w:rsid w:val="00B82437"/>
    <w:rsid w:val="00B836CB"/>
    <w:rsid w:val="00B83ABB"/>
    <w:rsid w:val="00B84045"/>
    <w:rsid w:val="00B8476F"/>
    <w:rsid w:val="00B84D8C"/>
    <w:rsid w:val="00B859C4"/>
    <w:rsid w:val="00B86433"/>
    <w:rsid w:val="00B864C0"/>
    <w:rsid w:val="00B8695B"/>
    <w:rsid w:val="00B86CA4"/>
    <w:rsid w:val="00B86EE3"/>
    <w:rsid w:val="00B86FCE"/>
    <w:rsid w:val="00B905C1"/>
    <w:rsid w:val="00B90A36"/>
    <w:rsid w:val="00B90F32"/>
    <w:rsid w:val="00B91989"/>
    <w:rsid w:val="00B944BE"/>
    <w:rsid w:val="00B94D4D"/>
    <w:rsid w:val="00B953DC"/>
    <w:rsid w:val="00B95A5B"/>
    <w:rsid w:val="00B9736F"/>
    <w:rsid w:val="00B97B8A"/>
    <w:rsid w:val="00BA0502"/>
    <w:rsid w:val="00BA2308"/>
    <w:rsid w:val="00BA35F8"/>
    <w:rsid w:val="00BA3E1C"/>
    <w:rsid w:val="00BA46A3"/>
    <w:rsid w:val="00BA48FA"/>
    <w:rsid w:val="00BA4ED8"/>
    <w:rsid w:val="00BA4F45"/>
    <w:rsid w:val="00BA66DE"/>
    <w:rsid w:val="00BA7608"/>
    <w:rsid w:val="00BA761D"/>
    <w:rsid w:val="00BA7F3B"/>
    <w:rsid w:val="00BB0585"/>
    <w:rsid w:val="00BB14B6"/>
    <w:rsid w:val="00BB19EA"/>
    <w:rsid w:val="00BB24DC"/>
    <w:rsid w:val="00BB2664"/>
    <w:rsid w:val="00BB2F06"/>
    <w:rsid w:val="00BB3138"/>
    <w:rsid w:val="00BB3A5C"/>
    <w:rsid w:val="00BB3D79"/>
    <w:rsid w:val="00BB50AC"/>
    <w:rsid w:val="00BB53C2"/>
    <w:rsid w:val="00BB61AD"/>
    <w:rsid w:val="00BB67AC"/>
    <w:rsid w:val="00BC053E"/>
    <w:rsid w:val="00BC06F5"/>
    <w:rsid w:val="00BC18D1"/>
    <w:rsid w:val="00BC1BEF"/>
    <w:rsid w:val="00BC1D32"/>
    <w:rsid w:val="00BC1EF0"/>
    <w:rsid w:val="00BC4333"/>
    <w:rsid w:val="00BC4F5B"/>
    <w:rsid w:val="00BC511F"/>
    <w:rsid w:val="00BC5E9C"/>
    <w:rsid w:val="00BC6C7D"/>
    <w:rsid w:val="00BC6FC5"/>
    <w:rsid w:val="00BC7652"/>
    <w:rsid w:val="00BC7AA8"/>
    <w:rsid w:val="00BC7C70"/>
    <w:rsid w:val="00BC7D49"/>
    <w:rsid w:val="00BD0221"/>
    <w:rsid w:val="00BD088D"/>
    <w:rsid w:val="00BD1C6B"/>
    <w:rsid w:val="00BD580E"/>
    <w:rsid w:val="00BD5EFF"/>
    <w:rsid w:val="00BD6298"/>
    <w:rsid w:val="00BD661C"/>
    <w:rsid w:val="00BD7903"/>
    <w:rsid w:val="00BE0892"/>
    <w:rsid w:val="00BE0E09"/>
    <w:rsid w:val="00BE17C7"/>
    <w:rsid w:val="00BE1CF0"/>
    <w:rsid w:val="00BE2067"/>
    <w:rsid w:val="00BE2F96"/>
    <w:rsid w:val="00BE45ED"/>
    <w:rsid w:val="00BE50EB"/>
    <w:rsid w:val="00BE5138"/>
    <w:rsid w:val="00BE5A13"/>
    <w:rsid w:val="00BE6207"/>
    <w:rsid w:val="00BE669D"/>
    <w:rsid w:val="00BE79DA"/>
    <w:rsid w:val="00BF0A1B"/>
    <w:rsid w:val="00BF0EFA"/>
    <w:rsid w:val="00BF1411"/>
    <w:rsid w:val="00BF18BB"/>
    <w:rsid w:val="00BF1BF7"/>
    <w:rsid w:val="00BF1D9E"/>
    <w:rsid w:val="00BF1E6B"/>
    <w:rsid w:val="00BF2073"/>
    <w:rsid w:val="00BF383D"/>
    <w:rsid w:val="00BF3B69"/>
    <w:rsid w:val="00BF3C8E"/>
    <w:rsid w:val="00BF4330"/>
    <w:rsid w:val="00BF5598"/>
    <w:rsid w:val="00BF667C"/>
    <w:rsid w:val="00BF6ACC"/>
    <w:rsid w:val="00C014C8"/>
    <w:rsid w:val="00C02108"/>
    <w:rsid w:val="00C03679"/>
    <w:rsid w:val="00C039D1"/>
    <w:rsid w:val="00C0418B"/>
    <w:rsid w:val="00C0487A"/>
    <w:rsid w:val="00C04DD6"/>
    <w:rsid w:val="00C058A4"/>
    <w:rsid w:val="00C0603E"/>
    <w:rsid w:val="00C066F2"/>
    <w:rsid w:val="00C06F85"/>
    <w:rsid w:val="00C073EE"/>
    <w:rsid w:val="00C1021C"/>
    <w:rsid w:val="00C103E8"/>
    <w:rsid w:val="00C108A6"/>
    <w:rsid w:val="00C10C75"/>
    <w:rsid w:val="00C11169"/>
    <w:rsid w:val="00C112E7"/>
    <w:rsid w:val="00C11711"/>
    <w:rsid w:val="00C126DA"/>
    <w:rsid w:val="00C13DBB"/>
    <w:rsid w:val="00C14277"/>
    <w:rsid w:val="00C147F1"/>
    <w:rsid w:val="00C162B9"/>
    <w:rsid w:val="00C16BAA"/>
    <w:rsid w:val="00C16C5D"/>
    <w:rsid w:val="00C17517"/>
    <w:rsid w:val="00C17E9C"/>
    <w:rsid w:val="00C2101B"/>
    <w:rsid w:val="00C21759"/>
    <w:rsid w:val="00C22918"/>
    <w:rsid w:val="00C22FE4"/>
    <w:rsid w:val="00C24A39"/>
    <w:rsid w:val="00C24DEE"/>
    <w:rsid w:val="00C24E2B"/>
    <w:rsid w:val="00C256C8"/>
    <w:rsid w:val="00C268C5"/>
    <w:rsid w:val="00C26AC4"/>
    <w:rsid w:val="00C279C6"/>
    <w:rsid w:val="00C30101"/>
    <w:rsid w:val="00C3038A"/>
    <w:rsid w:val="00C30980"/>
    <w:rsid w:val="00C31031"/>
    <w:rsid w:val="00C31E81"/>
    <w:rsid w:val="00C32596"/>
    <w:rsid w:val="00C32CCE"/>
    <w:rsid w:val="00C3368B"/>
    <w:rsid w:val="00C33F88"/>
    <w:rsid w:val="00C34492"/>
    <w:rsid w:val="00C350F1"/>
    <w:rsid w:val="00C35416"/>
    <w:rsid w:val="00C3555B"/>
    <w:rsid w:val="00C35C3E"/>
    <w:rsid w:val="00C36175"/>
    <w:rsid w:val="00C400DE"/>
    <w:rsid w:val="00C40158"/>
    <w:rsid w:val="00C40F05"/>
    <w:rsid w:val="00C415B8"/>
    <w:rsid w:val="00C42A40"/>
    <w:rsid w:val="00C43E35"/>
    <w:rsid w:val="00C446F1"/>
    <w:rsid w:val="00C45899"/>
    <w:rsid w:val="00C4616B"/>
    <w:rsid w:val="00C46B41"/>
    <w:rsid w:val="00C46CAE"/>
    <w:rsid w:val="00C47189"/>
    <w:rsid w:val="00C50297"/>
    <w:rsid w:val="00C50D47"/>
    <w:rsid w:val="00C50D8C"/>
    <w:rsid w:val="00C51381"/>
    <w:rsid w:val="00C515C6"/>
    <w:rsid w:val="00C51E70"/>
    <w:rsid w:val="00C51F30"/>
    <w:rsid w:val="00C51F8E"/>
    <w:rsid w:val="00C52581"/>
    <w:rsid w:val="00C536E1"/>
    <w:rsid w:val="00C53BD3"/>
    <w:rsid w:val="00C541A9"/>
    <w:rsid w:val="00C54CA3"/>
    <w:rsid w:val="00C5517E"/>
    <w:rsid w:val="00C56063"/>
    <w:rsid w:val="00C56E86"/>
    <w:rsid w:val="00C56EA0"/>
    <w:rsid w:val="00C577D4"/>
    <w:rsid w:val="00C60AD8"/>
    <w:rsid w:val="00C61E11"/>
    <w:rsid w:val="00C6217C"/>
    <w:rsid w:val="00C62224"/>
    <w:rsid w:val="00C62225"/>
    <w:rsid w:val="00C622CC"/>
    <w:rsid w:val="00C63071"/>
    <w:rsid w:val="00C6386D"/>
    <w:rsid w:val="00C63EF4"/>
    <w:rsid w:val="00C64885"/>
    <w:rsid w:val="00C64C75"/>
    <w:rsid w:val="00C656DC"/>
    <w:rsid w:val="00C66CC6"/>
    <w:rsid w:val="00C66EB9"/>
    <w:rsid w:val="00C7230E"/>
    <w:rsid w:val="00C72595"/>
    <w:rsid w:val="00C7274B"/>
    <w:rsid w:val="00C728A5"/>
    <w:rsid w:val="00C7291B"/>
    <w:rsid w:val="00C729C9"/>
    <w:rsid w:val="00C7333D"/>
    <w:rsid w:val="00C741C7"/>
    <w:rsid w:val="00C7435E"/>
    <w:rsid w:val="00C74F9B"/>
    <w:rsid w:val="00C75484"/>
    <w:rsid w:val="00C756AA"/>
    <w:rsid w:val="00C75AF9"/>
    <w:rsid w:val="00C76367"/>
    <w:rsid w:val="00C76448"/>
    <w:rsid w:val="00C76601"/>
    <w:rsid w:val="00C76D65"/>
    <w:rsid w:val="00C76E7E"/>
    <w:rsid w:val="00C76EA6"/>
    <w:rsid w:val="00C770AC"/>
    <w:rsid w:val="00C77C5E"/>
    <w:rsid w:val="00C77F73"/>
    <w:rsid w:val="00C8083C"/>
    <w:rsid w:val="00C80CD3"/>
    <w:rsid w:val="00C83711"/>
    <w:rsid w:val="00C83830"/>
    <w:rsid w:val="00C842F6"/>
    <w:rsid w:val="00C847A3"/>
    <w:rsid w:val="00C852F3"/>
    <w:rsid w:val="00C8613D"/>
    <w:rsid w:val="00C86B7E"/>
    <w:rsid w:val="00C87A66"/>
    <w:rsid w:val="00C87D9D"/>
    <w:rsid w:val="00C87F56"/>
    <w:rsid w:val="00C90493"/>
    <w:rsid w:val="00C9072D"/>
    <w:rsid w:val="00C90C78"/>
    <w:rsid w:val="00C90DF5"/>
    <w:rsid w:val="00C91172"/>
    <w:rsid w:val="00C9208B"/>
    <w:rsid w:val="00C926EC"/>
    <w:rsid w:val="00C92C8D"/>
    <w:rsid w:val="00C93736"/>
    <w:rsid w:val="00C93E77"/>
    <w:rsid w:val="00C93FD8"/>
    <w:rsid w:val="00C94184"/>
    <w:rsid w:val="00C95638"/>
    <w:rsid w:val="00C956DB"/>
    <w:rsid w:val="00C96679"/>
    <w:rsid w:val="00C9742A"/>
    <w:rsid w:val="00C97B1A"/>
    <w:rsid w:val="00CA0F4A"/>
    <w:rsid w:val="00CA1B01"/>
    <w:rsid w:val="00CA1D16"/>
    <w:rsid w:val="00CA1FA7"/>
    <w:rsid w:val="00CA2EAB"/>
    <w:rsid w:val="00CA3598"/>
    <w:rsid w:val="00CA54D3"/>
    <w:rsid w:val="00CA59A5"/>
    <w:rsid w:val="00CA5F33"/>
    <w:rsid w:val="00CA69E1"/>
    <w:rsid w:val="00CA72F6"/>
    <w:rsid w:val="00CA742E"/>
    <w:rsid w:val="00CB02C5"/>
    <w:rsid w:val="00CB0B12"/>
    <w:rsid w:val="00CB20CF"/>
    <w:rsid w:val="00CB3587"/>
    <w:rsid w:val="00CB4905"/>
    <w:rsid w:val="00CB491C"/>
    <w:rsid w:val="00CB5949"/>
    <w:rsid w:val="00CB6951"/>
    <w:rsid w:val="00CB7CF9"/>
    <w:rsid w:val="00CC0554"/>
    <w:rsid w:val="00CC0B03"/>
    <w:rsid w:val="00CC1AF2"/>
    <w:rsid w:val="00CC2113"/>
    <w:rsid w:val="00CC262B"/>
    <w:rsid w:val="00CC2F5D"/>
    <w:rsid w:val="00CC3094"/>
    <w:rsid w:val="00CC35A9"/>
    <w:rsid w:val="00CC3728"/>
    <w:rsid w:val="00CC60F1"/>
    <w:rsid w:val="00CC6B30"/>
    <w:rsid w:val="00CC7F85"/>
    <w:rsid w:val="00CD0108"/>
    <w:rsid w:val="00CD0D69"/>
    <w:rsid w:val="00CD158C"/>
    <w:rsid w:val="00CD1D64"/>
    <w:rsid w:val="00CD27A3"/>
    <w:rsid w:val="00CD34E1"/>
    <w:rsid w:val="00CD3A94"/>
    <w:rsid w:val="00CD4704"/>
    <w:rsid w:val="00CD5000"/>
    <w:rsid w:val="00CD5B69"/>
    <w:rsid w:val="00CD64D4"/>
    <w:rsid w:val="00CD6DE9"/>
    <w:rsid w:val="00CD7570"/>
    <w:rsid w:val="00CD7B23"/>
    <w:rsid w:val="00CE038F"/>
    <w:rsid w:val="00CE0970"/>
    <w:rsid w:val="00CE3114"/>
    <w:rsid w:val="00CE40D1"/>
    <w:rsid w:val="00CE4491"/>
    <w:rsid w:val="00CE4800"/>
    <w:rsid w:val="00CE494F"/>
    <w:rsid w:val="00CE5D35"/>
    <w:rsid w:val="00CE5E01"/>
    <w:rsid w:val="00CE604C"/>
    <w:rsid w:val="00CE6107"/>
    <w:rsid w:val="00CE6C81"/>
    <w:rsid w:val="00CF05CD"/>
    <w:rsid w:val="00CF08B6"/>
    <w:rsid w:val="00CF0AA4"/>
    <w:rsid w:val="00CF0DA1"/>
    <w:rsid w:val="00CF16D5"/>
    <w:rsid w:val="00CF276C"/>
    <w:rsid w:val="00CF29F1"/>
    <w:rsid w:val="00CF4E95"/>
    <w:rsid w:val="00CF518D"/>
    <w:rsid w:val="00CF546E"/>
    <w:rsid w:val="00CF59DF"/>
    <w:rsid w:val="00CF6033"/>
    <w:rsid w:val="00CF7DAC"/>
    <w:rsid w:val="00D0013D"/>
    <w:rsid w:val="00D00F0A"/>
    <w:rsid w:val="00D01E81"/>
    <w:rsid w:val="00D0277B"/>
    <w:rsid w:val="00D028EE"/>
    <w:rsid w:val="00D038A5"/>
    <w:rsid w:val="00D0497E"/>
    <w:rsid w:val="00D05880"/>
    <w:rsid w:val="00D06F95"/>
    <w:rsid w:val="00D07023"/>
    <w:rsid w:val="00D07B50"/>
    <w:rsid w:val="00D07D26"/>
    <w:rsid w:val="00D07F74"/>
    <w:rsid w:val="00D1072E"/>
    <w:rsid w:val="00D126DD"/>
    <w:rsid w:val="00D13232"/>
    <w:rsid w:val="00D1354C"/>
    <w:rsid w:val="00D139BA"/>
    <w:rsid w:val="00D154B7"/>
    <w:rsid w:val="00D16853"/>
    <w:rsid w:val="00D175A4"/>
    <w:rsid w:val="00D177B2"/>
    <w:rsid w:val="00D20543"/>
    <w:rsid w:val="00D20BC6"/>
    <w:rsid w:val="00D20FB2"/>
    <w:rsid w:val="00D22DFB"/>
    <w:rsid w:val="00D231E3"/>
    <w:rsid w:val="00D23592"/>
    <w:rsid w:val="00D2396C"/>
    <w:rsid w:val="00D23A43"/>
    <w:rsid w:val="00D23B70"/>
    <w:rsid w:val="00D24219"/>
    <w:rsid w:val="00D2429C"/>
    <w:rsid w:val="00D24A74"/>
    <w:rsid w:val="00D24E80"/>
    <w:rsid w:val="00D2529E"/>
    <w:rsid w:val="00D256EF"/>
    <w:rsid w:val="00D25E3E"/>
    <w:rsid w:val="00D2685E"/>
    <w:rsid w:val="00D26F8A"/>
    <w:rsid w:val="00D27394"/>
    <w:rsid w:val="00D27614"/>
    <w:rsid w:val="00D30CA3"/>
    <w:rsid w:val="00D311AF"/>
    <w:rsid w:val="00D3242C"/>
    <w:rsid w:val="00D33531"/>
    <w:rsid w:val="00D337B2"/>
    <w:rsid w:val="00D34604"/>
    <w:rsid w:val="00D34614"/>
    <w:rsid w:val="00D3470C"/>
    <w:rsid w:val="00D34710"/>
    <w:rsid w:val="00D34AAA"/>
    <w:rsid w:val="00D34FFF"/>
    <w:rsid w:val="00D35054"/>
    <w:rsid w:val="00D358DB"/>
    <w:rsid w:val="00D35EC8"/>
    <w:rsid w:val="00D36459"/>
    <w:rsid w:val="00D36D97"/>
    <w:rsid w:val="00D378AD"/>
    <w:rsid w:val="00D37AEA"/>
    <w:rsid w:val="00D37AFA"/>
    <w:rsid w:val="00D37F94"/>
    <w:rsid w:val="00D40E87"/>
    <w:rsid w:val="00D40F05"/>
    <w:rsid w:val="00D411DB"/>
    <w:rsid w:val="00D41D02"/>
    <w:rsid w:val="00D41F73"/>
    <w:rsid w:val="00D430CC"/>
    <w:rsid w:val="00D43167"/>
    <w:rsid w:val="00D44162"/>
    <w:rsid w:val="00D441D6"/>
    <w:rsid w:val="00D444A4"/>
    <w:rsid w:val="00D4461C"/>
    <w:rsid w:val="00D44DA4"/>
    <w:rsid w:val="00D44FE0"/>
    <w:rsid w:val="00D4529B"/>
    <w:rsid w:val="00D459F7"/>
    <w:rsid w:val="00D45A87"/>
    <w:rsid w:val="00D46B8D"/>
    <w:rsid w:val="00D508A2"/>
    <w:rsid w:val="00D50D0E"/>
    <w:rsid w:val="00D5116C"/>
    <w:rsid w:val="00D51290"/>
    <w:rsid w:val="00D53930"/>
    <w:rsid w:val="00D53E84"/>
    <w:rsid w:val="00D54353"/>
    <w:rsid w:val="00D54530"/>
    <w:rsid w:val="00D54FC4"/>
    <w:rsid w:val="00D54FF2"/>
    <w:rsid w:val="00D55C41"/>
    <w:rsid w:val="00D563B9"/>
    <w:rsid w:val="00D56E49"/>
    <w:rsid w:val="00D56E9B"/>
    <w:rsid w:val="00D57B21"/>
    <w:rsid w:val="00D60D70"/>
    <w:rsid w:val="00D615BD"/>
    <w:rsid w:val="00D6233D"/>
    <w:rsid w:val="00D635CD"/>
    <w:rsid w:val="00D63FC8"/>
    <w:rsid w:val="00D642FF"/>
    <w:rsid w:val="00D6494A"/>
    <w:rsid w:val="00D64AA1"/>
    <w:rsid w:val="00D652C8"/>
    <w:rsid w:val="00D72190"/>
    <w:rsid w:val="00D7315D"/>
    <w:rsid w:val="00D7537C"/>
    <w:rsid w:val="00D764CC"/>
    <w:rsid w:val="00D80FA5"/>
    <w:rsid w:val="00D812A1"/>
    <w:rsid w:val="00D81407"/>
    <w:rsid w:val="00D81C5B"/>
    <w:rsid w:val="00D82862"/>
    <w:rsid w:val="00D83A60"/>
    <w:rsid w:val="00D85101"/>
    <w:rsid w:val="00D85714"/>
    <w:rsid w:val="00D87E88"/>
    <w:rsid w:val="00D87EBC"/>
    <w:rsid w:val="00D9052E"/>
    <w:rsid w:val="00D90B13"/>
    <w:rsid w:val="00D90F45"/>
    <w:rsid w:val="00D9179C"/>
    <w:rsid w:val="00D918D1"/>
    <w:rsid w:val="00D925FA"/>
    <w:rsid w:val="00D937B0"/>
    <w:rsid w:val="00D94F88"/>
    <w:rsid w:val="00D950BC"/>
    <w:rsid w:val="00D9536B"/>
    <w:rsid w:val="00D9729E"/>
    <w:rsid w:val="00D972C9"/>
    <w:rsid w:val="00DA0E88"/>
    <w:rsid w:val="00DA18A3"/>
    <w:rsid w:val="00DA2603"/>
    <w:rsid w:val="00DA31DD"/>
    <w:rsid w:val="00DA3F32"/>
    <w:rsid w:val="00DA57D8"/>
    <w:rsid w:val="00DA59CB"/>
    <w:rsid w:val="00DA663C"/>
    <w:rsid w:val="00DA6D0E"/>
    <w:rsid w:val="00DA6F8A"/>
    <w:rsid w:val="00DA71C4"/>
    <w:rsid w:val="00DA7213"/>
    <w:rsid w:val="00DA7C52"/>
    <w:rsid w:val="00DB0093"/>
    <w:rsid w:val="00DB07E2"/>
    <w:rsid w:val="00DB0FD3"/>
    <w:rsid w:val="00DB16DD"/>
    <w:rsid w:val="00DB174D"/>
    <w:rsid w:val="00DB1E3F"/>
    <w:rsid w:val="00DB2178"/>
    <w:rsid w:val="00DB23C2"/>
    <w:rsid w:val="00DB271F"/>
    <w:rsid w:val="00DB4E58"/>
    <w:rsid w:val="00DB5794"/>
    <w:rsid w:val="00DB59BB"/>
    <w:rsid w:val="00DB5C53"/>
    <w:rsid w:val="00DB5FB4"/>
    <w:rsid w:val="00DB6E70"/>
    <w:rsid w:val="00DC188E"/>
    <w:rsid w:val="00DC23D4"/>
    <w:rsid w:val="00DC2641"/>
    <w:rsid w:val="00DC4765"/>
    <w:rsid w:val="00DC4BD9"/>
    <w:rsid w:val="00DC5D26"/>
    <w:rsid w:val="00DC62F5"/>
    <w:rsid w:val="00DC63CF"/>
    <w:rsid w:val="00DC7863"/>
    <w:rsid w:val="00DC79B8"/>
    <w:rsid w:val="00DD05E1"/>
    <w:rsid w:val="00DD0663"/>
    <w:rsid w:val="00DD0730"/>
    <w:rsid w:val="00DD0C0B"/>
    <w:rsid w:val="00DD1006"/>
    <w:rsid w:val="00DD1169"/>
    <w:rsid w:val="00DD27D7"/>
    <w:rsid w:val="00DD3359"/>
    <w:rsid w:val="00DD4539"/>
    <w:rsid w:val="00DD4D3D"/>
    <w:rsid w:val="00DD50EC"/>
    <w:rsid w:val="00DD5FE3"/>
    <w:rsid w:val="00DD6257"/>
    <w:rsid w:val="00DD67D7"/>
    <w:rsid w:val="00DD68BE"/>
    <w:rsid w:val="00DD6BD7"/>
    <w:rsid w:val="00DD6E3C"/>
    <w:rsid w:val="00DD72CC"/>
    <w:rsid w:val="00DD7616"/>
    <w:rsid w:val="00DD7B98"/>
    <w:rsid w:val="00DE0AC2"/>
    <w:rsid w:val="00DE1686"/>
    <w:rsid w:val="00DE206C"/>
    <w:rsid w:val="00DE388D"/>
    <w:rsid w:val="00DE5865"/>
    <w:rsid w:val="00DE58A9"/>
    <w:rsid w:val="00DE5DFB"/>
    <w:rsid w:val="00DE60F4"/>
    <w:rsid w:val="00DE6566"/>
    <w:rsid w:val="00DE668F"/>
    <w:rsid w:val="00DE72AD"/>
    <w:rsid w:val="00DF0762"/>
    <w:rsid w:val="00DF0E10"/>
    <w:rsid w:val="00DF0FE2"/>
    <w:rsid w:val="00DF12A8"/>
    <w:rsid w:val="00DF1775"/>
    <w:rsid w:val="00DF17D6"/>
    <w:rsid w:val="00DF1A1E"/>
    <w:rsid w:val="00DF24FF"/>
    <w:rsid w:val="00DF26C1"/>
    <w:rsid w:val="00DF2DA9"/>
    <w:rsid w:val="00DF4918"/>
    <w:rsid w:val="00DF5340"/>
    <w:rsid w:val="00DF5CF5"/>
    <w:rsid w:val="00DF6557"/>
    <w:rsid w:val="00DF68D6"/>
    <w:rsid w:val="00DF71ED"/>
    <w:rsid w:val="00DF7321"/>
    <w:rsid w:val="00DF7BD6"/>
    <w:rsid w:val="00DF7D05"/>
    <w:rsid w:val="00E02225"/>
    <w:rsid w:val="00E03640"/>
    <w:rsid w:val="00E03B65"/>
    <w:rsid w:val="00E045E9"/>
    <w:rsid w:val="00E05147"/>
    <w:rsid w:val="00E0597E"/>
    <w:rsid w:val="00E0755D"/>
    <w:rsid w:val="00E100EF"/>
    <w:rsid w:val="00E101C6"/>
    <w:rsid w:val="00E1039A"/>
    <w:rsid w:val="00E1093E"/>
    <w:rsid w:val="00E10FC3"/>
    <w:rsid w:val="00E11398"/>
    <w:rsid w:val="00E11448"/>
    <w:rsid w:val="00E1175A"/>
    <w:rsid w:val="00E12212"/>
    <w:rsid w:val="00E12BE9"/>
    <w:rsid w:val="00E14482"/>
    <w:rsid w:val="00E14694"/>
    <w:rsid w:val="00E148A8"/>
    <w:rsid w:val="00E1490D"/>
    <w:rsid w:val="00E15A52"/>
    <w:rsid w:val="00E15B24"/>
    <w:rsid w:val="00E16BDD"/>
    <w:rsid w:val="00E16D45"/>
    <w:rsid w:val="00E20247"/>
    <w:rsid w:val="00E2054A"/>
    <w:rsid w:val="00E20F3F"/>
    <w:rsid w:val="00E2114D"/>
    <w:rsid w:val="00E21329"/>
    <w:rsid w:val="00E21B06"/>
    <w:rsid w:val="00E22288"/>
    <w:rsid w:val="00E22786"/>
    <w:rsid w:val="00E23046"/>
    <w:rsid w:val="00E2339F"/>
    <w:rsid w:val="00E23B0F"/>
    <w:rsid w:val="00E24731"/>
    <w:rsid w:val="00E25254"/>
    <w:rsid w:val="00E25528"/>
    <w:rsid w:val="00E26399"/>
    <w:rsid w:val="00E26FA6"/>
    <w:rsid w:val="00E30659"/>
    <w:rsid w:val="00E31199"/>
    <w:rsid w:val="00E321AB"/>
    <w:rsid w:val="00E322D3"/>
    <w:rsid w:val="00E32905"/>
    <w:rsid w:val="00E32E62"/>
    <w:rsid w:val="00E32EC1"/>
    <w:rsid w:val="00E33636"/>
    <w:rsid w:val="00E33737"/>
    <w:rsid w:val="00E33C4D"/>
    <w:rsid w:val="00E33FDB"/>
    <w:rsid w:val="00E34687"/>
    <w:rsid w:val="00E34CA2"/>
    <w:rsid w:val="00E370FB"/>
    <w:rsid w:val="00E375A4"/>
    <w:rsid w:val="00E37ECB"/>
    <w:rsid w:val="00E414BC"/>
    <w:rsid w:val="00E42C01"/>
    <w:rsid w:val="00E431A4"/>
    <w:rsid w:val="00E4526B"/>
    <w:rsid w:val="00E45F08"/>
    <w:rsid w:val="00E46003"/>
    <w:rsid w:val="00E4644C"/>
    <w:rsid w:val="00E4693B"/>
    <w:rsid w:val="00E50259"/>
    <w:rsid w:val="00E50A2C"/>
    <w:rsid w:val="00E51952"/>
    <w:rsid w:val="00E52F3E"/>
    <w:rsid w:val="00E53580"/>
    <w:rsid w:val="00E536ED"/>
    <w:rsid w:val="00E53DD2"/>
    <w:rsid w:val="00E5411A"/>
    <w:rsid w:val="00E54500"/>
    <w:rsid w:val="00E5487F"/>
    <w:rsid w:val="00E60611"/>
    <w:rsid w:val="00E620D4"/>
    <w:rsid w:val="00E62DAD"/>
    <w:rsid w:val="00E631B2"/>
    <w:rsid w:val="00E641BF"/>
    <w:rsid w:val="00E64A64"/>
    <w:rsid w:val="00E64FB9"/>
    <w:rsid w:val="00E65643"/>
    <w:rsid w:val="00E65730"/>
    <w:rsid w:val="00E65B41"/>
    <w:rsid w:val="00E6648B"/>
    <w:rsid w:val="00E6669A"/>
    <w:rsid w:val="00E666EA"/>
    <w:rsid w:val="00E66953"/>
    <w:rsid w:val="00E6695D"/>
    <w:rsid w:val="00E679DE"/>
    <w:rsid w:val="00E7199D"/>
    <w:rsid w:val="00E7304B"/>
    <w:rsid w:val="00E736CF"/>
    <w:rsid w:val="00E73801"/>
    <w:rsid w:val="00E7471F"/>
    <w:rsid w:val="00E74DCE"/>
    <w:rsid w:val="00E7535C"/>
    <w:rsid w:val="00E75544"/>
    <w:rsid w:val="00E75623"/>
    <w:rsid w:val="00E7564C"/>
    <w:rsid w:val="00E75775"/>
    <w:rsid w:val="00E76852"/>
    <w:rsid w:val="00E76B92"/>
    <w:rsid w:val="00E772FA"/>
    <w:rsid w:val="00E773A4"/>
    <w:rsid w:val="00E77681"/>
    <w:rsid w:val="00E77F60"/>
    <w:rsid w:val="00E80E13"/>
    <w:rsid w:val="00E8197B"/>
    <w:rsid w:val="00E83969"/>
    <w:rsid w:val="00E84298"/>
    <w:rsid w:val="00E84BFB"/>
    <w:rsid w:val="00E84F16"/>
    <w:rsid w:val="00E85045"/>
    <w:rsid w:val="00E8594B"/>
    <w:rsid w:val="00E862E0"/>
    <w:rsid w:val="00E86BFD"/>
    <w:rsid w:val="00E86E75"/>
    <w:rsid w:val="00E86F22"/>
    <w:rsid w:val="00E877A4"/>
    <w:rsid w:val="00E87886"/>
    <w:rsid w:val="00E87C93"/>
    <w:rsid w:val="00E90575"/>
    <w:rsid w:val="00E90728"/>
    <w:rsid w:val="00E911DF"/>
    <w:rsid w:val="00E917A9"/>
    <w:rsid w:val="00E929BC"/>
    <w:rsid w:val="00E9380B"/>
    <w:rsid w:val="00E93FBF"/>
    <w:rsid w:val="00E94ABC"/>
    <w:rsid w:val="00E9500C"/>
    <w:rsid w:val="00E95414"/>
    <w:rsid w:val="00E96683"/>
    <w:rsid w:val="00E96CA9"/>
    <w:rsid w:val="00E97B53"/>
    <w:rsid w:val="00EA0D71"/>
    <w:rsid w:val="00EA191D"/>
    <w:rsid w:val="00EA2A18"/>
    <w:rsid w:val="00EA2CC6"/>
    <w:rsid w:val="00EA2CD8"/>
    <w:rsid w:val="00EA3213"/>
    <w:rsid w:val="00EA3258"/>
    <w:rsid w:val="00EA34C4"/>
    <w:rsid w:val="00EA39EB"/>
    <w:rsid w:val="00EA41F1"/>
    <w:rsid w:val="00EA594C"/>
    <w:rsid w:val="00EA5D9A"/>
    <w:rsid w:val="00EA618D"/>
    <w:rsid w:val="00EA6370"/>
    <w:rsid w:val="00EA6CF4"/>
    <w:rsid w:val="00EB0A78"/>
    <w:rsid w:val="00EB1A29"/>
    <w:rsid w:val="00EB1DD9"/>
    <w:rsid w:val="00EB2119"/>
    <w:rsid w:val="00EB4430"/>
    <w:rsid w:val="00EB47C4"/>
    <w:rsid w:val="00EB4937"/>
    <w:rsid w:val="00EB4988"/>
    <w:rsid w:val="00EB592C"/>
    <w:rsid w:val="00EB70C5"/>
    <w:rsid w:val="00EC00BF"/>
    <w:rsid w:val="00EC0802"/>
    <w:rsid w:val="00EC0A65"/>
    <w:rsid w:val="00EC0AD0"/>
    <w:rsid w:val="00EC1604"/>
    <w:rsid w:val="00EC16D1"/>
    <w:rsid w:val="00EC17F0"/>
    <w:rsid w:val="00EC2D6B"/>
    <w:rsid w:val="00EC33AE"/>
    <w:rsid w:val="00EC36D3"/>
    <w:rsid w:val="00EC3FC2"/>
    <w:rsid w:val="00EC6A6A"/>
    <w:rsid w:val="00EC7438"/>
    <w:rsid w:val="00EC7644"/>
    <w:rsid w:val="00ED0CBF"/>
    <w:rsid w:val="00ED1A3A"/>
    <w:rsid w:val="00ED1C6D"/>
    <w:rsid w:val="00ED1E7B"/>
    <w:rsid w:val="00ED20B3"/>
    <w:rsid w:val="00ED26CC"/>
    <w:rsid w:val="00ED2BC5"/>
    <w:rsid w:val="00ED47CC"/>
    <w:rsid w:val="00ED53E9"/>
    <w:rsid w:val="00ED6C98"/>
    <w:rsid w:val="00ED71A2"/>
    <w:rsid w:val="00ED78A0"/>
    <w:rsid w:val="00EE0686"/>
    <w:rsid w:val="00EE1E0D"/>
    <w:rsid w:val="00EE20DA"/>
    <w:rsid w:val="00EE3565"/>
    <w:rsid w:val="00EE39EC"/>
    <w:rsid w:val="00EE4B16"/>
    <w:rsid w:val="00EE5797"/>
    <w:rsid w:val="00EE5E89"/>
    <w:rsid w:val="00EE5ECC"/>
    <w:rsid w:val="00EE6804"/>
    <w:rsid w:val="00EE6D49"/>
    <w:rsid w:val="00EE76BE"/>
    <w:rsid w:val="00EF039C"/>
    <w:rsid w:val="00EF0408"/>
    <w:rsid w:val="00EF0F6F"/>
    <w:rsid w:val="00EF10B9"/>
    <w:rsid w:val="00EF1D41"/>
    <w:rsid w:val="00EF1EA2"/>
    <w:rsid w:val="00EF22E6"/>
    <w:rsid w:val="00EF29A2"/>
    <w:rsid w:val="00EF2A37"/>
    <w:rsid w:val="00EF2C88"/>
    <w:rsid w:val="00EF385F"/>
    <w:rsid w:val="00EF4526"/>
    <w:rsid w:val="00EF5061"/>
    <w:rsid w:val="00EF5D64"/>
    <w:rsid w:val="00EF686D"/>
    <w:rsid w:val="00EF71D3"/>
    <w:rsid w:val="00F0034B"/>
    <w:rsid w:val="00F02675"/>
    <w:rsid w:val="00F02EC4"/>
    <w:rsid w:val="00F031B7"/>
    <w:rsid w:val="00F03FF3"/>
    <w:rsid w:val="00F040E1"/>
    <w:rsid w:val="00F04EB8"/>
    <w:rsid w:val="00F061CC"/>
    <w:rsid w:val="00F06547"/>
    <w:rsid w:val="00F06AAC"/>
    <w:rsid w:val="00F0710B"/>
    <w:rsid w:val="00F07610"/>
    <w:rsid w:val="00F10E1E"/>
    <w:rsid w:val="00F11F97"/>
    <w:rsid w:val="00F1292D"/>
    <w:rsid w:val="00F137D0"/>
    <w:rsid w:val="00F145DB"/>
    <w:rsid w:val="00F14C20"/>
    <w:rsid w:val="00F15031"/>
    <w:rsid w:val="00F15159"/>
    <w:rsid w:val="00F155F0"/>
    <w:rsid w:val="00F15CAB"/>
    <w:rsid w:val="00F16033"/>
    <w:rsid w:val="00F16146"/>
    <w:rsid w:val="00F1718C"/>
    <w:rsid w:val="00F172BA"/>
    <w:rsid w:val="00F17C7C"/>
    <w:rsid w:val="00F214B0"/>
    <w:rsid w:val="00F21F45"/>
    <w:rsid w:val="00F224EB"/>
    <w:rsid w:val="00F228DD"/>
    <w:rsid w:val="00F22E4B"/>
    <w:rsid w:val="00F22EDC"/>
    <w:rsid w:val="00F22F4C"/>
    <w:rsid w:val="00F236BB"/>
    <w:rsid w:val="00F23BE7"/>
    <w:rsid w:val="00F23E9A"/>
    <w:rsid w:val="00F25053"/>
    <w:rsid w:val="00F2563C"/>
    <w:rsid w:val="00F27132"/>
    <w:rsid w:val="00F272F1"/>
    <w:rsid w:val="00F277D3"/>
    <w:rsid w:val="00F27DF6"/>
    <w:rsid w:val="00F3040E"/>
    <w:rsid w:val="00F30EEB"/>
    <w:rsid w:val="00F3124D"/>
    <w:rsid w:val="00F31907"/>
    <w:rsid w:val="00F31CA4"/>
    <w:rsid w:val="00F31EEE"/>
    <w:rsid w:val="00F344E0"/>
    <w:rsid w:val="00F35176"/>
    <w:rsid w:val="00F35E86"/>
    <w:rsid w:val="00F360AC"/>
    <w:rsid w:val="00F3619B"/>
    <w:rsid w:val="00F37720"/>
    <w:rsid w:val="00F401E4"/>
    <w:rsid w:val="00F40846"/>
    <w:rsid w:val="00F4094C"/>
    <w:rsid w:val="00F41A5B"/>
    <w:rsid w:val="00F41AC6"/>
    <w:rsid w:val="00F41B48"/>
    <w:rsid w:val="00F41EAC"/>
    <w:rsid w:val="00F433E0"/>
    <w:rsid w:val="00F4388C"/>
    <w:rsid w:val="00F43CFB"/>
    <w:rsid w:val="00F4407C"/>
    <w:rsid w:val="00F45839"/>
    <w:rsid w:val="00F45EC3"/>
    <w:rsid w:val="00F463E1"/>
    <w:rsid w:val="00F472E3"/>
    <w:rsid w:val="00F50688"/>
    <w:rsid w:val="00F50B70"/>
    <w:rsid w:val="00F51874"/>
    <w:rsid w:val="00F51B1D"/>
    <w:rsid w:val="00F53009"/>
    <w:rsid w:val="00F535B1"/>
    <w:rsid w:val="00F53935"/>
    <w:rsid w:val="00F53C1F"/>
    <w:rsid w:val="00F53F63"/>
    <w:rsid w:val="00F54D05"/>
    <w:rsid w:val="00F54ECC"/>
    <w:rsid w:val="00F54F5A"/>
    <w:rsid w:val="00F557F2"/>
    <w:rsid w:val="00F55DB8"/>
    <w:rsid w:val="00F56222"/>
    <w:rsid w:val="00F61107"/>
    <w:rsid w:val="00F61B2E"/>
    <w:rsid w:val="00F61B8C"/>
    <w:rsid w:val="00F629BE"/>
    <w:rsid w:val="00F637AF"/>
    <w:rsid w:val="00F642EA"/>
    <w:rsid w:val="00F6495D"/>
    <w:rsid w:val="00F65258"/>
    <w:rsid w:val="00F652EA"/>
    <w:rsid w:val="00F654D9"/>
    <w:rsid w:val="00F66286"/>
    <w:rsid w:val="00F66396"/>
    <w:rsid w:val="00F66A3E"/>
    <w:rsid w:val="00F672F0"/>
    <w:rsid w:val="00F677ED"/>
    <w:rsid w:val="00F67CF3"/>
    <w:rsid w:val="00F67FAE"/>
    <w:rsid w:val="00F70567"/>
    <w:rsid w:val="00F70681"/>
    <w:rsid w:val="00F7171D"/>
    <w:rsid w:val="00F71979"/>
    <w:rsid w:val="00F7201A"/>
    <w:rsid w:val="00F72B84"/>
    <w:rsid w:val="00F744A2"/>
    <w:rsid w:val="00F7545B"/>
    <w:rsid w:val="00F75EFD"/>
    <w:rsid w:val="00F7612F"/>
    <w:rsid w:val="00F76335"/>
    <w:rsid w:val="00F76932"/>
    <w:rsid w:val="00F7744D"/>
    <w:rsid w:val="00F77969"/>
    <w:rsid w:val="00F77E2B"/>
    <w:rsid w:val="00F812FA"/>
    <w:rsid w:val="00F81BD6"/>
    <w:rsid w:val="00F81C75"/>
    <w:rsid w:val="00F81FEE"/>
    <w:rsid w:val="00F8238A"/>
    <w:rsid w:val="00F82A7B"/>
    <w:rsid w:val="00F835DA"/>
    <w:rsid w:val="00F8365C"/>
    <w:rsid w:val="00F83E78"/>
    <w:rsid w:val="00F840B3"/>
    <w:rsid w:val="00F85F1B"/>
    <w:rsid w:val="00F8674C"/>
    <w:rsid w:val="00F86D5A"/>
    <w:rsid w:val="00F90D60"/>
    <w:rsid w:val="00F90EBD"/>
    <w:rsid w:val="00F91724"/>
    <w:rsid w:val="00F91755"/>
    <w:rsid w:val="00F91ACC"/>
    <w:rsid w:val="00F91C74"/>
    <w:rsid w:val="00F92860"/>
    <w:rsid w:val="00F932B0"/>
    <w:rsid w:val="00F93B90"/>
    <w:rsid w:val="00F94D30"/>
    <w:rsid w:val="00F96F9D"/>
    <w:rsid w:val="00F97EF3"/>
    <w:rsid w:val="00FA13CD"/>
    <w:rsid w:val="00FA29C7"/>
    <w:rsid w:val="00FA2FE4"/>
    <w:rsid w:val="00FA3754"/>
    <w:rsid w:val="00FA639F"/>
    <w:rsid w:val="00FA6839"/>
    <w:rsid w:val="00FA7641"/>
    <w:rsid w:val="00FA7A38"/>
    <w:rsid w:val="00FB010D"/>
    <w:rsid w:val="00FB11D7"/>
    <w:rsid w:val="00FB1331"/>
    <w:rsid w:val="00FB1914"/>
    <w:rsid w:val="00FB1E92"/>
    <w:rsid w:val="00FB2187"/>
    <w:rsid w:val="00FB3116"/>
    <w:rsid w:val="00FB5BD0"/>
    <w:rsid w:val="00FB67B4"/>
    <w:rsid w:val="00FB6DFF"/>
    <w:rsid w:val="00FB7F1B"/>
    <w:rsid w:val="00FC1241"/>
    <w:rsid w:val="00FC1F2A"/>
    <w:rsid w:val="00FC2399"/>
    <w:rsid w:val="00FC2930"/>
    <w:rsid w:val="00FC2B6A"/>
    <w:rsid w:val="00FC2C37"/>
    <w:rsid w:val="00FC3F1E"/>
    <w:rsid w:val="00FC4163"/>
    <w:rsid w:val="00FC5758"/>
    <w:rsid w:val="00FC5ACE"/>
    <w:rsid w:val="00FC5E60"/>
    <w:rsid w:val="00FC6E5C"/>
    <w:rsid w:val="00FD0E5F"/>
    <w:rsid w:val="00FD1CE6"/>
    <w:rsid w:val="00FD273C"/>
    <w:rsid w:val="00FD45EF"/>
    <w:rsid w:val="00FD591E"/>
    <w:rsid w:val="00FD59C2"/>
    <w:rsid w:val="00FD59D5"/>
    <w:rsid w:val="00FD678F"/>
    <w:rsid w:val="00FD6B37"/>
    <w:rsid w:val="00FD6D50"/>
    <w:rsid w:val="00FD709F"/>
    <w:rsid w:val="00FE165C"/>
    <w:rsid w:val="00FE2439"/>
    <w:rsid w:val="00FE26E1"/>
    <w:rsid w:val="00FE287E"/>
    <w:rsid w:val="00FE2F05"/>
    <w:rsid w:val="00FE3690"/>
    <w:rsid w:val="00FE48A3"/>
    <w:rsid w:val="00FE48B8"/>
    <w:rsid w:val="00FE5C19"/>
    <w:rsid w:val="00FE797B"/>
    <w:rsid w:val="00FF125D"/>
    <w:rsid w:val="00FF1BF0"/>
    <w:rsid w:val="00FF2CB1"/>
    <w:rsid w:val="00FF3233"/>
    <w:rsid w:val="00FF3B1A"/>
    <w:rsid w:val="00FF3F73"/>
    <w:rsid w:val="00FF45A6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1"/>
    <w:basedOn w:val="Normal"/>
    <w:rsid w:val="00576FB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055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C4B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C4BD9"/>
  </w:style>
  <w:style w:type="paragraph" w:styleId="ListParagraph">
    <w:name w:val="List Paragraph"/>
    <w:basedOn w:val="Normal"/>
    <w:uiPriority w:val="34"/>
    <w:qFormat/>
    <w:rsid w:val="001A33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1"/>
    <w:basedOn w:val="Normal"/>
    <w:rsid w:val="00576FB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055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C4B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C4BD9"/>
  </w:style>
  <w:style w:type="paragraph" w:styleId="ListParagraph">
    <w:name w:val="List Paragraph"/>
    <w:basedOn w:val="Normal"/>
    <w:uiPriority w:val="34"/>
    <w:qFormat/>
    <w:rsid w:val="001A33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etaekaterina.eu/profile/public_orders/" TargetMode="External"/><Relationship Id="rId3" Type="http://schemas.openxmlformats.org/officeDocument/2006/relationships/styles" Target="styles.xml"/><Relationship Id="rId7" Type="http://schemas.openxmlformats.org/officeDocument/2006/relationships/hyperlink" Target="apis://Base=NARH&amp;DocCode=41765&amp;ToPar=Art187_Al1&amp;Type=2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A4B8C-A25F-480A-8C4E-F0A83EBB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1990</TotalTime>
  <Pages>14</Pages>
  <Words>4150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Любен Калпаков</dc:creator>
  <cp:lastModifiedBy>Любен Калпаков</cp:lastModifiedBy>
  <cp:revision>48</cp:revision>
  <dcterms:created xsi:type="dcterms:W3CDTF">2017-11-21T09:37:00Z</dcterms:created>
  <dcterms:modified xsi:type="dcterms:W3CDTF">2018-02-07T07:07:00Z</dcterms:modified>
</cp:coreProperties>
</file>